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7A3" w:rsidRPr="003B64C4" w:rsidRDefault="000627A3">
      <w:pPr>
        <w:pStyle w:val="Kopfzeile"/>
        <w:tabs>
          <w:tab w:val="clear" w:pos="4536"/>
          <w:tab w:val="clear" w:pos="9072"/>
        </w:tabs>
        <w:spacing w:line="480" w:lineRule="exact"/>
        <w:rPr>
          <w:b/>
          <w:bCs/>
          <w:sz w:val="48"/>
        </w:rPr>
      </w:pPr>
      <w:bookmarkStart w:id="0" w:name="_Hlk139618586"/>
      <w:bookmarkStart w:id="1" w:name="_Hlk17893659"/>
      <w:bookmarkEnd w:id="0"/>
      <w:r w:rsidRPr="003B64C4">
        <w:rPr>
          <w:noProof/>
          <w:sz w:val="20"/>
          <w:lang w:eastAsia="de-DE"/>
        </w:rPr>
        <w:drawing>
          <wp:anchor distT="0" distB="0" distL="114300" distR="114300" simplePos="0" relativeHeight="251656704" behindDoc="1" locked="0" layoutInCell="1" allowOverlap="1">
            <wp:simplePos x="0" y="0"/>
            <wp:positionH relativeFrom="column">
              <wp:posOffset>3742055</wp:posOffset>
            </wp:positionH>
            <wp:positionV relativeFrom="paragraph">
              <wp:posOffset>-355600</wp:posOffset>
            </wp:positionV>
            <wp:extent cx="2222500" cy="351155"/>
            <wp:effectExtent l="0" t="0" r="0" b="0"/>
            <wp:wrapTight wrapText="bothSides">
              <wp:wrapPolygon edited="0">
                <wp:start x="0" y="0"/>
                <wp:lineTo x="0" y="19920"/>
                <wp:lineTo x="21477" y="19920"/>
                <wp:lineTo x="21477" y="0"/>
                <wp:lineTo x="0" y="0"/>
              </wp:wrapPolygon>
            </wp:wrapTight>
            <wp:docPr id="55" name="Bild 55" descr="maxit kurz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xit kurz 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00" cy="351155"/>
                    </a:xfrm>
                    <a:prstGeom prst="rect">
                      <a:avLst/>
                    </a:prstGeom>
                    <a:noFill/>
                  </pic:spPr>
                </pic:pic>
              </a:graphicData>
            </a:graphic>
          </wp:anchor>
        </w:drawing>
      </w:r>
    </w:p>
    <w:p w:rsidR="00A51CD8" w:rsidRPr="003B64C4" w:rsidRDefault="00AB3A64">
      <w:pPr>
        <w:pStyle w:val="Kopfzeile"/>
        <w:tabs>
          <w:tab w:val="clear" w:pos="4536"/>
          <w:tab w:val="clear" w:pos="9072"/>
        </w:tabs>
        <w:spacing w:line="480" w:lineRule="exact"/>
        <w:rPr>
          <w:b/>
          <w:bCs/>
          <w:sz w:val="48"/>
        </w:rPr>
      </w:pPr>
      <w:r w:rsidRPr="003B64C4">
        <w:rPr>
          <w:b/>
          <w:bCs/>
          <w:sz w:val="48"/>
        </w:rPr>
        <w:t>Presseinformation</w:t>
      </w:r>
    </w:p>
    <w:p w:rsidR="00A51CD8" w:rsidRPr="003B64C4" w:rsidRDefault="00E472CD">
      <w:pPr>
        <w:pStyle w:val="Kopfzeile"/>
        <w:tabs>
          <w:tab w:val="clear" w:pos="4536"/>
          <w:tab w:val="clear" w:pos="9072"/>
        </w:tabs>
        <w:spacing w:line="320" w:lineRule="exact"/>
        <w:rPr>
          <w:sz w:val="20"/>
        </w:rPr>
      </w:pPr>
      <w:proofErr w:type="spellStart"/>
      <w:r w:rsidRPr="003B64C4">
        <w:rPr>
          <w:b/>
          <w:sz w:val="20"/>
        </w:rPr>
        <w:t>maxit</w:t>
      </w:r>
      <w:proofErr w:type="spellEnd"/>
      <w:r w:rsidRPr="003B64C4">
        <w:rPr>
          <w:b/>
          <w:sz w:val="20"/>
        </w:rPr>
        <w:t xml:space="preserve"> Gruppe</w:t>
      </w:r>
      <w:r w:rsidR="00A51CD8" w:rsidRPr="003B64C4">
        <w:rPr>
          <w:sz w:val="20"/>
        </w:rPr>
        <w:t xml:space="preserve">, </w:t>
      </w:r>
      <w:proofErr w:type="spellStart"/>
      <w:r w:rsidR="00A51CD8" w:rsidRPr="003B64C4">
        <w:rPr>
          <w:sz w:val="20"/>
        </w:rPr>
        <w:t>Azendorf</w:t>
      </w:r>
      <w:proofErr w:type="spellEnd"/>
      <w:r w:rsidR="00A51CD8" w:rsidRPr="003B64C4">
        <w:rPr>
          <w:sz w:val="20"/>
        </w:rPr>
        <w:t xml:space="preserve"> 63, 95359 </w:t>
      </w:r>
      <w:proofErr w:type="spellStart"/>
      <w:r w:rsidR="00A51CD8" w:rsidRPr="003B64C4">
        <w:rPr>
          <w:sz w:val="20"/>
        </w:rPr>
        <w:t>Kasendorf</w:t>
      </w:r>
      <w:proofErr w:type="spellEnd"/>
    </w:p>
    <w:p w:rsidR="00A51CD8" w:rsidRPr="003B64C4" w:rsidRDefault="00A51CD8" w:rsidP="00C57354">
      <w:pPr>
        <w:pStyle w:val="Kopfzeile"/>
        <w:tabs>
          <w:tab w:val="clear" w:pos="4536"/>
          <w:tab w:val="clear" w:pos="9072"/>
        </w:tabs>
        <w:spacing w:line="320" w:lineRule="exact"/>
        <w:ind w:right="-142"/>
        <w:rPr>
          <w:sz w:val="20"/>
        </w:rPr>
      </w:pPr>
      <w:r w:rsidRPr="003B64C4">
        <w:rPr>
          <w:sz w:val="20"/>
        </w:rPr>
        <w:t>Abdruck honorarfrei. Belegexemplar und Rückfragen bitte an:</w:t>
      </w:r>
    </w:p>
    <w:p w:rsidR="00A51CD8" w:rsidRPr="003B64C4" w:rsidRDefault="00A51CD8" w:rsidP="00C57354">
      <w:pPr>
        <w:pStyle w:val="Kopfzeile"/>
        <w:tabs>
          <w:tab w:val="clear" w:pos="4536"/>
          <w:tab w:val="clear" w:pos="9072"/>
        </w:tabs>
        <w:spacing w:line="320" w:lineRule="exact"/>
        <w:ind w:right="-142"/>
        <w:rPr>
          <w:sz w:val="20"/>
        </w:rPr>
      </w:pPr>
      <w:proofErr w:type="spellStart"/>
      <w:r w:rsidRPr="003B64C4">
        <w:rPr>
          <w:b/>
          <w:bCs/>
          <w:sz w:val="20"/>
        </w:rPr>
        <w:t>dako</w:t>
      </w:r>
      <w:proofErr w:type="spellEnd"/>
      <w:r w:rsidRPr="003B64C4">
        <w:rPr>
          <w:b/>
          <w:bCs/>
          <w:sz w:val="20"/>
        </w:rPr>
        <w:t xml:space="preserve"> </w:t>
      </w:r>
      <w:proofErr w:type="spellStart"/>
      <w:r w:rsidRPr="003B64C4">
        <w:rPr>
          <w:b/>
          <w:bCs/>
          <w:sz w:val="20"/>
        </w:rPr>
        <w:t>pr</w:t>
      </w:r>
      <w:proofErr w:type="spellEnd"/>
      <w:r w:rsidRPr="003B64C4">
        <w:rPr>
          <w:sz w:val="20"/>
        </w:rPr>
        <w:t xml:space="preserve">, </w:t>
      </w:r>
      <w:proofErr w:type="spellStart"/>
      <w:r w:rsidR="008C59E4" w:rsidRPr="003B64C4">
        <w:rPr>
          <w:sz w:val="20"/>
        </w:rPr>
        <w:t>Manforter</w:t>
      </w:r>
      <w:proofErr w:type="spellEnd"/>
      <w:r w:rsidR="008C59E4" w:rsidRPr="003B64C4">
        <w:rPr>
          <w:sz w:val="20"/>
        </w:rPr>
        <w:t xml:space="preserve"> Straße 133, 51373</w:t>
      </w:r>
      <w:r w:rsidRPr="003B64C4">
        <w:rPr>
          <w:sz w:val="20"/>
        </w:rPr>
        <w:t xml:space="preserve"> Leverkusen, Tel.: 02 14 </w:t>
      </w:r>
      <w:r w:rsidR="001F5028" w:rsidRPr="003B64C4">
        <w:rPr>
          <w:sz w:val="20"/>
        </w:rPr>
        <w:t>-</w:t>
      </w:r>
      <w:r w:rsidRPr="003B64C4">
        <w:rPr>
          <w:sz w:val="20"/>
        </w:rPr>
        <w:t xml:space="preserve"> 20 69 10</w:t>
      </w:r>
    </w:p>
    <w:bookmarkEnd w:id="1"/>
    <w:p w:rsidR="00A51CD8" w:rsidRPr="003B64C4" w:rsidRDefault="00A51CD8">
      <w:pPr>
        <w:pStyle w:val="Kopfzeile"/>
        <w:tabs>
          <w:tab w:val="clear" w:pos="4536"/>
          <w:tab w:val="clear" w:pos="9072"/>
        </w:tabs>
        <w:spacing w:line="320" w:lineRule="exact"/>
        <w:jc w:val="right"/>
        <w:rPr>
          <w:sz w:val="20"/>
        </w:rPr>
      </w:pPr>
    </w:p>
    <w:p w:rsidR="00A51CD8" w:rsidRPr="003B64C4" w:rsidRDefault="00C53C73" w:rsidP="00C57354">
      <w:pPr>
        <w:pStyle w:val="Kopfzeile"/>
        <w:tabs>
          <w:tab w:val="clear" w:pos="4536"/>
          <w:tab w:val="clear" w:pos="9072"/>
        </w:tabs>
        <w:spacing w:line="400" w:lineRule="exact"/>
        <w:ind w:right="-142"/>
        <w:jc w:val="right"/>
        <w:rPr>
          <w:sz w:val="20"/>
        </w:rPr>
      </w:pPr>
      <w:r w:rsidRPr="003B64C4">
        <w:rPr>
          <w:sz w:val="20"/>
        </w:rPr>
        <w:t>0</w:t>
      </w:r>
      <w:r w:rsidR="00E43D52">
        <w:rPr>
          <w:sz w:val="20"/>
        </w:rPr>
        <w:t>9</w:t>
      </w:r>
      <w:r w:rsidR="00AB3A64" w:rsidRPr="003B64C4">
        <w:rPr>
          <w:sz w:val="20"/>
        </w:rPr>
        <w:t>/</w:t>
      </w:r>
      <w:r w:rsidR="00E43D52">
        <w:rPr>
          <w:sz w:val="20"/>
        </w:rPr>
        <w:t>23-0</w:t>
      </w:r>
      <w:r w:rsidR="003F2CAF">
        <w:rPr>
          <w:sz w:val="20"/>
        </w:rPr>
        <w:t>3</w:t>
      </w:r>
    </w:p>
    <w:p w:rsidR="00A51CD8" w:rsidRPr="003B64C4" w:rsidRDefault="00CF1B07">
      <w:pPr>
        <w:pStyle w:val="Kopfzeile"/>
        <w:tabs>
          <w:tab w:val="clear" w:pos="4536"/>
          <w:tab w:val="clear" w:pos="9072"/>
        </w:tabs>
        <w:spacing w:line="400" w:lineRule="exact"/>
        <w:rPr>
          <w:sz w:val="28"/>
          <w:u w:val="single"/>
        </w:rPr>
      </w:pPr>
      <w:proofErr w:type="spellStart"/>
      <w:r w:rsidRPr="003B64C4">
        <w:rPr>
          <w:sz w:val="28"/>
          <w:u w:val="single"/>
        </w:rPr>
        <w:t>m</w:t>
      </w:r>
      <w:r w:rsidR="00416182" w:rsidRPr="003B64C4">
        <w:rPr>
          <w:sz w:val="28"/>
          <w:u w:val="single"/>
        </w:rPr>
        <w:t>axit</w:t>
      </w:r>
      <w:proofErr w:type="spellEnd"/>
      <w:r w:rsidRPr="003B64C4">
        <w:rPr>
          <w:sz w:val="28"/>
          <w:u w:val="single"/>
        </w:rPr>
        <w:t xml:space="preserve"> </w:t>
      </w:r>
      <w:r w:rsidR="00B65134" w:rsidRPr="003B64C4">
        <w:rPr>
          <w:sz w:val="28"/>
          <w:u w:val="single"/>
        </w:rPr>
        <w:t>Gruppe</w:t>
      </w:r>
    </w:p>
    <w:p w:rsidR="00A51CD8" w:rsidRPr="003B64C4" w:rsidRDefault="00A51CD8">
      <w:pPr>
        <w:pStyle w:val="Kopfzeile"/>
        <w:tabs>
          <w:tab w:val="clear" w:pos="4536"/>
          <w:tab w:val="clear" w:pos="9072"/>
        </w:tabs>
        <w:spacing w:line="400" w:lineRule="exact"/>
        <w:rPr>
          <w:sz w:val="20"/>
        </w:rPr>
      </w:pPr>
    </w:p>
    <w:p w:rsidR="00E43D52" w:rsidRDefault="00E43D52" w:rsidP="00E43D52">
      <w:pPr>
        <w:rPr>
          <w:b/>
          <w:bCs/>
          <w:sz w:val="47"/>
          <w:szCs w:val="47"/>
        </w:rPr>
      </w:pPr>
      <w:r>
        <w:rPr>
          <w:b/>
          <w:bCs/>
          <w:sz w:val="47"/>
          <w:szCs w:val="47"/>
        </w:rPr>
        <w:t>Brandschutz wie angegossen</w:t>
      </w:r>
      <w:bookmarkStart w:id="2" w:name="_GoBack"/>
      <w:bookmarkEnd w:id="2"/>
    </w:p>
    <w:p w:rsidR="00DC5949" w:rsidRPr="003B64C4" w:rsidRDefault="00DC5949" w:rsidP="00D0744A"/>
    <w:p w:rsidR="00E43D52" w:rsidRDefault="00E43D52" w:rsidP="00E43D52">
      <w:pPr>
        <w:pStyle w:val="berschrift1"/>
        <w:numPr>
          <w:ilvl w:val="0"/>
          <w:numId w:val="22"/>
        </w:numPr>
        <w:rPr>
          <w:b w:val="0"/>
        </w:rPr>
      </w:pPr>
      <w:r>
        <w:rPr>
          <w:b w:val="0"/>
          <w:sz w:val="28"/>
          <w:szCs w:val="28"/>
        </w:rPr>
        <w:t xml:space="preserve">Deutsches Museum: Maxit-Brandschutzputz erweist </w:t>
      </w:r>
    </w:p>
    <w:p w:rsidR="00E43D52" w:rsidRDefault="00E43D52" w:rsidP="00E43D52">
      <w:pPr>
        <w:pStyle w:val="berschrift1"/>
        <w:numPr>
          <w:ilvl w:val="0"/>
          <w:numId w:val="22"/>
        </w:numPr>
        <w:rPr>
          <w:b w:val="0"/>
        </w:rPr>
      </w:pPr>
      <w:r>
        <w:rPr>
          <w:b w:val="0"/>
          <w:sz w:val="28"/>
          <w:szCs w:val="28"/>
        </w:rPr>
        <w:t>sich als technischer und wirtschaftlicher Alleskönner</w:t>
      </w:r>
    </w:p>
    <w:p w:rsidR="00834F89" w:rsidRPr="003B64C4" w:rsidRDefault="00834F89" w:rsidP="006E3CDA">
      <w:pPr>
        <w:pStyle w:val="berschrift1"/>
      </w:pPr>
    </w:p>
    <w:p w:rsidR="00834F89" w:rsidRPr="00305578" w:rsidRDefault="00E43D52" w:rsidP="00834F89">
      <w:pPr>
        <w:spacing w:line="360" w:lineRule="auto"/>
        <w:jc w:val="both"/>
        <w:rPr>
          <w:b/>
          <w:color w:val="000000" w:themeColor="text1"/>
          <w:sz w:val="24"/>
        </w:rPr>
      </w:pPr>
      <w:r w:rsidRPr="00305578">
        <w:rPr>
          <w:b/>
          <w:color w:val="000000" w:themeColor="text1"/>
          <w:sz w:val="24"/>
        </w:rPr>
        <w:t>Bei der laufenden Sanierung des Deutschen Museums in München steht der Brandschutz in der Priorität ganz vorne. Die aktuellen brandschutztechnischen Vorgaben für Museen sind hoch und deren Ausführungen müssen in diesem besonderen Fall umfassend mit dem Denkmalschutz abgestimmt werden. Zudem geht es eng her auf der Museumsinsel und auch der Gesamtkostenrahmen der Komplettsanierung wurde bereits mehrfach gesprengt. Unter diesen komplexen Rahmenbedingungen bewies der Brandschutzputz „</w:t>
      </w:r>
      <w:proofErr w:type="spellStart"/>
      <w:r w:rsidRPr="00305578">
        <w:rPr>
          <w:b/>
          <w:color w:val="000000" w:themeColor="text1"/>
          <w:sz w:val="24"/>
        </w:rPr>
        <w:t>maxit</w:t>
      </w:r>
      <w:proofErr w:type="spellEnd"/>
      <w:r w:rsidRPr="00305578">
        <w:rPr>
          <w:b/>
          <w:color w:val="000000" w:themeColor="text1"/>
          <w:sz w:val="24"/>
        </w:rPr>
        <w:t xml:space="preserve"> </w:t>
      </w:r>
      <w:proofErr w:type="spellStart"/>
      <w:r w:rsidRPr="00305578">
        <w:rPr>
          <w:b/>
          <w:color w:val="000000" w:themeColor="text1"/>
          <w:sz w:val="24"/>
        </w:rPr>
        <w:t>ip</w:t>
      </w:r>
      <w:proofErr w:type="spellEnd"/>
      <w:r w:rsidRPr="00305578">
        <w:rPr>
          <w:b/>
          <w:color w:val="000000" w:themeColor="text1"/>
          <w:sz w:val="24"/>
        </w:rPr>
        <w:t xml:space="preserve"> 160“ einmal mehr seine technische und wirtschaftliche Leistungsfähigkeit.</w:t>
      </w:r>
    </w:p>
    <w:p w:rsidR="00834F89" w:rsidRPr="00305578" w:rsidRDefault="00834F89" w:rsidP="00834F89">
      <w:pPr>
        <w:spacing w:line="360" w:lineRule="auto"/>
        <w:jc w:val="both"/>
        <w:rPr>
          <w:b/>
          <w:color w:val="000000" w:themeColor="text1"/>
          <w:sz w:val="24"/>
        </w:rPr>
      </w:pPr>
    </w:p>
    <w:p w:rsidR="00494AAC" w:rsidRPr="00305578" w:rsidRDefault="00E43D52" w:rsidP="00834F89">
      <w:pPr>
        <w:spacing w:line="360" w:lineRule="auto"/>
        <w:jc w:val="both"/>
        <w:rPr>
          <w:color w:val="000000" w:themeColor="text1"/>
          <w:sz w:val="24"/>
        </w:rPr>
      </w:pPr>
      <w:r w:rsidRPr="00305578">
        <w:rPr>
          <w:color w:val="000000" w:themeColor="text1"/>
          <w:sz w:val="24"/>
        </w:rPr>
        <w:t xml:space="preserve">Spätestens 2028, zum 125. Jubiläum der Museumsgründung, soll die umfassende Sanierung des Deutschen Museums abgeschlossen sein. Die alten Ausstellungskonzepte mussten überarbeitet, neue Themen aufgenommen werden und natürlich waren umfassende Renovierungsarbeiten an den Gebäuden selbst dringend erforderlich. 2015 wurde mit den Arbeiten begonnen, Bauverzögerungen und Kostensteigerungen waren ständige Begleiter. Mittlerweile wurden mehr als 750 Millionen </w:t>
      </w:r>
      <w:r w:rsidRPr="00305578">
        <w:rPr>
          <w:color w:val="000000" w:themeColor="text1"/>
          <w:sz w:val="24"/>
        </w:rPr>
        <w:lastRenderedPageBreak/>
        <w:t>Euro investiert und auch Experten halten sich mit Prognosen zu den Endkosten zurück.</w:t>
      </w:r>
    </w:p>
    <w:p w:rsidR="00834F89" w:rsidRPr="00305578" w:rsidRDefault="00834F89" w:rsidP="00834F89">
      <w:pPr>
        <w:spacing w:line="360" w:lineRule="auto"/>
        <w:jc w:val="both"/>
        <w:rPr>
          <w:color w:val="000000" w:themeColor="text1"/>
          <w:sz w:val="24"/>
        </w:rPr>
      </w:pPr>
    </w:p>
    <w:p w:rsidR="00834F89" w:rsidRPr="00305578" w:rsidRDefault="00E43D52" w:rsidP="00834F89">
      <w:pPr>
        <w:spacing w:line="360" w:lineRule="auto"/>
        <w:jc w:val="both"/>
        <w:rPr>
          <w:b/>
          <w:color w:val="000000" w:themeColor="text1"/>
          <w:sz w:val="24"/>
        </w:rPr>
      </w:pPr>
      <w:r w:rsidRPr="00305578">
        <w:rPr>
          <w:b/>
          <w:color w:val="000000" w:themeColor="text1"/>
          <w:sz w:val="24"/>
        </w:rPr>
        <w:t>Keine einfache Aufgabe</w:t>
      </w:r>
    </w:p>
    <w:p w:rsidR="00834F89" w:rsidRPr="00305578" w:rsidRDefault="00834F89" w:rsidP="00834F89">
      <w:pPr>
        <w:spacing w:line="360" w:lineRule="auto"/>
        <w:jc w:val="both"/>
        <w:rPr>
          <w:color w:val="000000" w:themeColor="text1"/>
          <w:sz w:val="24"/>
        </w:rPr>
      </w:pPr>
    </w:p>
    <w:p w:rsidR="00617283" w:rsidRPr="00305578" w:rsidRDefault="00E43D52" w:rsidP="00E43D52">
      <w:pPr>
        <w:spacing w:line="360" w:lineRule="auto"/>
        <w:jc w:val="both"/>
        <w:rPr>
          <w:color w:val="000000" w:themeColor="text1"/>
          <w:sz w:val="24"/>
        </w:rPr>
      </w:pPr>
      <w:r w:rsidRPr="00305578">
        <w:rPr>
          <w:color w:val="000000" w:themeColor="text1"/>
          <w:sz w:val="24"/>
        </w:rPr>
        <w:t>Die Sanierungsarbeiten selbst sind umfassend. Neben der reinen Bestandsbewahrung werden umfangreiche energetische Ertüchtigungen durchgeführt und auch der Brandschutz entspricht schon längst nicht mehr den heutigen Standards. Bei den erforderlichen neuen Dimensionierungen von Fluchtwegen und brandschutztechnischen Ertüchtigungen von Bauteilen musste sehr subtil vorgegangen werden, denn vieles steht unter Denkmalschutz. Das gilt für das Gebäude selbst als auch für viele Exponate wie zum Beispiel das Bergwerk, bei dem Exponate und Gebäude ineinander übergehen. Alle Brandschutzmaßnahmen erfolgten deshalb in enger Abstimmung mit dem Denkmalschutz: Minimal sichtbarer, die historische Gebäudestruktur nachvollziehbarer Brandschutz war der angestrebte gemeinsame Nenner für die nötigen baulichen Maßnahmen. Brandschutz in Form von Plattenverkleidungen hatte so schon mal wenig Chancen – zumindest dort, wo die Architektur von Bedeutung war.</w:t>
      </w:r>
    </w:p>
    <w:p w:rsidR="00E43D52" w:rsidRPr="00305578" w:rsidRDefault="00E43D52" w:rsidP="00E43D52">
      <w:pPr>
        <w:spacing w:line="360" w:lineRule="auto"/>
        <w:jc w:val="both"/>
        <w:rPr>
          <w:color w:val="000000" w:themeColor="text1"/>
          <w:sz w:val="24"/>
        </w:rPr>
      </w:pPr>
    </w:p>
    <w:p w:rsidR="00834F89" w:rsidRPr="00305578" w:rsidRDefault="00E43D52" w:rsidP="00834F89">
      <w:pPr>
        <w:spacing w:line="360" w:lineRule="auto"/>
        <w:jc w:val="both"/>
        <w:rPr>
          <w:b/>
          <w:color w:val="000000" w:themeColor="text1"/>
          <w:sz w:val="24"/>
        </w:rPr>
      </w:pPr>
      <w:r w:rsidRPr="00305578">
        <w:rPr>
          <w:b/>
          <w:color w:val="000000" w:themeColor="text1"/>
          <w:sz w:val="24"/>
        </w:rPr>
        <w:t>Warum dick auftragen?</w:t>
      </w:r>
    </w:p>
    <w:p w:rsidR="00400840" w:rsidRPr="00305578" w:rsidRDefault="00400840" w:rsidP="00834F89">
      <w:pPr>
        <w:spacing w:line="360" w:lineRule="auto"/>
        <w:jc w:val="both"/>
        <w:rPr>
          <w:color w:val="000000" w:themeColor="text1"/>
          <w:sz w:val="24"/>
        </w:rPr>
      </w:pPr>
    </w:p>
    <w:p w:rsidR="00FB2BF3" w:rsidRPr="00305578" w:rsidRDefault="00E43D52" w:rsidP="00722629">
      <w:pPr>
        <w:spacing w:line="360" w:lineRule="auto"/>
        <w:jc w:val="both"/>
        <w:rPr>
          <w:color w:val="000000" w:themeColor="text1"/>
          <w:sz w:val="24"/>
        </w:rPr>
      </w:pPr>
      <w:r w:rsidRPr="00305578">
        <w:rPr>
          <w:color w:val="000000" w:themeColor="text1"/>
          <w:sz w:val="24"/>
        </w:rPr>
        <w:t xml:space="preserve">Knapp 4.000 Quadratmeter Bestandsdecken, unzählige Unterzüge, Stützen und Stahlkonstruktionen waren für den Brandschutz ausgeschrieben und allen gemeinsam ist, dass diese Bauteile von Architekten stets filigran und schlank geplant werden. Dieses „Architekturmerkmal“ galt es – besonders bei den Rippendecken – zu erhalten und bereits mit dieser Anforderung konnte der Brandschutzputz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ip</w:t>
      </w:r>
      <w:proofErr w:type="spellEnd"/>
      <w:r w:rsidRPr="00305578">
        <w:rPr>
          <w:color w:val="000000" w:themeColor="text1"/>
          <w:sz w:val="24"/>
        </w:rPr>
        <w:t xml:space="preserve"> 160 erfolgreich punkten, denn „dünn“ ist eine seiner Stärken. Er kann </w:t>
      </w:r>
      <w:r w:rsidRPr="00305578">
        <w:rPr>
          <w:color w:val="000000" w:themeColor="text1"/>
          <w:sz w:val="24"/>
        </w:rPr>
        <w:lastRenderedPageBreak/>
        <w:t xml:space="preserve">in geringen Schichtstärken aufgetragen werden, ist geschmeidig, leicht zu verarbeiten und zudem </w:t>
      </w:r>
      <w:proofErr w:type="spellStart"/>
      <w:r w:rsidRPr="00305578">
        <w:rPr>
          <w:color w:val="000000" w:themeColor="text1"/>
          <w:sz w:val="24"/>
        </w:rPr>
        <w:t>st</w:t>
      </w:r>
      <w:r w:rsidR="006E3CDA" w:rsidRPr="00305578">
        <w:rPr>
          <w:color w:val="000000" w:themeColor="text1"/>
          <w:sz w:val="24"/>
        </w:rPr>
        <w:t>rukturierfähig</w:t>
      </w:r>
      <w:proofErr w:type="spellEnd"/>
      <w:r w:rsidR="006E3CDA" w:rsidRPr="00305578">
        <w:rPr>
          <w:color w:val="000000" w:themeColor="text1"/>
          <w:sz w:val="24"/>
        </w:rPr>
        <w:t xml:space="preserve">. Bereits bei </w:t>
      </w:r>
      <w:r w:rsidRPr="00305578">
        <w:rPr>
          <w:color w:val="000000" w:themeColor="text1"/>
          <w:sz w:val="24"/>
        </w:rPr>
        <w:t xml:space="preserve">üblichen Putzstärken von 10 bis 15 Millimetern bietet er einen hervorragenden Brandschutz. So wird zum Beispiel, abhängig vom Bestand, mit einer Schichtdicke von 10 Millimetern bereits ein 90-minütiger Feuerwiderstand erreicht. Beim Deutschen Museum genügte deshalb häufig bereits ein Austausch des Bestandputzes durch den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ip</w:t>
      </w:r>
      <w:proofErr w:type="spellEnd"/>
      <w:r w:rsidRPr="00305578">
        <w:rPr>
          <w:color w:val="000000" w:themeColor="text1"/>
          <w:sz w:val="24"/>
        </w:rPr>
        <w:t xml:space="preserve"> 160 mit einer annähernd gleichen Schichtdicke</w:t>
      </w:r>
      <w:r w:rsidR="006E3CDA" w:rsidRPr="00305578">
        <w:rPr>
          <w:color w:val="000000" w:themeColor="text1"/>
          <w:sz w:val="24"/>
        </w:rPr>
        <w:t>,</w:t>
      </w:r>
      <w:r w:rsidRPr="00305578">
        <w:rPr>
          <w:color w:val="000000" w:themeColor="text1"/>
          <w:sz w:val="24"/>
        </w:rPr>
        <w:t xml:space="preserve"> um den benötigten hohen Feuerwiderstand zu erreichen. Und dies hatte nicht nur architektonische Vorteile, sondern schlug auch auf der Kostenseite positiv zu Buche.</w:t>
      </w:r>
    </w:p>
    <w:p w:rsidR="00E43D52" w:rsidRPr="00305578" w:rsidRDefault="00E43D52" w:rsidP="00722629">
      <w:pPr>
        <w:spacing w:line="360" w:lineRule="auto"/>
        <w:jc w:val="both"/>
        <w:rPr>
          <w:color w:val="000000" w:themeColor="text1"/>
          <w:sz w:val="24"/>
        </w:rPr>
      </w:pPr>
    </w:p>
    <w:p w:rsidR="00377144" w:rsidRPr="00305578" w:rsidRDefault="0044535E" w:rsidP="00722629">
      <w:pPr>
        <w:spacing w:line="360" w:lineRule="auto"/>
        <w:jc w:val="both"/>
        <w:rPr>
          <w:color w:val="000000" w:themeColor="text1"/>
          <w:sz w:val="24"/>
        </w:rPr>
      </w:pPr>
      <w:r w:rsidRPr="00305578">
        <w:rPr>
          <w:color w:val="000000" w:themeColor="text1"/>
          <w:sz w:val="24"/>
        </w:rPr>
        <w:t xml:space="preserve">Beim Deutschen Museum genutzt wurde auch die enorme Variabilität des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ip</w:t>
      </w:r>
      <w:proofErr w:type="spellEnd"/>
      <w:r w:rsidRPr="00305578">
        <w:rPr>
          <w:color w:val="000000" w:themeColor="text1"/>
          <w:sz w:val="24"/>
        </w:rPr>
        <w:t xml:space="preserve"> 160. Je nach Brandschutzanforderung kann dieser beginnend ab einer einlagigen Schichtstärke von fünf bis 20 Millimetern in mehreren Lagen bis zu einer Stärke von 40 bis 60 Millimetern problemlos mehrlagig aufgebracht werden. Aufgetragen wurde also nur das, was brandschutztechnisch wirklich benötigt wurde. Dort wo mehrere Schichten erforderlich waren, ermöglichte das schnelle </w:t>
      </w:r>
      <w:proofErr w:type="spellStart"/>
      <w:r w:rsidRPr="00305578">
        <w:rPr>
          <w:color w:val="000000" w:themeColor="text1"/>
          <w:sz w:val="24"/>
        </w:rPr>
        <w:t>Ansteifen</w:t>
      </w:r>
      <w:proofErr w:type="spellEnd"/>
      <w:r w:rsidRPr="00305578">
        <w:rPr>
          <w:color w:val="000000" w:themeColor="text1"/>
          <w:sz w:val="24"/>
        </w:rPr>
        <w:t xml:space="preserve"> des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ip</w:t>
      </w:r>
      <w:proofErr w:type="spellEnd"/>
      <w:r w:rsidRPr="00305578">
        <w:rPr>
          <w:color w:val="000000" w:themeColor="text1"/>
          <w:sz w:val="24"/>
        </w:rPr>
        <w:t xml:space="preserve"> 160 auch den Auftrag mehrerer Schichten einschließlich des Filzens innerhalb eines Tages. Dies vereinfachte den Bauablauf erheblich und gestattete eine zügige Fertigstellung des Brandschutzes. Die erforderliche ausreichende Haftung am Putzgrund gemäß DIN 18550 beziehungsweise DIN 4102-4 wurde über eine mineralische Haftbrücke, den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multi</w:t>
      </w:r>
      <w:proofErr w:type="spellEnd"/>
      <w:r w:rsidRPr="00305578">
        <w:rPr>
          <w:color w:val="000000" w:themeColor="text1"/>
          <w:sz w:val="24"/>
        </w:rPr>
        <w:t xml:space="preserve"> 280“, hergestellt.</w:t>
      </w:r>
    </w:p>
    <w:p w:rsidR="00834F89" w:rsidRPr="00305578" w:rsidRDefault="00834F89" w:rsidP="00834F89">
      <w:pPr>
        <w:spacing w:line="360" w:lineRule="auto"/>
        <w:jc w:val="both"/>
        <w:rPr>
          <w:color w:val="000000" w:themeColor="text1"/>
          <w:sz w:val="24"/>
        </w:rPr>
      </w:pPr>
    </w:p>
    <w:p w:rsidR="00834F89" w:rsidRPr="00305578" w:rsidRDefault="0044535E" w:rsidP="00834F89">
      <w:pPr>
        <w:spacing w:line="360" w:lineRule="auto"/>
        <w:jc w:val="both"/>
        <w:rPr>
          <w:b/>
          <w:color w:val="000000" w:themeColor="text1"/>
          <w:sz w:val="24"/>
        </w:rPr>
      </w:pPr>
      <w:r w:rsidRPr="00305578">
        <w:rPr>
          <w:b/>
          <w:color w:val="000000" w:themeColor="text1"/>
          <w:sz w:val="24"/>
        </w:rPr>
        <w:t>„Je weniger, desto gut“</w:t>
      </w:r>
    </w:p>
    <w:p w:rsidR="00834F89" w:rsidRPr="00305578" w:rsidRDefault="00834F89" w:rsidP="00834F89">
      <w:pPr>
        <w:spacing w:line="360" w:lineRule="auto"/>
        <w:jc w:val="both"/>
        <w:rPr>
          <w:color w:val="000000" w:themeColor="text1"/>
          <w:sz w:val="24"/>
        </w:rPr>
      </w:pPr>
    </w:p>
    <w:p w:rsidR="0044535E" w:rsidRPr="00305578" w:rsidRDefault="0044535E" w:rsidP="0044535E">
      <w:pPr>
        <w:spacing w:line="360" w:lineRule="auto"/>
        <w:jc w:val="both"/>
        <w:rPr>
          <w:color w:val="000000" w:themeColor="text1"/>
          <w:sz w:val="24"/>
        </w:rPr>
      </w:pPr>
      <w:r w:rsidRPr="00305578">
        <w:rPr>
          <w:color w:val="000000" w:themeColor="text1"/>
          <w:sz w:val="24"/>
        </w:rPr>
        <w:t xml:space="preserve">Bauunternehmen stehen zunehmend im harten Wettbewerb und auch bei Renommierobjekten wie dem Deutschen Museum </w:t>
      </w:r>
      <w:r w:rsidRPr="00305578">
        <w:rPr>
          <w:color w:val="000000" w:themeColor="text1"/>
          <w:sz w:val="24"/>
        </w:rPr>
        <w:lastRenderedPageBreak/>
        <w:t xml:space="preserve">muss die unternehmerische Wirtschaftlichkeit gewährleistet sein. Insofern ist jeder </w:t>
      </w:r>
      <w:r w:rsidR="00F8178D" w:rsidRPr="00305578">
        <w:rPr>
          <w:color w:val="000000" w:themeColor="text1"/>
          <w:sz w:val="24"/>
        </w:rPr>
        <w:t>eingesparte</w:t>
      </w:r>
      <w:r w:rsidRPr="00305578">
        <w:rPr>
          <w:color w:val="000000" w:themeColor="text1"/>
          <w:sz w:val="24"/>
        </w:rPr>
        <w:t xml:space="preserve"> Zentimeter Putzdicke ein Gewinn an Materialkosten sowie Logistik. Auf Baustellen in der Innenstadt generell, besonders jedoch auf einer Museumsinsel, sind nur sehr begrenzte Baustelleneinrichtungsflächen und kaum Lagerflächen verfügbar. Kräne und Bauaufzüge sind oft schon lange vorher ausgebucht oder können schlichtweg nicht aufgestellt werden. Entsprechend kompliziert gestaltet sich die Materialbeschickung solcher Baustellen. In Summe mussten beim Deutschen Museum knapp 70 Tonnen Brandschutzputz und gut 10 Tonnen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multi</w:t>
      </w:r>
      <w:proofErr w:type="spellEnd"/>
      <w:r w:rsidRPr="00305578">
        <w:rPr>
          <w:color w:val="000000" w:themeColor="text1"/>
          <w:sz w:val="24"/>
        </w:rPr>
        <w:t xml:space="preserve"> 280 Haftbrücke“ auf der Baustelle „verteilt“ werden – bis in die obersten Stockwerke. Normalerweise bedeutet dies: Säcke schlep</w:t>
      </w:r>
      <w:r w:rsidR="00C03EE2">
        <w:rPr>
          <w:color w:val="000000" w:themeColor="text1"/>
          <w:sz w:val="24"/>
        </w:rPr>
        <w:t>p</w:t>
      </w:r>
      <w:r w:rsidRPr="00305578">
        <w:rPr>
          <w:color w:val="000000" w:themeColor="text1"/>
          <w:sz w:val="24"/>
        </w:rPr>
        <w:t>en.</w:t>
      </w:r>
    </w:p>
    <w:p w:rsidR="0044535E" w:rsidRPr="00305578" w:rsidRDefault="0044535E" w:rsidP="0044535E">
      <w:pPr>
        <w:spacing w:line="360" w:lineRule="auto"/>
        <w:jc w:val="both"/>
        <w:rPr>
          <w:color w:val="000000" w:themeColor="text1"/>
          <w:sz w:val="24"/>
        </w:rPr>
      </w:pPr>
    </w:p>
    <w:p w:rsidR="0044535E" w:rsidRPr="00305578" w:rsidRDefault="0044535E" w:rsidP="0044535E">
      <w:pPr>
        <w:spacing w:line="360" w:lineRule="auto"/>
        <w:jc w:val="both"/>
        <w:rPr>
          <w:color w:val="000000" w:themeColor="text1"/>
          <w:sz w:val="24"/>
        </w:rPr>
      </w:pPr>
      <w:r w:rsidRPr="00305578">
        <w:rPr>
          <w:color w:val="000000" w:themeColor="text1"/>
          <w:sz w:val="24"/>
        </w:rPr>
        <w:t>Bei Brandschutzputzen ist die Verarbeitung im Silo eine Ausnahme, nicht jedoch beim Hersteller Maxit. Dessen hochleistungsfähiger Brandschutzputz ist Silo geeignet und lässt sich sowohl trocken als auch nass fördern. Dieser Vorzug war auch beim Deutschen Museum maßgeblich bei der Produktauswahl. Der geringe Platzbedarf bei der Vorhaltung sowie der reduzierte Aufwand in der Logistik waren unschlagbare Argumente. Hinzu kommen die Unabhängigkeit von Kran oder Bauaufzug sowie der deutlich geringere Personalaufwand. Letztendlich konnte die gesamte Brandschutzmaßnahme mit einem einzigen</w:t>
      </w:r>
      <w:r w:rsidR="00F8178D" w:rsidRPr="00305578">
        <w:rPr>
          <w:color w:val="000000" w:themeColor="text1"/>
          <w:sz w:val="24"/>
        </w:rPr>
        <w:t>, vielfach nachgeblasenen</w:t>
      </w:r>
      <w:r w:rsidRPr="00305578">
        <w:rPr>
          <w:color w:val="000000" w:themeColor="text1"/>
          <w:sz w:val="24"/>
        </w:rPr>
        <w:t xml:space="preserve"> Silo einer Größe von 12 Kubikmetern bewerkstelligt werden, also über eine Standfläche von ca. 2,20 x 2,20 Metern.</w:t>
      </w:r>
    </w:p>
    <w:p w:rsidR="0044535E" w:rsidRPr="00305578" w:rsidRDefault="0044535E" w:rsidP="0044535E">
      <w:pPr>
        <w:spacing w:line="360" w:lineRule="auto"/>
        <w:jc w:val="both"/>
        <w:rPr>
          <w:color w:val="000000" w:themeColor="text1"/>
          <w:sz w:val="24"/>
        </w:rPr>
      </w:pPr>
    </w:p>
    <w:p w:rsidR="0044535E" w:rsidRPr="00305578" w:rsidRDefault="0044535E" w:rsidP="0044535E">
      <w:pPr>
        <w:spacing w:line="360" w:lineRule="auto"/>
        <w:jc w:val="both"/>
        <w:rPr>
          <w:b/>
          <w:color w:val="000000" w:themeColor="text1"/>
          <w:sz w:val="24"/>
        </w:rPr>
      </w:pPr>
      <w:r w:rsidRPr="00305578">
        <w:rPr>
          <w:b/>
          <w:color w:val="000000" w:themeColor="text1"/>
          <w:sz w:val="24"/>
        </w:rPr>
        <w:t>Das freut den Bauherrn</w:t>
      </w:r>
    </w:p>
    <w:p w:rsidR="006E3CDA" w:rsidRPr="00305578" w:rsidRDefault="006E3CDA" w:rsidP="0044535E">
      <w:pPr>
        <w:spacing w:line="360" w:lineRule="auto"/>
        <w:jc w:val="both"/>
        <w:rPr>
          <w:color w:val="000000" w:themeColor="text1"/>
          <w:sz w:val="24"/>
        </w:rPr>
      </w:pPr>
    </w:p>
    <w:p w:rsidR="0044535E" w:rsidRPr="00305578" w:rsidRDefault="0044535E" w:rsidP="0044535E">
      <w:pPr>
        <w:spacing w:line="360" w:lineRule="auto"/>
        <w:jc w:val="both"/>
        <w:rPr>
          <w:color w:val="000000" w:themeColor="text1"/>
          <w:sz w:val="24"/>
        </w:rPr>
      </w:pPr>
      <w:r w:rsidRPr="00305578">
        <w:rPr>
          <w:color w:val="000000" w:themeColor="text1"/>
          <w:sz w:val="24"/>
        </w:rPr>
        <w:t xml:space="preserve">Ganz offiziell in der Baubeschreibung für die Rippendecken ausgeschrieben waren: ein Brandschutzputz als Rezeptputz </w:t>
      </w:r>
      <w:r w:rsidRPr="00305578">
        <w:rPr>
          <w:color w:val="000000" w:themeColor="text1"/>
          <w:sz w:val="24"/>
        </w:rPr>
        <w:lastRenderedPageBreak/>
        <w:t xml:space="preserve">nach DIN 4102-T.4, Abschnitt 3.1.6.5, als System auf </w:t>
      </w:r>
      <w:r w:rsidR="005047D6" w:rsidRPr="00305578">
        <w:rPr>
          <w:color w:val="000000" w:themeColor="text1"/>
          <w:sz w:val="24"/>
        </w:rPr>
        <w:t xml:space="preserve">Putzträger. Hierfür ist der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ip</w:t>
      </w:r>
      <w:proofErr w:type="spellEnd"/>
      <w:r w:rsidRPr="00305578">
        <w:rPr>
          <w:color w:val="000000" w:themeColor="text1"/>
          <w:sz w:val="24"/>
        </w:rPr>
        <w:t xml:space="preserve"> 160</w:t>
      </w:r>
      <w:r w:rsidR="005047D6" w:rsidRPr="00305578">
        <w:rPr>
          <w:color w:val="000000" w:themeColor="text1"/>
          <w:sz w:val="24"/>
        </w:rPr>
        <w:t>-</w:t>
      </w:r>
      <w:r w:rsidRPr="00305578">
        <w:rPr>
          <w:color w:val="000000" w:themeColor="text1"/>
          <w:sz w:val="24"/>
        </w:rPr>
        <w:t xml:space="preserve">Brandschutzputz natürlich voll geeignet. Er kann jedoch weit mehr. Bei entsprechenden Voraussetzungen, wie sauberen Untergrund und tragfähigen Betondecken, kann der </w:t>
      </w:r>
      <w:proofErr w:type="spellStart"/>
      <w:r w:rsidRPr="00305578">
        <w:rPr>
          <w:color w:val="000000" w:themeColor="text1"/>
          <w:sz w:val="24"/>
        </w:rPr>
        <w:t>ip</w:t>
      </w:r>
      <w:proofErr w:type="spellEnd"/>
      <w:r w:rsidRPr="00305578">
        <w:rPr>
          <w:color w:val="000000" w:themeColor="text1"/>
          <w:sz w:val="24"/>
        </w:rPr>
        <w:t xml:space="preserve"> 160 geprüft durch </w:t>
      </w:r>
      <w:r w:rsidR="006E3CDA" w:rsidRPr="00305578">
        <w:rPr>
          <w:color w:val="000000" w:themeColor="text1"/>
          <w:sz w:val="24"/>
        </w:rPr>
        <w:t xml:space="preserve">die </w:t>
      </w:r>
      <w:r w:rsidRPr="00305578">
        <w:rPr>
          <w:color w:val="000000" w:themeColor="text1"/>
          <w:sz w:val="24"/>
        </w:rPr>
        <w:t>MFPA Leipzig sogar ohne Putzträger aufgebracht werden. Dies wurde dem Bauherrn von der ausführenden Firma auch zur teilweisen Ausführung empfohlen. Die Einsparungen an Arbeitsaufwand und Materialkosten waren erheblich, bei gleichzeitlich deutlich beschleunigtem Bauablauf. Die Einsparungen liegen weit im zweistelligen Tausenderbereich – viel Diskussionsstoff gab es hierzu nicht.</w:t>
      </w:r>
    </w:p>
    <w:p w:rsidR="0044535E" w:rsidRPr="00305578" w:rsidRDefault="0044535E" w:rsidP="0044535E">
      <w:pPr>
        <w:spacing w:line="360" w:lineRule="auto"/>
        <w:jc w:val="both"/>
        <w:rPr>
          <w:color w:val="000000" w:themeColor="text1"/>
          <w:sz w:val="24"/>
        </w:rPr>
      </w:pPr>
    </w:p>
    <w:p w:rsidR="0044535E" w:rsidRPr="00305578" w:rsidRDefault="0044535E" w:rsidP="0044535E">
      <w:pPr>
        <w:spacing w:line="360" w:lineRule="auto"/>
        <w:jc w:val="both"/>
        <w:rPr>
          <w:b/>
          <w:color w:val="000000" w:themeColor="text1"/>
          <w:sz w:val="24"/>
        </w:rPr>
      </w:pPr>
      <w:r w:rsidRPr="00305578">
        <w:rPr>
          <w:b/>
          <w:color w:val="000000" w:themeColor="text1"/>
          <w:sz w:val="24"/>
        </w:rPr>
        <w:t>Alle rundum zufrieden</w:t>
      </w:r>
    </w:p>
    <w:p w:rsidR="0044535E" w:rsidRPr="00305578" w:rsidRDefault="0044535E" w:rsidP="0044535E">
      <w:pPr>
        <w:spacing w:line="360" w:lineRule="auto"/>
        <w:jc w:val="both"/>
        <w:rPr>
          <w:color w:val="000000" w:themeColor="text1"/>
          <w:sz w:val="24"/>
        </w:rPr>
      </w:pPr>
    </w:p>
    <w:p w:rsidR="006E3CDA" w:rsidRPr="00305578" w:rsidRDefault="0044535E" w:rsidP="0044535E">
      <w:pPr>
        <w:spacing w:line="360" w:lineRule="auto"/>
        <w:jc w:val="both"/>
        <w:rPr>
          <w:color w:val="000000" w:themeColor="text1"/>
          <w:sz w:val="24"/>
        </w:rPr>
      </w:pPr>
      <w:r w:rsidRPr="00305578">
        <w:rPr>
          <w:color w:val="000000" w:themeColor="text1"/>
          <w:sz w:val="24"/>
        </w:rPr>
        <w:t xml:space="preserve">Die Einsparungen bei den Logistik- und Personalkosten ermöglichten es dem ausführenden Fachunternehmer innerhalb des engen Kostenrahmens zu bleiben. Mit </w:t>
      </w:r>
      <w:proofErr w:type="spellStart"/>
      <w:r w:rsidRPr="00305578">
        <w:rPr>
          <w:color w:val="000000" w:themeColor="text1"/>
          <w:sz w:val="24"/>
        </w:rPr>
        <w:t>maxit</w:t>
      </w:r>
      <w:proofErr w:type="spellEnd"/>
      <w:r w:rsidRPr="00305578">
        <w:rPr>
          <w:color w:val="000000" w:themeColor="text1"/>
          <w:sz w:val="24"/>
        </w:rPr>
        <w:t xml:space="preserve"> </w:t>
      </w:r>
      <w:proofErr w:type="spellStart"/>
      <w:r w:rsidRPr="00305578">
        <w:rPr>
          <w:color w:val="000000" w:themeColor="text1"/>
          <w:sz w:val="24"/>
        </w:rPr>
        <w:t>ip</w:t>
      </w:r>
      <w:proofErr w:type="spellEnd"/>
      <w:r w:rsidRPr="00305578">
        <w:rPr>
          <w:color w:val="000000" w:themeColor="text1"/>
          <w:sz w:val="24"/>
        </w:rPr>
        <w:t xml:space="preserve"> 160 ist es im Deutschen Museum in München gelungen, exakt die hochwertigen Oberflächen zu liefern, wie sie vom Bauherrn erwartet wurden und wie sie außerdem eines derartigen Bauvorhabens würdig sind. Besonders die Flächen der reprofilierten Rippendecken überzeugten den Bauherrn mit ihrer anstrichfertigen Oberflächenqualität. </w:t>
      </w:r>
    </w:p>
    <w:p w:rsidR="006E3CDA" w:rsidRPr="00305578" w:rsidRDefault="006E3CDA" w:rsidP="0044535E">
      <w:pPr>
        <w:spacing w:line="360" w:lineRule="auto"/>
        <w:jc w:val="both"/>
        <w:rPr>
          <w:color w:val="000000" w:themeColor="text1"/>
          <w:sz w:val="24"/>
        </w:rPr>
      </w:pPr>
    </w:p>
    <w:p w:rsidR="0044535E" w:rsidRPr="00305578" w:rsidRDefault="0044535E" w:rsidP="0044535E">
      <w:pPr>
        <w:spacing w:line="360" w:lineRule="auto"/>
        <w:jc w:val="both"/>
        <w:rPr>
          <w:color w:val="000000" w:themeColor="text1"/>
          <w:sz w:val="24"/>
        </w:rPr>
      </w:pPr>
      <w:r w:rsidRPr="00305578">
        <w:rPr>
          <w:color w:val="000000" w:themeColor="text1"/>
          <w:sz w:val="24"/>
        </w:rPr>
        <w:t xml:space="preserve">Auch die ökologischen Erwartungen der Planer und des Bauherrn an den Baustoff wurden erfüllt. Bestehend aus Zement, Kalkhydrat, Perlite, </w:t>
      </w:r>
      <w:proofErr w:type="spellStart"/>
      <w:r w:rsidRPr="00305578">
        <w:rPr>
          <w:color w:val="000000" w:themeColor="text1"/>
          <w:sz w:val="24"/>
        </w:rPr>
        <w:t>Vermiculite</w:t>
      </w:r>
      <w:proofErr w:type="spellEnd"/>
      <w:r w:rsidRPr="00305578">
        <w:rPr>
          <w:color w:val="000000" w:themeColor="text1"/>
          <w:sz w:val="24"/>
        </w:rPr>
        <w:t xml:space="preserve"> und Zuschlagsstoffen ist der </w:t>
      </w:r>
      <w:proofErr w:type="spellStart"/>
      <w:r w:rsidRPr="00305578">
        <w:rPr>
          <w:color w:val="000000" w:themeColor="text1"/>
          <w:sz w:val="24"/>
        </w:rPr>
        <w:t>ip</w:t>
      </w:r>
      <w:proofErr w:type="spellEnd"/>
      <w:r w:rsidRPr="00305578">
        <w:rPr>
          <w:color w:val="000000" w:themeColor="text1"/>
          <w:sz w:val="24"/>
        </w:rPr>
        <w:t xml:space="preserve"> 160 im höchsten Maße umweltverträglich. Das für den Brandschutz maßgeblich verantwortliche </w:t>
      </w:r>
      <w:proofErr w:type="spellStart"/>
      <w:r w:rsidRPr="00305578">
        <w:rPr>
          <w:color w:val="000000" w:themeColor="text1"/>
          <w:sz w:val="24"/>
        </w:rPr>
        <w:t>Vermiculit</w:t>
      </w:r>
      <w:proofErr w:type="spellEnd"/>
      <w:r w:rsidRPr="00305578">
        <w:rPr>
          <w:color w:val="000000" w:themeColor="text1"/>
          <w:sz w:val="24"/>
        </w:rPr>
        <w:t xml:space="preserve"> ist ein eher selten vorkommendes Schichtsilikat aus der Mineralklasse der „Silikate und Germanate“. Mit Abschluss der Sanierung ist das Deutsche Museum mit seinen unzähligen, teils neuen </w:t>
      </w:r>
      <w:r w:rsidRPr="00305578">
        <w:rPr>
          <w:color w:val="000000" w:themeColor="text1"/>
          <w:sz w:val="24"/>
        </w:rPr>
        <w:lastRenderedPageBreak/>
        <w:t>Ausstellungen von Atomphysik bis Robotik nicht nur thematisch auf dem Stand der Zeit, sondern auch bautechnisch stimmt die Performance.</w:t>
      </w:r>
    </w:p>
    <w:p w:rsidR="008D42DD" w:rsidRPr="00305578" w:rsidRDefault="00FB222A" w:rsidP="0044535E">
      <w:pPr>
        <w:spacing w:line="360" w:lineRule="auto"/>
        <w:jc w:val="right"/>
        <w:rPr>
          <w:color w:val="000000" w:themeColor="text1"/>
          <w:sz w:val="24"/>
        </w:rPr>
      </w:pPr>
      <w:r w:rsidRPr="00305578">
        <w:rPr>
          <w:color w:val="000000" w:themeColor="text1"/>
          <w:sz w:val="24"/>
        </w:rPr>
        <w:t>c</w:t>
      </w:r>
      <w:r w:rsidR="008D42DD" w:rsidRPr="00305578">
        <w:rPr>
          <w:color w:val="000000" w:themeColor="text1"/>
          <w:sz w:val="24"/>
        </w:rPr>
        <w:t>a</w:t>
      </w:r>
      <w:r w:rsidR="0044535E" w:rsidRPr="00305578">
        <w:rPr>
          <w:color w:val="000000" w:themeColor="text1"/>
          <w:sz w:val="24"/>
        </w:rPr>
        <w:t>. 7.600</w:t>
      </w:r>
      <w:r w:rsidR="008D42DD" w:rsidRPr="00305578">
        <w:rPr>
          <w:color w:val="000000" w:themeColor="text1"/>
          <w:sz w:val="24"/>
        </w:rPr>
        <w:t xml:space="preserve"> Zeichen</w:t>
      </w:r>
    </w:p>
    <w:p w:rsidR="00C53C73" w:rsidRPr="00305578" w:rsidRDefault="00C53C73" w:rsidP="0044535E">
      <w:pPr>
        <w:spacing w:line="360" w:lineRule="auto"/>
        <w:jc w:val="right"/>
        <w:rPr>
          <w:color w:val="000000" w:themeColor="text1"/>
          <w:sz w:val="24"/>
        </w:rPr>
      </w:pPr>
      <w:r w:rsidRPr="00305578">
        <w:rPr>
          <w:color w:val="000000" w:themeColor="text1"/>
          <w:sz w:val="24"/>
        </w:rPr>
        <w:t xml:space="preserve">Autor: </w:t>
      </w:r>
      <w:r w:rsidR="006E3CDA" w:rsidRPr="00305578">
        <w:rPr>
          <w:color w:val="000000" w:themeColor="text1"/>
          <w:sz w:val="24"/>
        </w:rPr>
        <w:t xml:space="preserve">Dipl.-Ing. Peter </w:t>
      </w:r>
      <w:proofErr w:type="spellStart"/>
      <w:r w:rsidR="006E3CDA" w:rsidRPr="00305578">
        <w:rPr>
          <w:color w:val="000000" w:themeColor="text1"/>
          <w:sz w:val="24"/>
        </w:rPr>
        <w:t>Gahr</w:t>
      </w:r>
      <w:proofErr w:type="spellEnd"/>
    </w:p>
    <w:p w:rsidR="00900088" w:rsidRPr="00305578" w:rsidRDefault="00900088" w:rsidP="00145EA5">
      <w:pPr>
        <w:spacing w:line="360" w:lineRule="auto"/>
        <w:rPr>
          <w:b/>
          <w:bCs/>
          <w:color w:val="000000" w:themeColor="text1"/>
          <w:sz w:val="24"/>
          <w:u w:val="single"/>
        </w:rPr>
      </w:pPr>
    </w:p>
    <w:p w:rsidR="00B978F6" w:rsidRPr="00305578" w:rsidRDefault="00B978F6" w:rsidP="00145EA5">
      <w:pPr>
        <w:rPr>
          <w:b/>
          <w:bCs/>
          <w:color w:val="000000" w:themeColor="text1"/>
          <w:sz w:val="24"/>
          <w:u w:val="single"/>
        </w:rPr>
      </w:pPr>
    </w:p>
    <w:p w:rsidR="00B978F6" w:rsidRPr="00305578" w:rsidRDefault="00B978F6" w:rsidP="00D90932">
      <w:pPr>
        <w:rPr>
          <w:b/>
          <w:bCs/>
          <w:color w:val="000000" w:themeColor="text1"/>
          <w:sz w:val="24"/>
          <w:u w:val="single"/>
        </w:rPr>
      </w:pPr>
      <w:r w:rsidRPr="00305578">
        <w:rPr>
          <w:b/>
          <w:bCs/>
          <w:color w:val="000000" w:themeColor="text1"/>
          <w:sz w:val="24"/>
          <w:u w:val="single"/>
        </w:rPr>
        <w:t>Bautafel</w:t>
      </w:r>
    </w:p>
    <w:p w:rsidR="00D90932" w:rsidRPr="00305578" w:rsidRDefault="00D90932" w:rsidP="00D90932">
      <w:pPr>
        <w:rPr>
          <w:b/>
          <w:bCs/>
          <w:color w:val="000000" w:themeColor="text1"/>
          <w:sz w:val="24"/>
          <w:u w:val="single"/>
        </w:rPr>
      </w:pPr>
    </w:p>
    <w:p w:rsidR="00B978F6" w:rsidRPr="00305578" w:rsidRDefault="00B978F6" w:rsidP="00B978F6">
      <w:pPr>
        <w:spacing w:line="360" w:lineRule="auto"/>
        <w:rPr>
          <w:b/>
          <w:bCs/>
          <w:color w:val="000000" w:themeColor="text1"/>
          <w:sz w:val="24"/>
        </w:rPr>
      </w:pPr>
      <w:r w:rsidRPr="00305578">
        <w:rPr>
          <w:b/>
          <w:bCs/>
          <w:color w:val="000000" w:themeColor="text1"/>
          <w:sz w:val="24"/>
        </w:rPr>
        <w:t xml:space="preserve">Bauprojekt: </w:t>
      </w:r>
      <w:r w:rsidR="00FB222A" w:rsidRPr="00305578">
        <w:rPr>
          <w:bCs/>
          <w:color w:val="000000" w:themeColor="text1"/>
          <w:sz w:val="24"/>
        </w:rPr>
        <w:t>Denkmalgerechte Brandschutz-Sanierung</w:t>
      </w:r>
      <w:r w:rsidR="00FB222A" w:rsidRPr="00305578">
        <w:rPr>
          <w:b/>
          <w:bCs/>
          <w:color w:val="000000" w:themeColor="text1"/>
          <w:sz w:val="24"/>
        </w:rPr>
        <w:t xml:space="preserve"> </w:t>
      </w:r>
      <w:r w:rsidRPr="00305578">
        <w:rPr>
          <w:bCs/>
          <w:color w:val="000000" w:themeColor="text1"/>
          <w:sz w:val="24"/>
        </w:rPr>
        <w:t xml:space="preserve">des </w:t>
      </w:r>
      <w:r w:rsidR="006C469D" w:rsidRPr="00305578">
        <w:rPr>
          <w:bCs/>
          <w:color w:val="000000" w:themeColor="text1"/>
          <w:sz w:val="24"/>
        </w:rPr>
        <w:t>Deutschen Museums</w:t>
      </w:r>
      <w:r w:rsidRPr="00305578">
        <w:rPr>
          <w:bCs/>
          <w:color w:val="000000" w:themeColor="text1"/>
          <w:sz w:val="24"/>
        </w:rPr>
        <w:t xml:space="preserve"> </w:t>
      </w:r>
    </w:p>
    <w:p w:rsidR="00B978F6" w:rsidRPr="00305578" w:rsidRDefault="00B978F6" w:rsidP="00B978F6">
      <w:pPr>
        <w:spacing w:line="360" w:lineRule="auto"/>
        <w:rPr>
          <w:bCs/>
          <w:color w:val="000000" w:themeColor="text1"/>
          <w:sz w:val="24"/>
        </w:rPr>
      </w:pPr>
      <w:r w:rsidRPr="00305578">
        <w:rPr>
          <w:b/>
          <w:bCs/>
          <w:color w:val="000000" w:themeColor="text1"/>
          <w:sz w:val="24"/>
        </w:rPr>
        <w:t>Ort</w:t>
      </w:r>
      <w:r w:rsidRPr="00305578">
        <w:rPr>
          <w:bCs/>
          <w:color w:val="000000" w:themeColor="text1"/>
          <w:sz w:val="24"/>
        </w:rPr>
        <w:t xml:space="preserve">: </w:t>
      </w:r>
      <w:r w:rsidR="00420394" w:rsidRPr="00305578">
        <w:rPr>
          <w:bCs/>
          <w:color w:val="000000" w:themeColor="text1"/>
          <w:sz w:val="24"/>
        </w:rPr>
        <w:t>Museumsinsel 1, 80538 München</w:t>
      </w:r>
    </w:p>
    <w:p w:rsidR="005047D6" w:rsidRPr="00305578" w:rsidRDefault="005047D6" w:rsidP="00B978F6">
      <w:pPr>
        <w:spacing w:line="360" w:lineRule="auto"/>
        <w:rPr>
          <w:b/>
          <w:bCs/>
          <w:color w:val="000000" w:themeColor="text1"/>
          <w:sz w:val="24"/>
        </w:rPr>
      </w:pPr>
      <w:r w:rsidRPr="00305578">
        <w:rPr>
          <w:b/>
          <w:bCs/>
          <w:color w:val="000000" w:themeColor="text1"/>
          <w:sz w:val="24"/>
        </w:rPr>
        <w:t xml:space="preserve">Dauer der Brandschutz-Sanierung: </w:t>
      </w:r>
      <w:r w:rsidR="00F8178D" w:rsidRPr="00305578">
        <w:rPr>
          <w:bCs/>
          <w:color w:val="000000" w:themeColor="text1"/>
          <w:sz w:val="24"/>
        </w:rPr>
        <w:t>2018-2021</w:t>
      </w:r>
    </w:p>
    <w:p w:rsidR="005047D6" w:rsidRPr="00305578" w:rsidRDefault="00B978F6" w:rsidP="00B978F6">
      <w:pPr>
        <w:spacing w:line="360" w:lineRule="auto"/>
        <w:rPr>
          <w:bCs/>
          <w:color w:val="000000" w:themeColor="text1"/>
          <w:sz w:val="24"/>
        </w:rPr>
      </w:pPr>
      <w:r w:rsidRPr="00305578">
        <w:rPr>
          <w:b/>
          <w:bCs/>
          <w:color w:val="000000" w:themeColor="text1"/>
          <w:sz w:val="24"/>
        </w:rPr>
        <w:t>Verarbeiter</w:t>
      </w:r>
      <w:r w:rsidR="005047D6" w:rsidRPr="00305578">
        <w:rPr>
          <w:b/>
          <w:bCs/>
          <w:color w:val="000000" w:themeColor="text1"/>
          <w:sz w:val="24"/>
        </w:rPr>
        <w:t xml:space="preserve"> Brandschutzputz</w:t>
      </w:r>
      <w:r w:rsidRPr="00305578">
        <w:rPr>
          <w:bCs/>
          <w:color w:val="000000" w:themeColor="text1"/>
          <w:sz w:val="24"/>
        </w:rPr>
        <w:t xml:space="preserve">: </w:t>
      </w:r>
      <w:r w:rsidR="005047D6" w:rsidRPr="00305578">
        <w:rPr>
          <w:bCs/>
          <w:color w:val="000000" w:themeColor="text1"/>
          <w:sz w:val="24"/>
        </w:rPr>
        <w:t>S.A.H. Bau und Verputz GmbH, 96450 Coburg</w:t>
      </w:r>
    </w:p>
    <w:p w:rsidR="00B978F6" w:rsidRPr="00305578" w:rsidRDefault="00B978F6" w:rsidP="00B978F6">
      <w:pPr>
        <w:spacing w:line="360" w:lineRule="auto"/>
        <w:rPr>
          <w:bCs/>
          <w:color w:val="000000" w:themeColor="text1"/>
          <w:sz w:val="24"/>
        </w:rPr>
      </w:pPr>
      <w:r w:rsidRPr="00305578">
        <w:rPr>
          <w:b/>
          <w:bCs/>
          <w:color w:val="000000" w:themeColor="text1"/>
          <w:sz w:val="24"/>
        </w:rPr>
        <w:t xml:space="preserve">Fläche: </w:t>
      </w:r>
      <w:r w:rsidRPr="00305578">
        <w:rPr>
          <w:bCs/>
          <w:color w:val="000000" w:themeColor="text1"/>
          <w:sz w:val="24"/>
        </w:rPr>
        <w:t xml:space="preserve">ca. </w:t>
      </w:r>
      <w:r w:rsidR="006C469D" w:rsidRPr="00305578">
        <w:rPr>
          <w:bCs/>
          <w:color w:val="000000" w:themeColor="text1"/>
          <w:sz w:val="24"/>
        </w:rPr>
        <w:t>4.000</w:t>
      </w:r>
      <w:r w:rsidRPr="00305578">
        <w:rPr>
          <w:bCs/>
          <w:color w:val="000000" w:themeColor="text1"/>
          <w:sz w:val="24"/>
        </w:rPr>
        <w:t xml:space="preserve"> Quadratmeter</w:t>
      </w:r>
    </w:p>
    <w:p w:rsidR="0039230F" w:rsidRPr="00305578" w:rsidRDefault="00B212D4" w:rsidP="00720A0B">
      <w:pPr>
        <w:spacing w:line="360" w:lineRule="auto"/>
        <w:rPr>
          <w:bCs/>
          <w:color w:val="000000" w:themeColor="text1"/>
          <w:sz w:val="24"/>
        </w:rPr>
      </w:pPr>
      <w:r w:rsidRPr="00305578">
        <w:rPr>
          <w:b/>
          <w:bCs/>
          <w:color w:val="000000" w:themeColor="text1"/>
          <w:sz w:val="24"/>
        </w:rPr>
        <w:t>Brandschutzputz</w:t>
      </w:r>
      <w:r w:rsidR="00B978F6" w:rsidRPr="00305578">
        <w:rPr>
          <w:b/>
          <w:bCs/>
          <w:color w:val="000000" w:themeColor="text1"/>
          <w:sz w:val="24"/>
        </w:rPr>
        <w:t xml:space="preserve">: </w:t>
      </w:r>
      <w:r w:rsidR="00B978F6" w:rsidRPr="00305578">
        <w:rPr>
          <w:b/>
          <w:bCs/>
          <w:color w:val="000000" w:themeColor="text1"/>
          <w:sz w:val="24"/>
        </w:rPr>
        <w:tab/>
      </w:r>
      <w:proofErr w:type="spellStart"/>
      <w:r w:rsidR="00B978F6" w:rsidRPr="00305578">
        <w:rPr>
          <w:bCs/>
          <w:color w:val="000000" w:themeColor="text1"/>
          <w:sz w:val="24"/>
        </w:rPr>
        <w:t>maxit</w:t>
      </w:r>
      <w:proofErr w:type="spellEnd"/>
      <w:r w:rsidR="00B978F6" w:rsidRPr="00305578">
        <w:rPr>
          <w:bCs/>
          <w:color w:val="000000" w:themeColor="text1"/>
          <w:sz w:val="24"/>
        </w:rPr>
        <w:t xml:space="preserve"> </w:t>
      </w:r>
      <w:proofErr w:type="spellStart"/>
      <w:r w:rsidRPr="00305578">
        <w:rPr>
          <w:bCs/>
          <w:color w:val="000000" w:themeColor="text1"/>
          <w:sz w:val="24"/>
        </w:rPr>
        <w:t>ip</w:t>
      </w:r>
      <w:proofErr w:type="spellEnd"/>
      <w:r w:rsidRPr="00305578">
        <w:rPr>
          <w:bCs/>
          <w:color w:val="000000" w:themeColor="text1"/>
          <w:sz w:val="24"/>
        </w:rPr>
        <w:t xml:space="preserve"> 160</w:t>
      </w:r>
    </w:p>
    <w:p w:rsidR="005047D6" w:rsidRPr="00305578" w:rsidRDefault="005047D6" w:rsidP="00720A0B">
      <w:pPr>
        <w:spacing w:line="360" w:lineRule="auto"/>
        <w:rPr>
          <w:strike/>
          <w:color w:val="000000" w:themeColor="text1"/>
          <w:sz w:val="24"/>
        </w:rPr>
      </w:pPr>
      <w:r w:rsidRPr="00305578">
        <w:rPr>
          <w:b/>
          <w:bCs/>
          <w:color w:val="000000" w:themeColor="text1"/>
          <w:sz w:val="24"/>
        </w:rPr>
        <w:t>Hersteller</w:t>
      </w:r>
      <w:r w:rsidRPr="00305578">
        <w:rPr>
          <w:bCs/>
          <w:color w:val="000000" w:themeColor="text1"/>
          <w:sz w:val="24"/>
        </w:rPr>
        <w:t xml:space="preserve">: Maxit-Gruppe, </w:t>
      </w:r>
      <w:proofErr w:type="spellStart"/>
      <w:r w:rsidRPr="00305578">
        <w:rPr>
          <w:bCs/>
          <w:color w:val="000000" w:themeColor="text1"/>
          <w:sz w:val="24"/>
        </w:rPr>
        <w:t>Azendorf</w:t>
      </w:r>
      <w:proofErr w:type="spellEnd"/>
      <w:r w:rsidRPr="00305578">
        <w:rPr>
          <w:bCs/>
          <w:color w:val="000000" w:themeColor="text1"/>
          <w:sz w:val="24"/>
        </w:rPr>
        <w:t xml:space="preserve"> 63, 95359 </w:t>
      </w:r>
      <w:proofErr w:type="spellStart"/>
      <w:r w:rsidRPr="00305578">
        <w:rPr>
          <w:bCs/>
          <w:color w:val="000000" w:themeColor="text1"/>
          <w:sz w:val="24"/>
        </w:rPr>
        <w:t>Kasendorf</w:t>
      </w:r>
      <w:proofErr w:type="spellEnd"/>
    </w:p>
    <w:p w:rsidR="006E3CDA" w:rsidRPr="00305578" w:rsidRDefault="006E3CDA">
      <w:pPr>
        <w:suppressAutoHyphens w:val="0"/>
        <w:rPr>
          <w:b/>
          <w:bCs/>
          <w:color w:val="000000" w:themeColor="text1"/>
          <w:sz w:val="24"/>
          <w:u w:val="single"/>
        </w:rPr>
      </w:pPr>
    </w:p>
    <w:p w:rsidR="006E3CDA" w:rsidRPr="00305578" w:rsidRDefault="006E3CDA">
      <w:pPr>
        <w:suppressAutoHyphens w:val="0"/>
        <w:rPr>
          <w:b/>
          <w:bCs/>
          <w:color w:val="000000" w:themeColor="text1"/>
          <w:sz w:val="24"/>
          <w:u w:val="single"/>
        </w:rPr>
      </w:pPr>
    </w:p>
    <w:p w:rsidR="006E3CDA" w:rsidRPr="00305578" w:rsidRDefault="006E3CDA" w:rsidP="006E3CDA">
      <w:pPr>
        <w:spacing w:line="360" w:lineRule="auto"/>
        <w:rPr>
          <w:b/>
          <w:bCs/>
          <w:color w:val="000000" w:themeColor="text1"/>
          <w:sz w:val="24"/>
        </w:rPr>
      </w:pPr>
      <w:r w:rsidRPr="00305578">
        <w:rPr>
          <w:b/>
          <w:bCs/>
          <w:color w:val="000000" w:themeColor="text1"/>
          <w:sz w:val="24"/>
        </w:rPr>
        <w:t>Hinweis:</w:t>
      </w:r>
    </w:p>
    <w:p w:rsidR="006E3CDA" w:rsidRPr="00305578" w:rsidRDefault="006E3CDA" w:rsidP="006E3CDA">
      <w:pPr>
        <w:spacing w:line="360" w:lineRule="auto"/>
        <w:rPr>
          <w:bCs/>
          <w:color w:val="000000" w:themeColor="text1"/>
          <w:sz w:val="24"/>
        </w:rPr>
      </w:pPr>
      <w:r w:rsidRPr="00305578">
        <w:rPr>
          <w:bCs/>
          <w:color w:val="000000" w:themeColor="text1"/>
          <w:sz w:val="24"/>
        </w:rPr>
        <w:t xml:space="preserve">Dieser Text nebst printfähigen Bildern ist auch online abrufbar unter </w:t>
      </w:r>
      <w:r w:rsidRPr="00305578">
        <w:rPr>
          <w:b/>
          <w:bCs/>
          <w:color w:val="000000" w:themeColor="text1"/>
          <w:sz w:val="24"/>
        </w:rPr>
        <w:t>www.dako-pr.de</w:t>
      </w:r>
      <w:r w:rsidRPr="00305578">
        <w:rPr>
          <w:bCs/>
          <w:color w:val="000000" w:themeColor="text1"/>
          <w:sz w:val="24"/>
        </w:rPr>
        <w:t xml:space="preserve"> (Rubrik: Pressemitteilungen).</w:t>
      </w:r>
    </w:p>
    <w:p w:rsidR="006E3CDA" w:rsidRPr="00305578" w:rsidRDefault="006E3CDA">
      <w:pPr>
        <w:suppressAutoHyphens w:val="0"/>
        <w:rPr>
          <w:b/>
          <w:bCs/>
          <w:color w:val="000000" w:themeColor="text1"/>
          <w:sz w:val="24"/>
          <w:u w:val="single"/>
        </w:rPr>
      </w:pPr>
    </w:p>
    <w:p w:rsidR="00B70D46" w:rsidRPr="00305578" w:rsidRDefault="00B70D46">
      <w:pPr>
        <w:suppressAutoHyphens w:val="0"/>
        <w:rPr>
          <w:b/>
          <w:bCs/>
          <w:color w:val="000000" w:themeColor="text1"/>
          <w:sz w:val="24"/>
          <w:u w:val="single"/>
        </w:rPr>
      </w:pPr>
      <w:r w:rsidRPr="00305578">
        <w:rPr>
          <w:b/>
          <w:bCs/>
          <w:color w:val="000000" w:themeColor="text1"/>
          <w:sz w:val="24"/>
          <w:u w:val="single"/>
        </w:rPr>
        <w:br w:type="page"/>
      </w:r>
    </w:p>
    <w:p w:rsidR="00145EA5" w:rsidRPr="00305578" w:rsidRDefault="00145EA5" w:rsidP="00145EA5">
      <w:pPr>
        <w:rPr>
          <w:b/>
          <w:bCs/>
          <w:color w:val="000000" w:themeColor="text1"/>
          <w:sz w:val="24"/>
          <w:u w:val="single"/>
        </w:rPr>
      </w:pPr>
      <w:r w:rsidRPr="00305578">
        <w:rPr>
          <w:b/>
          <w:bCs/>
          <w:color w:val="000000" w:themeColor="text1"/>
          <w:sz w:val="24"/>
          <w:u w:val="single"/>
        </w:rPr>
        <w:lastRenderedPageBreak/>
        <w:t>Bildunterschriften</w:t>
      </w:r>
    </w:p>
    <w:p w:rsidR="00145EA5" w:rsidRPr="00305578" w:rsidRDefault="00145EA5" w:rsidP="00145EA5">
      <w:pPr>
        <w:ind w:right="-142"/>
        <w:rPr>
          <w:bCs/>
          <w:color w:val="000000" w:themeColor="text1"/>
          <w:sz w:val="24"/>
        </w:rPr>
      </w:pPr>
    </w:p>
    <w:p w:rsidR="002612E3" w:rsidRPr="00305578" w:rsidRDefault="002612E3" w:rsidP="002612E3">
      <w:pPr>
        <w:spacing w:line="360" w:lineRule="auto"/>
        <w:rPr>
          <w:color w:val="000000" w:themeColor="text1"/>
        </w:rPr>
      </w:pPr>
      <w:r w:rsidRPr="00305578">
        <w:rPr>
          <w:b/>
          <w:bCs/>
          <w:color w:val="000000" w:themeColor="text1"/>
          <w:sz w:val="24"/>
        </w:rPr>
        <w:t>[</w:t>
      </w:r>
      <w:r w:rsidR="00665832" w:rsidRPr="00305578">
        <w:rPr>
          <w:b/>
          <w:bCs/>
          <w:color w:val="000000" w:themeColor="text1"/>
          <w:sz w:val="24"/>
        </w:rPr>
        <w:t>23-03</w:t>
      </w:r>
      <w:r w:rsidRPr="00305578">
        <w:rPr>
          <w:b/>
          <w:bCs/>
          <w:color w:val="000000" w:themeColor="text1"/>
          <w:sz w:val="24"/>
        </w:rPr>
        <w:t xml:space="preserve"> </w:t>
      </w:r>
      <w:r w:rsidR="00665832" w:rsidRPr="00305578">
        <w:rPr>
          <w:b/>
          <w:bCs/>
          <w:color w:val="000000" w:themeColor="text1"/>
          <w:sz w:val="24"/>
        </w:rPr>
        <w:t>Deutsches Museum</w:t>
      </w:r>
      <w:r w:rsidRPr="00305578">
        <w:rPr>
          <w:b/>
          <w:bCs/>
          <w:color w:val="000000" w:themeColor="text1"/>
          <w:sz w:val="24"/>
        </w:rPr>
        <w:t>]</w:t>
      </w:r>
    </w:p>
    <w:p w:rsidR="002612E3" w:rsidRPr="00305578" w:rsidRDefault="00665832" w:rsidP="002612E3">
      <w:pPr>
        <w:spacing w:line="360" w:lineRule="auto"/>
        <w:jc w:val="both"/>
        <w:rPr>
          <w:i/>
          <w:color w:val="000000" w:themeColor="text1"/>
          <w:sz w:val="24"/>
        </w:rPr>
      </w:pPr>
      <w:r w:rsidRPr="00305578">
        <w:rPr>
          <w:bCs/>
          <w:i/>
          <w:color w:val="000000" w:themeColor="text1"/>
          <w:sz w:val="24"/>
        </w:rPr>
        <w:t>Mit der Gründung des Deutschen Museums vor 125 Jahren erhielt die Stadt München nicht nur einen Publikumsmagneten, sondern auch ein architektonisches Wahrzeichen.</w:t>
      </w:r>
    </w:p>
    <w:p w:rsidR="002612E3" w:rsidRPr="00305578" w:rsidRDefault="002612E3" w:rsidP="002612E3">
      <w:pPr>
        <w:jc w:val="right"/>
        <w:rPr>
          <w:bCs/>
          <w:color w:val="000000" w:themeColor="text1"/>
          <w:sz w:val="24"/>
        </w:rPr>
      </w:pPr>
      <w:r w:rsidRPr="00305578">
        <w:rPr>
          <w:bCs/>
          <w:color w:val="000000" w:themeColor="text1"/>
          <w:sz w:val="24"/>
        </w:rPr>
        <w:t xml:space="preserve">Foto: </w:t>
      </w:r>
      <w:proofErr w:type="spellStart"/>
      <w:r w:rsidRPr="00305578">
        <w:rPr>
          <w:bCs/>
          <w:color w:val="000000" w:themeColor="text1"/>
          <w:sz w:val="24"/>
        </w:rPr>
        <w:t>maxit</w:t>
      </w:r>
      <w:proofErr w:type="spellEnd"/>
    </w:p>
    <w:p w:rsidR="002612E3" w:rsidRPr="00305578" w:rsidRDefault="002612E3" w:rsidP="00C03EE2">
      <w:pPr>
        <w:spacing w:line="360" w:lineRule="auto"/>
        <w:ind w:right="-142"/>
        <w:rPr>
          <w:bCs/>
          <w:color w:val="000000" w:themeColor="text1"/>
          <w:sz w:val="24"/>
        </w:rPr>
      </w:pPr>
    </w:p>
    <w:p w:rsidR="00B70D46" w:rsidRPr="00305578" w:rsidRDefault="00B70D46" w:rsidP="00C03EE2">
      <w:pPr>
        <w:spacing w:line="360" w:lineRule="auto"/>
        <w:rPr>
          <w:b/>
          <w:bCs/>
          <w:color w:val="000000" w:themeColor="text1"/>
          <w:sz w:val="24"/>
        </w:rPr>
      </w:pPr>
    </w:p>
    <w:p w:rsidR="002612E3" w:rsidRPr="00305578" w:rsidRDefault="00CC060D" w:rsidP="00BB330C">
      <w:pPr>
        <w:spacing w:line="360" w:lineRule="auto"/>
        <w:rPr>
          <w:color w:val="000000" w:themeColor="text1"/>
        </w:rPr>
      </w:pPr>
      <w:r w:rsidRPr="00305578">
        <w:rPr>
          <w:b/>
          <w:bCs/>
          <w:color w:val="000000" w:themeColor="text1"/>
          <w:sz w:val="24"/>
        </w:rPr>
        <w:t>[</w:t>
      </w:r>
      <w:r w:rsidR="00665832" w:rsidRPr="00305578">
        <w:rPr>
          <w:b/>
          <w:bCs/>
          <w:color w:val="000000" w:themeColor="text1"/>
          <w:sz w:val="24"/>
        </w:rPr>
        <w:t>23-03 Baustelle</w:t>
      </w:r>
      <w:r w:rsidR="00145EA5" w:rsidRPr="00305578">
        <w:rPr>
          <w:b/>
          <w:bCs/>
          <w:color w:val="000000" w:themeColor="text1"/>
          <w:sz w:val="24"/>
        </w:rPr>
        <w:t>]</w:t>
      </w:r>
    </w:p>
    <w:p w:rsidR="0039230F" w:rsidRPr="00305578" w:rsidRDefault="006E3CDA" w:rsidP="002612E3">
      <w:pPr>
        <w:spacing w:line="360" w:lineRule="auto"/>
        <w:jc w:val="both"/>
        <w:rPr>
          <w:i/>
          <w:color w:val="000000" w:themeColor="text1"/>
          <w:sz w:val="24"/>
        </w:rPr>
      </w:pPr>
      <w:r w:rsidRPr="00305578">
        <w:rPr>
          <w:bCs/>
          <w:i/>
          <w:color w:val="000000" w:themeColor="text1"/>
          <w:sz w:val="24"/>
        </w:rPr>
        <w:t xml:space="preserve">Silos am Deutschen Museum: </w:t>
      </w:r>
      <w:r w:rsidR="00665832" w:rsidRPr="00305578">
        <w:rPr>
          <w:bCs/>
          <w:i/>
          <w:color w:val="000000" w:themeColor="text1"/>
          <w:sz w:val="24"/>
        </w:rPr>
        <w:t>Auf der schmalen langgestreckten Museumsinsel waren die Flächen für Baustelleneinrichtungen sehr begrenzt, Lagerflächen kaum verfügbar.</w:t>
      </w:r>
      <w:r w:rsidR="00F8178D" w:rsidRPr="00305578">
        <w:rPr>
          <w:bCs/>
          <w:i/>
          <w:color w:val="000000" w:themeColor="text1"/>
          <w:sz w:val="24"/>
        </w:rPr>
        <w:t xml:space="preserve"> Für die gesamte Brandschutzmaßnahme reichte </w:t>
      </w:r>
      <w:r w:rsidR="00F053C7" w:rsidRPr="00305578">
        <w:rPr>
          <w:bCs/>
          <w:i/>
          <w:color w:val="000000" w:themeColor="text1"/>
          <w:sz w:val="24"/>
        </w:rPr>
        <w:t xml:space="preserve">ein einziger, vielfach nachgeblasener Maxit-Silo aus – </w:t>
      </w:r>
      <w:r w:rsidR="0072068A" w:rsidRPr="00305578">
        <w:rPr>
          <w:bCs/>
          <w:i/>
          <w:color w:val="000000" w:themeColor="text1"/>
          <w:sz w:val="24"/>
        </w:rPr>
        <w:t>die restlichen dienten anderen Sanierungsz</w:t>
      </w:r>
      <w:r w:rsidR="00F053C7" w:rsidRPr="00305578">
        <w:rPr>
          <w:bCs/>
          <w:i/>
          <w:color w:val="000000" w:themeColor="text1"/>
          <w:sz w:val="24"/>
        </w:rPr>
        <w:t>wecken.</w:t>
      </w:r>
    </w:p>
    <w:p w:rsidR="00145EA5" w:rsidRDefault="00145EA5" w:rsidP="00145EA5">
      <w:pPr>
        <w:jc w:val="right"/>
        <w:rPr>
          <w:bCs/>
          <w:color w:val="000000" w:themeColor="text1"/>
          <w:sz w:val="24"/>
        </w:rPr>
      </w:pPr>
      <w:r w:rsidRPr="00305578">
        <w:rPr>
          <w:bCs/>
          <w:color w:val="000000" w:themeColor="text1"/>
          <w:sz w:val="24"/>
        </w:rPr>
        <w:t>Foto</w:t>
      </w:r>
      <w:r w:rsidR="00665832" w:rsidRPr="00305578">
        <w:rPr>
          <w:bCs/>
          <w:color w:val="000000" w:themeColor="text1"/>
          <w:sz w:val="24"/>
        </w:rPr>
        <w:t xml:space="preserve">: </w:t>
      </w:r>
      <w:proofErr w:type="spellStart"/>
      <w:r w:rsidR="00665832" w:rsidRPr="00305578">
        <w:rPr>
          <w:bCs/>
          <w:color w:val="000000" w:themeColor="text1"/>
          <w:sz w:val="24"/>
        </w:rPr>
        <w:t>maxit</w:t>
      </w:r>
      <w:proofErr w:type="spellEnd"/>
    </w:p>
    <w:p w:rsidR="00C03EE2" w:rsidRDefault="00C03EE2" w:rsidP="00C03EE2">
      <w:pPr>
        <w:spacing w:line="360" w:lineRule="auto"/>
        <w:jc w:val="right"/>
        <w:rPr>
          <w:bCs/>
          <w:color w:val="000000" w:themeColor="text1"/>
          <w:sz w:val="24"/>
        </w:rPr>
      </w:pPr>
    </w:p>
    <w:p w:rsidR="00C03EE2" w:rsidRPr="00305578" w:rsidRDefault="00C03EE2" w:rsidP="00C03EE2">
      <w:pPr>
        <w:spacing w:line="360" w:lineRule="auto"/>
        <w:jc w:val="right"/>
        <w:rPr>
          <w:bCs/>
          <w:color w:val="000000" w:themeColor="text1"/>
          <w:sz w:val="24"/>
        </w:rPr>
      </w:pPr>
    </w:p>
    <w:p w:rsidR="00013F4F" w:rsidRPr="00305578" w:rsidRDefault="00013F4F" w:rsidP="00C03EE2">
      <w:pPr>
        <w:spacing w:line="360" w:lineRule="auto"/>
        <w:rPr>
          <w:color w:val="000000" w:themeColor="text1"/>
        </w:rPr>
      </w:pPr>
      <w:r w:rsidRPr="00305578">
        <w:rPr>
          <w:b/>
          <w:bCs/>
          <w:color w:val="000000" w:themeColor="text1"/>
          <w:sz w:val="24"/>
        </w:rPr>
        <w:t>[23-03 Ausgangssituation]</w:t>
      </w:r>
    </w:p>
    <w:p w:rsidR="00013F4F" w:rsidRPr="00305578" w:rsidRDefault="00D91B39" w:rsidP="00C03EE2">
      <w:pPr>
        <w:spacing w:line="360" w:lineRule="auto"/>
        <w:jc w:val="both"/>
        <w:rPr>
          <w:i/>
          <w:color w:val="000000" w:themeColor="text1"/>
          <w:sz w:val="24"/>
        </w:rPr>
      </w:pPr>
      <w:r w:rsidRPr="00305578">
        <w:rPr>
          <w:i/>
          <w:color w:val="000000" w:themeColor="text1"/>
          <w:sz w:val="24"/>
        </w:rPr>
        <w:t>Fehlender Brandschutz im Deutschen Museum: Die nötigen baulichen Maßnahmen mussten in enger Abstimmung mit dem Denkmalschutz erfolgen: Minimal sichtbarer, die historische Gebäudestruktur nachvollziehbarer Brandschutz war dabei der angestrebte gemeinsame Nenner.</w:t>
      </w:r>
    </w:p>
    <w:p w:rsidR="00013F4F" w:rsidRPr="00305578" w:rsidRDefault="00013F4F" w:rsidP="00D91B39">
      <w:pPr>
        <w:jc w:val="right"/>
        <w:rPr>
          <w:b/>
          <w:bCs/>
          <w:color w:val="000000" w:themeColor="text1"/>
          <w:sz w:val="24"/>
        </w:rPr>
      </w:pPr>
      <w:r w:rsidRPr="00305578">
        <w:rPr>
          <w:bCs/>
          <w:color w:val="000000" w:themeColor="text1"/>
          <w:sz w:val="24"/>
        </w:rPr>
        <w:t xml:space="preserve">Foto: </w:t>
      </w:r>
      <w:proofErr w:type="spellStart"/>
      <w:r w:rsidRPr="00305578">
        <w:rPr>
          <w:bCs/>
          <w:color w:val="000000" w:themeColor="text1"/>
          <w:sz w:val="24"/>
        </w:rPr>
        <w:t>maxit</w:t>
      </w:r>
      <w:proofErr w:type="spellEnd"/>
    </w:p>
    <w:p w:rsidR="00013F4F" w:rsidRPr="00305578" w:rsidRDefault="00013F4F" w:rsidP="00C03EE2">
      <w:pPr>
        <w:spacing w:line="360" w:lineRule="auto"/>
        <w:rPr>
          <w:b/>
          <w:bCs/>
          <w:color w:val="000000" w:themeColor="text1"/>
          <w:sz w:val="24"/>
        </w:rPr>
      </w:pPr>
    </w:p>
    <w:p w:rsidR="00013F4F" w:rsidRPr="00305578" w:rsidRDefault="00013F4F" w:rsidP="00C03EE2">
      <w:pPr>
        <w:spacing w:line="360" w:lineRule="auto"/>
        <w:rPr>
          <w:b/>
          <w:bCs/>
          <w:color w:val="000000" w:themeColor="text1"/>
          <w:sz w:val="24"/>
        </w:rPr>
      </w:pPr>
    </w:p>
    <w:p w:rsidR="0072068A" w:rsidRPr="00305578" w:rsidRDefault="0072068A" w:rsidP="0072068A">
      <w:pPr>
        <w:spacing w:line="360" w:lineRule="auto"/>
        <w:rPr>
          <w:color w:val="000000" w:themeColor="text1"/>
        </w:rPr>
      </w:pPr>
      <w:r w:rsidRPr="00305578">
        <w:rPr>
          <w:b/>
          <w:bCs/>
          <w:color w:val="000000" w:themeColor="text1"/>
          <w:sz w:val="24"/>
        </w:rPr>
        <w:t>[23-03 Applikation]</w:t>
      </w:r>
    </w:p>
    <w:p w:rsidR="0072068A" w:rsidRPr="00305578" w:rsidRDefault="0072068A" w:rsidP="0072068A">
      <w:pPr>
        <w:spacing w:line="360" w:lineRule="auto"/>
        <w:jc w:val="both"/>
        <w:rPr>
          <w:bCs/>
          <w:i/>
          <w:color w:val="000000" w:themeColor="text1"/>
          <w:sz w:val="24"/>
        </w:rPr>
      </w:pPr>
      <w:r w:rsidRPr="00305578">
        <w:rPr>
          <w:bCs/>
          <w:i/>
          <w:color w:val="000000" w:themeColor="text1"/>
          <w:sz w:val="24"/>
        </w:rPr>
        <w:t>Einfach in der Anwendung: In Baustellenlogistik sowie Wirtschaftlichkeit gibt es zur Spritzapplikation des „</w:t>
      </w:r>
      <w:proofErr w:type="spellStart"/>
      <w:r w:rsidRPr="00305578">
        <w:rPr>
          <w:bCs/>
          <w:i/>
          <w:color w:val="000000" w:themeColor="text1"/>
          <w:sz w:val="24"/>
        </w:rPr>
        <w:t>maxit</w:t>
      </w:r>
      <w:proofErr w:type="spellEnd"/>
      <w:r w:rsidRPr="00305578">
        <w:rPr>
          <w:bCs/>
          <w:i/>
          <w:color w:val="000000" w:themeColor="text1"/>
          <w:sz w:val="24"/>
        </w:rPr>
        <w:t xml:space="preserve"> </w:t>
      </w:r>
      <w:proofErr w:type="spellStart"/>
      <w:r w:rsidRPr="00305578">
        <w:rPr>
          <w:bCs/>
          <w:i/>
          <w:color w:val="000000" w:themeColor="text1"/>
          <w:sz w:val="24"/>
        </w:rPr>
        <w:t>ip</w:t>
      </w:r>
      <w:proofErr w:type="spellEnd"/>
      <w:r w:rsidRPr="00305578">
        <w:rPr>
          <w:bCs/>
          <w:i/>
          <w:color w:val="000000" w:themeColor="text1"/>
          <w:sz w:val="24"/>
        </w:rPr>
        <w:t xml:space="preserve"> 160“ keine konkurrenzfähige Alternative. </w:t>
      </w:r>
    </w:p>
    <w:p w:rsidR="0072068A" w:rsidRDefault="0072068A" w:rsidP="0072068A">
      <w:pPr>
        <w:spacing w:line="360" w:lineRule="auto"/>
        <w:jc w:val="right"/>
        <w:rPr>
          <w:bCs/>
          <w:color w:val="000000" w:themeColor="text1"/>
          <w:sz w:val="24"/>
        </w:rPr>
      </w:pPr>
      <w:r w:rsidRPr="00305578">
        <w:rPr>
          <w:bCs/>
          <w:color w:val="000000" w:themeColor="text1"/>
          <w:sz w:val="24"/>
        </w:rPr>
        <w:t xml:space="preserve">Foto: </w:t>
      </w:r>
      <w:proofErr w:type="spellStart"/>
      <w:r w:rsidRPr="00305578">
        <w:rPr>
          <w:bCs/>
          <w:color w:val="000000" w:themeColor="text1"/>
          <w:sz w:val="24"/>
        </w:rPr>
        <w:t>maxit</w:t>
      </w:r>
      <w:proofErr w:type="spellEnd"/>
      <w:r w:rsidRPr="00305578">
        <w:rPr>
          <w:bCs/>
          <w:color w:val="000000" w:themeColor="text1"/>
          <w:sz w:val="24"/>
        </w:rPr>
        <w:t>/ Stephan Hubrich</w:t>
      </w:r>
    </w:p>
    <w:p w:rsidR="0072068A" w:rsidRDefault="0072068A" w:rsidP="0072068A">
      <w:pPr>
        <w:rPr>
          <w:b/>
          <w:bCs/>
          <w:sz w:val="24"/>
        </w:rPr>
      </w:pPr>
    </w:p>
    <w:p w:rsidR="00C03EE2" w:rsidRDefault="00C03EE2" w:rsidP="0072068A">
      <w:pPr>
        <w:rPr>
          <w:b/>
          <w:bCs/>
          <w:sz w:val="24"/>
        </w:rPr>
      </w:pPr>
    </w:p>
    <w:p w:rsidR="00C03EE2" w:rsidRDefault="00C03EE2" w:rsidP="0072068A">
      <w:pPr>
        <w:rPr>
          <w:b/>
          <w:bCs/>
          <w:sz w:val="24"/>
        </w:rPr>
      </w:pPr>
    </w:p>
    <w:p w:rsidR="00B935C9" w:rsidRDefault="00B935C9" w:rsidP="00C03EE2">
      <w:pPr>
        <w:spacing w:line="360" w:lineRule="auto"/>
      </w:pPr>
      <w:r w:rsidRPr="003B64C4">
        <w:rPr>
          <w:b/>
          <w:bCs/>
          <w:sz w:val="24"/>
        </w:rPr>
        <w:lastRenderedPageBreak/>
        <w:t>[</w:t>
      </w:r>
      <w:r w:rsidR="006C469D">
        <w:rPr>
          <w:b/>
          <w:bCs/>
          <w:sz w:val="24"/>
        </w:rPr>
        <w:t>23-03 Decke</w:t>
      </w:r>
      <w:r w:rsidRPr="003B64C4">
        <w:rPr>
          <w:b/>
          <w:bCs/>
          <w:sz w:val="24"/>
        </w:rPr>
        <w:t>]</w:t>
      </w:r>
    </w:p>
    <w:p w:rsidR="00DE0D5E" w:rsidRPr="003B64C4" w:rsidRDefault="00665832" w:rsidP="00C03EE2">
      <w:pPr>
        <w:spacing w:line="360" w:lineRule="auto"/>
        <w:jc w:val="both"/>
        <w:rPr>
          <w:i/>
          <w:sz w:val="24"/>
        </w:rPr>
      </w:pPr>
      <w:r w:rsidRPr="00665832">
        <w:rPr>
          <w:i/>
          <w:sz w:val="24"/>
        </w:rPr>
        <w:t>Als Decken noch Architekturelemente und keine Stahlbetonplatten waren: Der Denkmalschutz forderte für den Brandschutz dünne Schichtstärken sowie ein exaktes Nachzeichnen der Konturen – besonders auch bei den Rundungen.</w:t>
      </w:r>
    </w:p>
    <w:p w:rsidR="00B935C9" w:rsidRPr="003B64C4" w:rsidRDefault="00B935C9" w:rsidP="00B935C9">
      <w:pPr>
        <w:jc w:val="right"/>
        <w:rPr>
          <w:bCs/>
          <w:sz w:val="24"/>
        </w:rPr>
      </w:pPr>
      <w:r w:rsidRPr="003B64C4">
        <w:rPr>
          <w:bCs/>
          <w:sz w:val="24"/>
        </w:rPr>
        <w:t xml:space="preserve">Foto: </w:t>
      </w:r>
      <w:proofErr w:type="spellStart"/>
      <w:r w:rsidRPr="003B64C4">
        <w:rPr>
          <w:bCs/>
          <w:sz w:val="24"/>
        </w:rPr>
        <w:t>maxit</w:t>
      </w:r>
      <w:proofErr w:type="spellEnd"/>
    </w:p>
    <w:p w:rsidR="00D91B39" w:rsidRDefault="00D91B39" w:rsidP="00031750">
      <w:pPr>
        <w:spacing w:line="360" w:lineRule="auto"/>
        <w:rPr>
          <w:b/>
          <w:bCs/>
          <w:sz w:val="24"/>
        </w:rPr>
      </w:pPr>
    </w:p>
    <w:p w:rsidR="00F053C7" w:rsidRDefault="00F053C7" w:rsidP="00B935C9">
      <w:pPr>
        <w:spacing w:line="360" w:lineRule="auto"/>
        <w:rPr>
          <w:b/>
          <w:bCs/>
          <w:sz w:val="24"/>
        </w:rPr>
      </w:pPr>
    </w:p>
    <w:p w:rsidR="00B935C9" w:rsidRDefault="00B935C9" w:rsidP="00B935C9">
      <w:pPr>
        <w:spacing w:line="360" w:lineRule="auto"/>
        <w:rPr>
          <w:b/>
          <w:bCs/>
          <w:sz w:val="24"/>
        </w:rPr>
      </w:pPr>
      <w:r w:rsidRPr="003B64C4">
        <w:rPr>
          <w:b/>
          <w:bCs/>
          <w:sz w:val="24"/>
        </w:rPr>
        <w:t>[</w:t>
      </w:r>
      <w:r w:rsidR="006C469D">
        <w:rPr>
          <w:b/>
          <w:bCs/>
          <w:sz w:val="24"/>
        </w:rPr>
        <w:t>23-03</w:t>
      </w:r>
      <w:r w:rsidRPr="003B64C4">
        <w:rPr>
          <w:b/>
          <w:bCs/>
          <w:sz w:val="24"/>
        </w:rPr>
        <w:t xml:space="preserve"> </w:t>
      </w:r>
      <w:r w:rsidR="006C469D">
        <w:rPr>
          <w:b/>
          <w:bCs/>
          <w:sz w:val="24"/>
        </w:rPr>
        <w:t>Kassettenausformungen</w:t>
      </w:r>
      <w:r w:rsidRPr="003B64C4">
        <w:rPr>
          <w:b/>
          <w:bCs/>
          <w:sz w:val="24"/>
        </w:rPr>
        <w:t>]</w:t>
      </w:r>
    </w:p>
    <w:p w:rsidR="00716A04" w:rsidRPr="003B64C4" w:rsidRDefault="00712D09" w:rsidP="00716A04">
      <w:pPr>
        <w:spacing w:line="360" w:lineRule="auto"/>
        <w:jc w:val="both"/>
        <w:rPr>
          <w:i/>
          <w:sz w:val="24"/>
        </w:rPr>
      </w:pPr>
      <w:r>
        <w:rPr>
          <w:i/>
          <w:sz w:val="24"/>
        </w:rPr>
        <w:t xml:space="preserve">Brandschutz-Sanierung im Deutschen Museum: </w:t>
      </w:r>
      <w:r w:rsidR="006C469D" w:rsidRPr="006C469D">
        <w:rPr>
          <w:i/>
          <w:sz w:val="24"/>
        </w:rPr>
        <w:t>Ein wenig dicker sind die Kassettenausformungen zwangsläufig schon geworden. Dennoch blieb die architektonische Qualität erhalten, ganz wie vom Denkmalschutz gefordert.</w:t>
      </w:r>
    </w:p>
    <w:p w:rsidR="00D90932" w:rsidRPr="003B64C4" w:rsidRDefault="00B935C9" w:rsidP="00BB330C">
      <w:pPr>
        <w:jc w:val="right"/>
        <w:rPr>
          <w:bCs/>
          <w:sz w:val="24"/>
        </w:rPr>
      </w:pPr>
      <w:r w:rsidRPr="003B64C4">
        <w:rPr>
          <w:bCs/>
          <w:sz w:val="24"/>
        </w:rPr>
        <w:t xml:space="preserve">Foto: </w:t>
      </w:r>
      <w:proofErr w:type="spellStart"/>
      <w:r w:rsidRPr="003B64C4">
        <w:rPr>
          <w:bCs/>
          <w:sz w:val="24"/>
        </w:rPr>
        <w:t>maxit</w:t>
      </w:r>
      <w:proofErr w:type="spellEnd"/>
    </w:p>
    <w:p w:rsidR="00D90932" w:rsidRPr="003B64C4" w:rsidRDefault="00D90932" w:rsidP="00C03EE2">
      <w:pPr>
        <w:spacing w:line="360" w:lineRule="auto"/>
        <w:jc w:val="right"/>
        <w:rPr>
          <w:bCs/>
          <w:sz w:val="24"/>
        </w:rPr>
      </w:pPr>
    </w:p>
    <w:p w:rsidR="00572613" w:rsidRPr="003B64C4" w:rsidRDefault="00572613" w:rsidP="00C03EE2">
      <w:pPr>
        <w:spacing w:line="360" w:lineRule="auto"/>
        <w:rPr>
          <w:b/>
          <w:bCs/>
          <w:sz w:val="24"/>
        </w:rPr>
      </w:pPr>
    </w:p>
    <w:p w:rsidR="00712D09" w:rsidRDefault="00712D09" w:rsidP="00712D09">
      <w:pPr>
        <w:spacing w:line="360" w:lineRule="auto"/>
        <w:rPr>
          <w:b/>
          <w:bCs/>
          <w:sz w:val="24"/>
        </w:rPr>
      </w:pPr>
      <w:r w:rsidRPr="003B64C4">
        <w:rPr>
          <w:b/>
          <w:bCs/>
          <w:sz w:val="24"/>
        </w:rPr>
        <w:t>[</w:t>
      </w:r>
      <w:r>
        <w:rPr>
          <w:b/>
          <w:bCs/>
          <w:sz w:val="24"/>
        </w:rPr>
        <w:t>23-03</w:t>
      </w:r>
      <w:r w:rsidRPr="003B64C4">
        <w:rPr>
          <w:b/>
          <w:bCs/>
          <w:sz w:val="24"/>
        </w:rPr>
        <w:t xml:space="preserve"> </w:t>
      </w:r>
      <w:proofErr w:type="spellStart"/>
      <w:r>
        <w:rPr>
          <w:b/>
          <w:bCs/>
          <w:sz w:val="24"/>
        </w:rPr>
        <w:t>maxit</w:t>
      </w:r>
      <w:proofErr w:type="spellEnd"/>
      <w:r>
        <w:rPr>
          <w:b/>
          <w:bCs/>
          <w:sz w:val="24"/>
        </w:rPr>
        <w:t xml:space="preserve"> </w:t>
      </w:r>
      <w:proofErr w:type="spellStart"/>
      <w:r>
        <w:rPr>
          <w:b/>
          <w:bCs/>
          <w:sz w:val="24"/>
        </w:rPr>
        <w:t>ip</w:t>
      </w:r>
      <w:proofErr w:type="spellEnd"/>
      <w:r>
        <w:rPr>
          <w:b/>
          <w:bCs/>
          <w:sz w:val="24"/>
        </w:rPr>
        <w:t xml:space="preserve"> 160</w:t>
      </w:r>
      <w:r w:rsidRPr="003B64C4">
        <w:rPr>
          <w:b/>
          <w:bCs/>
          <w:sz w:val="24"/>
        </w:rPr>
        <w:t>]</w:t>
      </w:r>
    </w:p>
    <w:p w:rsidR="00712D09" w:rsidRPr="003B64C4" w:rsidRDefault="00712D09" w:rsidP="00712D09">
      <w:pPr>
        <w:spacing w:line="360" w:lineRule="auto"/>
        <w:jc w:val="both"/>
        <w:rPr>
          <w:i/>
          <w:sz w:val="24"/>
        </w:rPr>
      </w:pPr>
      <w:r>
        <w:rPr>
          <w:i/>
          <w:sz w:val="24"/>
        </w:rPr>
        <w:t xml:space="preserve">Der </w:t>
      </w:r>
      <w:r w:rsidR="00420394">
        <w:rPr>
          <w:i/>
          <w:sz w:val="24"/>
        </w:rPr>
        <w:t>für die Sanierung des Deutschen</w:t>
      </w:r>
      <w:r>
        <w:rPr>
          <w:i/>
          <w:sz w:val="24"/>
        </w:rPr>
        <w:t xml:space="preserve"> Museum</w:t>
      </w:r>
      <w:r w:rsidR="00420394">
        <w:rPr>
          <w:i/>
          <w:sz w:val="24"/>
        </w:rPr>
        <w:t>s</w:t>
      </w:r>
      <w:r>
        <w:rPr>
          <w:i/>
          <w:sz w:val="24"/>
        </w:rPr>
        <w:t xml:space="preserve"> eingesetzte</w:t>
      </w:r>
      <w:r w:rsidR="00420394">
        <w:rPr>
          <w:i/>
          <w:sz w:val="24"/>
        </w:rPr>
        <w:t>, ETA-geprüfte</w:t>
      </w:r>
      <w:r>
        <w:rPr>
          <w:i/>
          <w:sz w:val="24"/>
        </w:rPr>
        <w:t xml:space="preserve"> Brandschutzputz</w:t>
      </w:r>
      <w:r w:rsidR="00420394">
        <w:rPr>
          <w:i/>
          <w:sz w:val="24"/>
        </w:rPr>
        <w:t xml:space="preserve"> „</w:t>
      </w:r>
      <w:proofErr w:type="spellStart"/>
      <w:r w:rsidR="00420394">
        <w:rPr>
          <w:i/>
          <w:sz w:val="24"/>
        </w:rPr>
        <w:t>maxit</w:t>
      </w:r>
      <w:proofErr w:type="spellEnd"/>
      <w:r w:rsidR="00420394">
        <w:rPr>
          <w:i/>
          <w:sz w:val="24"/>
        </w:rPr>
        <w:t xml:space="preserve"> </w:t>
      </w:r>
      <w:proofErr w:type="spellStart"/>
      <w:r w:rsidR="00420394">
        <w:rPr>
          <w:i/>
          <w:sz w:val="24"/>
        </w:rPr>
        <w:t>ip</w:t>
      </w:r>
      <w:proofErr w:type="spellEnd"/>
      <w:r w:rsidR="00420394">
        <w:rPr>
          <w:i/>
          <w:sz w:val="24"/>
        </w:rPr>
        <w:t xml:space="preserve"> 160“ ist sowohl im Silo als auch als Sackware erhältlich.</w:t>
      </w:r>
    </w:p>
    <w:p w:rsidR="00BB330C" w:rsidRPr="003B64C4" w:rsidRDefault="00712D09" w:rsidP="00712D09">
      <w:pPr>
        <w:jc w:val="right"/>
      </w:pPr>
      <w:r w:rsidRPr="003B64C4">
        <w:rPr>
          <w:bCs/>
          <w:sz w:val="24"/>
        </w:rPr>
        <w:t xml:space="preserve">Foto: </w:t>
      </w:r>
      <w:proofErr w:type="spellStart"/>
      <w:r w:rsidRPr="003B64C4">
        <w:rPr>
          <w:bCs/>
          <w:sz w:val="24"/>
        </w:rPr>
        <w:t>maxit</w:t>
      </w:r>
      <w:proofErr w:type="spellEnd"/>
      <w:r>
        <w:rPr>
          <w:bCs/>
          <w:sz w:val="24"/>
        </w:rPr>
        <w:t>/ Stephan Hubrich</w:t>
      </w:r>
    </w:p>
    <w:p w:rsidR="00720A0B" w:rsidRPr="003B64C4" w:rsidRDefault="00720A0B" w:rsidP="00720A0B"/>
    <w:p w:rsidR="00712D09" w:rsidRDefault="00712D09">
      <w:pPr>
        <w:pStyle w:val="berschrift6"/>
        <w:numPr>
          <w:ilvl w:val="0"/>
          <w:numId w:val="0"/>
        </w:numPr>
        <w:rPr>
          <w:b w:val="0"/>
          <w:bCs w:val="0"/>
        </w:rPr>
      </w:pPr>
    </w:p>
    <w:p w:rsidR="00D91B39" w:rsidRDefault="00D91B39">
      <w:pPr>
        <w:pStyle w:val="berschrift6"/>
        <w:numPr>
          <w:ilvl w:val="0"/>
          <w:numId w:val="0"/>
        </w:numPr>
        <w:rPr>
          <w:b w:val="0"/>
          <w:bCs w:val="0"/>
        </w:rPr>
      </w:pPr>
    </w:p>
    <w:p w:rsidR="00A51CD8" w:rsidRPr="003B64C4" w:rsidRDefault="00A51CD8">
      <w:pPr>
        <w:pStyle w:val="berschrift6"/>
        <w:numPr>
          <w:ilvl w:val="0"/>
          <w:numId w:val="0"/>
        </w:numPr>
        <w:rPr>
          <w:b w:val="0"/>
          <w:bCs w:val="0"/>
        </w:rPr>
      </w:pPr>
      <w:r w:rsidRPr="003B64C4">
        <w:rPr>
          <w:b w:val="0"/>
          <w:bCs w:val="0"/>
        </w:rPr>
        <w:t>Rückfragen beantwortet gern</w:t>
      </w:r>
    </w:p>
    <w:p w:rsidR="009A165A" w:rsidRPr="003B64C4" w:rsidRDefault="009A165A">
      <w:pPr>
        <w:rPr>
          <w:b/>
          <w:sz w:val="19"/>
        </w:rPr>
      </w:pPr>
    </w:p>
    <w:p w:rsidR="00095584" w:rsidRPr="003B64C4" w:rsidRDefault="00095584" w:rsidP="00C57354">
      <w:pPr>
        <w:ind w:right="-142"/>
        <w:rPr>
          <w:b/>
          <w:sz w:val="19"/>
        </w:rPr>
      </w:pPr>
      <w:proofErr w:type="spellStart"/>
      <w:r w:rsidRPr="003B64C4">
        <w:rPr>
          <w:b/>
          <w:bCs/>
          <w:sz w:val="19"/>
        </w:rPr>
        <w:t>maxit</w:t>
      </w:r>
      <w:proofErr w:type="spellEnd"/>
      <w:r w:rsidRPr="003B64C4">
        <w:rPr>
          <w:b/>
          <w:bCs/>
          <w:sz w:val="19"/>
        </w:rPr>
        <w:t xml:space="preserve"> Gruppe</w:t>
      </w:r>
      <w:r w:rsidR="009839F6" w:rsidRPr="003B64C4">
        <w:rPr>
          <w:b/>
          <w:bCs/>
          <w:sz w:val="19"/>
        </w:rPr>
        <w:tab/>
      </w:r>
      <w:r w:rsidR="009839F6" w:rsidRPr="003B64C4">
        <w:rPr>
          <w:b/>
          <w:bCs/>
          <w:sz w:val="19"/>
        </w:rPr>
        <w:tab/>
      </w:r>
      <w:r w:rsidR="009839F6" w:rsidRPr="003B64C4">
        <w:rPr>
          <w:b/>
          <w:bCs/>
          <w:sz w:val="19"/>
        </w:rPr>
        <w:tab/>
      </w:r>
      <w:r w:rsidR="009839F6" w:rsidRPr="003B64C4">
        <w:rPr>
          <w:b/>
          <w:bCs/>
          <w:sz w:val="19"/>
        </w:rPr>
        <w:tab/>
      </w:r>
      <w:proofErr w:type="spellStart"/>
      <w:r w:rsidR="009A165A" w:rsidRPr="003B64C4">
        <w:rPr>
          <w:b/>
          <w:sz w:val="19"/>
        </w:rPr>
        <w:t>dako</w:t>
      </w:r>
      <w:proofErr w:type="spellEnd"/>
      <w:r w:rsidR="009A165A" w:rsidRPr="003B64C4">
        <w:rPr>
          <w:b/>
          <w:sz w:val="19"/>
        </w:rPr>
        <w:t xml:space="preserve"> </w:t>
      </w:r>
      <w:proofErr w:type="spellStart"/>
      <w:r w:rsidR="009A165A" w:rsidRPr="003B64C4">
        <w:rPr>
          <w:b/>
          <w:sz w:val="19"/>
        </w:rPr>
        <w:t>pr</w:t>
      </w:r>
      <w:proofErr w:type="spellEnd"/>
      <w:r w:rsidR="009A165A" w:rsidRPr="003B64C4">
        <w:rPr>
          <w:b/>
          <w:sz w:val="19"/>
        </w:rPr>
        <w:t xml:space="preserve"> </w:t>
      </w:r>
      <w:proofErr w:type="spellStart"/>
      <w:r w:rsidR="009A165A" w:rsidRPr="003B64C4">
        <w:rPr>
          <w:b/>
          <w:sz w:val="19"/>
        </w:rPr>
        <w:t>corporate</w:t>
      </w:r>
      <w:proofErr w:type="spellEnd"/>
      <w:r w:rsidR="009A165A" w:rsidRPr="003B64C4">
        <w:rPr>
          <w:b/>
          <w:sz w:val="19"/>
        </w:rPr>
        <w:t xml:space="preserve"> </w:t>
      </w:r>
      <w:proofErr w:type="spellStart"/>
      <w:r w:rsidR="009A165A" w:rsidRPr="003B64C4">
        <w:rPr>
          <w:b/>
          <w:sz w:val="19"/>
        </w:rPr>
        <w:t>communications</w:t>
      </w:r>
      <w:proofErr w:type="spellEnd"/>
    </w:p>
    <w:p w:rsidR="00A51CD8" w:rsidRPr="003B64C4" w:rsidRDefault="00C3132F">
      <w:pPr>
        <w:rPr>
          <w:bCs/>
          <w:sz w:val="19"/>
          <w:lang w:val="en-US"/>
        </w:rPr>
      </w:pPr>
      <w:r w:rsidRPr="003B64C4">
        <w:rPr>
          <w:bCs/>
          <w:sz w:val="19"/>
          <w:lang w:val="en-US"/>
        </w:rPr>
        <w:t xml:space="preserve">Reinhard </w:t>
      </w:r>
      <w:proofErr w:type="spellStart"/>
      <w:r w:rsidRPr="003B64C4">
        <w:rPr>
          <w:bCs/>
          <w:sz w:val="19"/>
          <w:lang w:val="en-US"/>
        </w:rPr>
        <w:t>Tyrok</w:t>
      </w:r>
      <w:proofErr w:type="spellEnd"/>
      <w:r w:rsidR="009839F6" w:rsidRPr="003B64C4">
        <w:rPr>
          <w:bCs/>
          <w:sz w:val="19"/>
          <w:lang w:val="en-US"/>
        </w:rPr>
        <w:tab/>
      </w:r>
      <w:r w:rsidR="009839F6" w:rsidRPr="003B64C4">
        <w:rPr>
          <w:bCs/>
          <w:sz w:val="19"/>
          <w:lang w:val="en-US"/>
        </w:rPr>
        <w:tab/>
      </w:r>
      <w:r w:rsidR="009839F6" w:rsidRPr="003B64C4">
        <w:rPr>
          <w:bCs/>
          <w:sz w:val="19"/>
          <w:lang w:val="en-US"/>
        </w:rPr>
        <w:tab/>
      </w:r>
      <w:r w:rsidR="009839F6" w:rsidRPr="003B64C4">
        <w:rPr>
          <w:bCs/>
          <w:sz w:val="19"/>
          <w:lang w:val="en-US"/>
        </w:rPr>
        <w:tab/>
      </w:r>
      <w:r w:rsidR="00C53C73" w:rsidRPr="003B64C4">
        <w:rPr>
          <w:bCs/>
          <w:sz w:val="19"/>
          <w:lang w:val="en-US"/>
        </w:rPr>
        <w:t xml:space="preserve">Darko </w:t>
      </w:r>
      <w:proofErr w:type="spellStart"/>
      <w:r w:rsidR="00C53C73" w:rsidRPr="003B64C4">
        <w:rPr>
          <w:bCs/>
          <w:sz w:val="19"/>
          <w:lang w:val="en-US"/>
        </w:rPr>
        <w:t>Kosic</w:t>
      </w:r>
      <w:proofErr w:type="spellEnd"/>
    </w:p>
    <w:p w:rsidR="00A51CD8" w:rsidRPr="003B64C4" w:rsidRDefault="00C3132F">
      <w:pPr>
        <w:rPr>
          <w:bCs/>
          <w:sz w:val="19"/>
          <w:lang w:val="fr-FR"/>
        </w:rPr>
      </w:pPr>
      <w:r w:rsidRPr="003B64C4">
        <w:rPr>
          <w:bCs/>
          <w:sz w:val="19"/>
          <w:lang w:val="fr-FR"/>
        </w:rPr>
        <w:t>Tel.: 09 220 – 18 0</w:t>
      </w:r>
      <w:r w:rsidR="009839F6" w:rsidRPr="003B64C4">
        <w:rPr>
          <w:bCs/>
          <w:sz w:val="19"/>
          <w:lang w:val="fr-FR"/>
        </w:rPr>
        <w:tab/>
      </w:r>
      <w:r w:rsidR="009839F6" w:rsidRPr="003B64C4">
        <w:rPr>
          <w:bCs/>
          <w:sz w:val="19"/>
          <w:lang w:val="fr-FR"/>
        </w:rPr>
        <w:tab/>
      </w:r>
      <w:r w:rsidR="009839F6" w:rsidRPr="003B64C4">
        <w:rPr>
          <w:bCs/>
          <w:sz w:val="19"/>
          <w:lang w:val="fr-FR"/>
        </w:rPr>
        <w:tab/>
      </w:r>
      <w:r w:rsidR="00A51CD8" w:rsidRPr="003B64C4">
        <w:rPr>
          <w:bCs/>
          <w:sz w:val="19"/>
          <w:lang w:val="fr-FR"/>
        </w:rPr>
        <w:t>Tel.: 02 14 – 20 69 1-0</w:t>
      </w:r>
    </w:p>
    <w:p w:rsidR="00A51CD8" w:rsidRPr="003B64C4" w:rsidRDefault="00C3132F">
      <w:pPr>
        <w:rPr>
          <w:bCs/>
          <w:sz w:val="19"/>
          <w:lang w:val="fr-FR"/>
        </w:rPr>
      </w:pPr>
      <w:r w:rsidRPr="003B64C4">
        <w:rPr>
          <w:bCs/>
          <w:sz w:val="19"/>
          <w:lang w:val="fr-FR"/>
        </w:rPr>
        <w:t>Fax: 09 220 – 18 200</w:t>
      </w:r>
      <w:r w:rsidR="009839F6" w:rsidRPr="003B64C4">
        <w:rPr>
          <w:bCs/>
          <w:sz w:val="19"/>
          <w:lang w:val="fr-FR"/>
        </w:rPr>
        <w:tab/>
      </w:r>
      <w:r w:rsidR="009839F6" w:rsidRPr="003B64C4">
        <w:rPr>
          <w:bCs/>
          <w:sz w:val="19"/>
          <w:lang w:val="fr-FR"/>
        </w:rPr>
        <w:tab/>
      </w:r>
      <w:r w:rsidR="009839F6" w:rsidRPr="003B64C4">
        <w:rPr>
          <w:bCs/>
          <w:sz w:val="19"/>
          <w:lang w:val="fr-FR"/>
        </w:rPr>
        <w:tab/>
      </w:r>
      <w:r w:rsidR="00A51CD8" w:rsidRPr="003B64C4">
        <w:rPr>
          <w:bCs/>
          <w:sz w:val="19"/>
          <w:lang w:val="fr-FR"/>
        </w:rPr>
        <w:t>Fax: 02 14 – 20 69 1-50</w:t>
      </w:r>
    </w:p>
    <w:p w:rsidR="00CE3226" w:rsidRPr="003B64C4" w:rsidRDefault="00A51CD8" w:rsidP="008A3C04">
      <w:pPr>
        <w:rPr>
          <w:sz w:val="19"/>
          <w:lang w:val="fr-FR"/>
        </w:rPr>
      </w:pPr>
      <w:r w:rsidRPr="003B64C4">
        <w:rPr>
          <w:sz w:val="19"/>
          <w:lang w:val="fr-FR"/>
        </w:rPr>
        <w:t>Mail:</w:t>
      </w:r>
      <w:r w:rsidR="009A165A" w:rsidRPr="003B64C4">
        <w:rPr>
          <w:sz w:val="19"/>
          <w:lang w:val="fr-FR"/>
        </w:rPr>
        <w:t xml:space="preserve"> </w:t>
      </w:r>
      <w:r w:rsidR="00116913" w:rsidRPr="003B64C4">
        <w:rPr>
          <w:sz w:val="19"/>
          <w:lang w:val="fr-FR"/>
        </w:rPr>
        <w:t>reinhard.tyrok@maxit.de</w:t>
      </w:r>
      <w:r w:rsidR="009839F6" w:rsidRPr="003B64C4">
        <w:rPr>
          <w:sz w:val="19"/>
          <w:lang w:val="fr-FR"/>
        </w:rPr>
        <w:tab/>
      </w:r>
      <w:r w:rsidR="009839F6" w:rsidRPr="003B64C4">
        <w:rPr>
          <w:sz w:val="19"/>
          <w:lang w:val="fr-FR"/>
        </w:rPr>
        <w:tab/>
      </w:r>
      <w:r w:rsidR="008C59E4" w:rsidRPr="003B64C4">
        <w:rPr>
          <w:sz w:val="19"/>
          <w:lang w:val="fr-FR"/>
        </w:rPr>
        <w:t xml:space="preserve">Mail: </w:t>
      </w:r>
      <w:r w:rsidR="00C53C73" w:rsidRPr="003B64C4">
        <w:rPr>
          <w:sz w:val="19"/>
          <w:lang w:val="fr-FR"/>
        </w:rPr>
        <w:t>d.kosic</w:t>
      </w:r>
      <w:r w:rsidR="00E336A9" w:rsidRPr="003B64C4">
        <w:rPr>
          <w:sz w:val="19"/>
          <w:lang w:val="fr-FR"/>
        </w:rPr>
        <w:t>@dako-pr.de</w:t>
      </w:r>
    </w:p>
    <w:sectPr w:rsidR="00CE3226" w:rsidRPr="003B64C4" w:rsidSect="00947AE5">
      <w:headerReference w:type="default" r:id="rId9"/>
      <w:footerReference w:type="default" r:id="rId10"/>
      <w:footnotePr>
        <w:pos w:val="beneathText"/>
      </w:footnotePr>
      <w:pgSz w:w="11905" w:h="16837" w:code="9"/>
      <w:pgMar w:top="1418" w:right="3402" w:bottom="141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B39" w:rsidRDefault="00D91B39">
      <w:r>
        <w:separator/>
      </w:r>
    </w:p>
  </w:endnote>
  <w:endnote w:type="continuationSeparator" w:id="0">
    <w:p w:rsidR="00D91B39" w:rsidRDefault="00D9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Book">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39" w:rsidRPr="007E2359" w:rsidRDefault="00D91B39">
    <w:pPr>
      <w:pStyle w:val="Fuzeile"/>
      <w:tabs>
        <w:tab w:val="right" w:pos="6803"/>
      </w:tabs>
      <w:rPr>
        <w:sz w:val="17"/>
      </w:rPr>
    </w:pPr>
    <w:proofErr w:type="spellStart"/>
    <w:r>
      <w:rPr>
        <w:sz w:val="17"/>
      </w:rPr>
      <w:t>pg</w:t>
    </w:r>
    <w:proofErr w:type="spellEnd"/>
    <w:r>
      <w:rPr>
        <w:sz w:val="17"/>
      </w:rPr>
      <w:t xml:space="preserve"> / 23-03 Deutsches Museum München</w:t>
    </w:r>
    <w:r>
      <w:rPr>
        <w:sz w:val="17"/>
      </w:rPr>
      <w:tab/>
    </w:r>
    <w:r>
      <w:rPr>
        <w:sz w:val="17"/>
      </w:rPr>
      <w:tab/>
      <w:t xml:space="preserve">Seite </w:t>
    </w:r>
    <w:r w:rsidR="00FF74BB">
      <w:rPr>
        <w:sz w:val="17"/>
      </w:rPr>
      <w:fldChar w:fldCharType="begin"/>
    </w:r>
    <w:r>
      <w:rPr>
        <w:sz w:val="17"/>
      </w:rPr>
      <w:instrText xml:space="preserve"> PAGE \*Arabic </w:instrText>
    </w:r>
    <w:r w:rsidR="00FF74BB">
      <w:rPr>
        <w:sz w:val="17"/>
      </w:rPr>
      <w:fldChar w:fldCharType="separate"/>
    </w:r>
    <w:r w:rsidR="00305578">
      <w:rPr>
        <w:noProof/>
        <w:sz w:val="17"/>
      </w:rPr>
      <w:t>3</w:t>
    </w:r>
    <w:r w:rsidR="00FF74BB">
      <w:rPr>
        <w:sz w:val="17"/>
      </w:rPr>
      <w:fldChar w:fldCharType="end"/>
    </w:r>
    <w:r>
      <w:rPr>
        <w:sz w:val="17"/>
      </w:rPr>
      <w:t xml:space="preserve"> von </w:t>
    </w:r>
    <w:r w:rsidR="00FF74BB">
      <w:rPr>
        <w:rStyle w:val="Seitenzahl"/>
        <w:sz w:val="17"/>
      </w:rPr>
      <w:fldChar w:fldCharType="begin"/>
    </w:r>
    <w:r>
      <w:rPr>
        <w:rStyle w:val="Seitenzahl"/>
        <w:sz w:val="17"/>
      </w:rPr>
      <w:instrText xml:space="preserve"> NUMPAGES \*Arabic </w:instrText>
    </w:r>
    <w:r w:rsidR="00FF74BB">
      <w:rPr>
        <w:rStyle w:val="Seitenzahl"/>
        <w:sz w:val="17"/>
      </w:rPr>
      <w:fldChar w:fldCharType="separate"/>
    </w:r>
    <w:r w:rsidR="00305578">
      <w:rPr>
        <w:rStyle w:val="Seitenzahl"/>
        <w:noProof/>
        <w:sz w:val="17"/>
      </w:rPr>
      <w:t>10</w:t>
    </w:r>
    <w:r w:rsidR="00FF74BB">
      <w:rPr>
        <w:rStyle w:val="Seitenzah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B39" w:rsidRDefault="00D91B39">
      <w:r>
        <w:separator/>
      </w:r>
    </w:p>
  </w:footnote>
  <w:footnote w:type="continuationSeparator" w:id="0">
    <w:p w:rsidR="00D91B39" w:rsidRDefault="00D9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B39" w:rsidRDefault="00D91B39">
    <w:pPr>
      <w:pStyle w:val="Kopfzeile"/>
      <w:jc w:val="center"/>
      <w:rPr>
        <w:sz w:val="20"/>
      </w:rPr>
    </w:pPr>
    <w:r>
      <w:rPr>
        <w:sz w:val="20"/>
      </w:rPr>
      <w:t xml:space="preserve">– </w:t>
    </w:r>
    <w:r w:rsidR="00FF74BB">
      <w:rPr>
        <w:rStyle w:val="Seitenzahl"/>
        <w:sz w:val="20"/>
      </w:rPr>
      <w:fldChar w:fldCharType="begin"/>
    </w:r>
    <w:r>
      <w:rPr>
        <w:rStyle w:val="Seitenzahl"/>
        <w:sz w:val="20"/>
      </w:rPr>
      <w:instrText xml:space="preserve"> PAGE </w:instrText>
    </w:r>
    <w:r w:rsidR="00FF74BB">
      <w:rPr>
        <w:rStyle w:val="Seitenzahl"/>
        <w:sz w:val="20"/>
      </w:rPr>
      <w:fldChar w:fldCharType="separate"/>
    </w:r>
    <w:r w:rsidR="00305578">
      <w:rPr>
        <w:rStyle w:val="Seitenzahl"/>
        <w:noProof/>
        <w:sz w:val="20"/>
      </w:rPr>
      <w:t>3</w:t>
    </w:r>
    <w:r w:rsidR="00FF74BB">
      <w:rPr>
        <w:rStyle w:val="Seitenzahl"/>
        <w:sz w:val="20"/>
      </w:rPr>
      <w:fldChar w:fldCharType="end"/>
    </w:r>
    <w:r>
      <w:rPr>
        <w:sz w:val="20"/>
      </w:rPr>
      <w:t xml:space="preserve"> –</w:t>
    </w:r>
  </w:p>
  <w:p w:rsidR="00D91B39" w:rsidRDefault="00D91B39">
    <w:pPr>
      <w:pStyle w:val="Kopfzeile"/>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D269A4"/>
    <w:multiLevelType w:val="hybridMultilevel"/>
    <w:tmpl w:val="89F4BEB2"/>
    <w:lvl w:ilvl="0" w:tplc="9DF8CB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221282"/>
    <w:multiLevelType w:val="hybridMultilevel"/>
    <w:tmpl w:val="4FEA1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A6546C"/>
    <w:multiLevelType w:val="hybridMultilevel"/>
    <w:tmpl w:val="F4F8715E"/>
    <w:lvl w:ilvl="0" w:tplc="C6BEEB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123825"/>
    <w:multiLevelType w:val="hybridMultilevel"/>
    <w:tmpl w:val="E514BC1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1272B3"/>
    <w:multiLevelType w:val="hybridMultilevel"/>
    <w:tmpl w:val="2A44F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313FD"/>
    <w:multiLevelType w:val="hybridMultilevel"/>
    <w:tmpl w:val="2D242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5E3177"/>
    <w:multiLevelType w:val="hybridMultilevel"/>
    <w:tmpl w:val="713682E4"/>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952013"/>
    <w:multiLevelType w:val="hybridMultilevel"/>
    <w:tmpl w:val="82C673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612639D"/>
    <w:multiLevelType w:val="hybridMultilevel"/>
    <w:tmpl w:val="6F1AB6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535AFB"/>
    <w:multiLevelType w:val="hybridMultilevel"/>
    <w:tmpl w:val="471A45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522AB"/>
    <w:multiLevelType w:val="hybridMultilevel"/>
    <w:tmpl w:val="7DBAD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884B8B"/>
    <w:multiLevelType w:val="hybridMultilevel"/>
    <w:tmpl w:val="D2967D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996D38"/>
    <w:multiLevelType w:val="hybridMultilevel"/>
    <w:tmpl w:val="8FA8A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683C8A"/>
    <w:multiLevelType w:val="hybridMultilevel"/>
    <w:tmpl w:val="8B54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D325A"/>
    <w:multiLevelType w:val="hybridMultilevel"/>
    <w:tmpl w:val="A8F0AC8E"/>
    <w:lvl w:ilvl="0" w:tplc="63820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672CCE"/>
    <w:multiLevelType w:val="hybridMultilevel"/>
    <w:tmpl w:val="392CA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038E0"/>
    <w:multiLevelType w:val="hybridMultilevel"/>
    <w:tmpl w:val="004230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157EE"/>
    <w:multiLevelType w:val="hybridMultilevel"/>
    <w:tmpl w:val="A496A3F8"/>
    <w:lvl w:ilvl="0" w:tplc="AB66F49C">
      <w:start w:val="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8"/>
  </w:num>
  <w:num w:numId="5">
    <w:abstractNumId w:val="17"/>
  </w:num>
  <w:num w:numId="6">
    <w:abstractNumId w:val="4"/>
  </w:num>
  <w:num w:numId="7">
    <w:abstractNumId w:val="10"/>
  </w:num>
  <w:num w:numId="8">
    <w:abstractNumId w:val="9"/>
  </w:num>
  <w:num w:numId="9">
    <w:abstractNumId w:val="11"/>
  </w:num>
  <w:num w:numId="10">
    <w:abstractNumId w:val="6"/>
  </w:num>
  <w:num w:numId="11">
    <w:abstractNumId w:val="2"/>
  </w:num>
  <w:num w:numId="12">
    <w:abstractNumId w:val="7"/>
  </w:num>
  <w:num w:numId="13">
    <w:abstractNumId w:val="15"/>
  </w:num>
  <w:num w:numId="14">
    <w:abstractNumId w:val="5"/>
  </w:num>
  <w:num w:numId="15">
    <w:abstractNumId w:val="12"/>
  </w:num>
  <w:num w:numId="16">
    <w:abstractNumId w:val="18"/>
  </w:num>
  <w:num w:numId="17">
    <w:abstractNumId w:val="0"/>
  </w:num>
  <w:num w:numId="18">
    <w:abstractNumId w:val="3"/>
  </w:num>
  <w:num w:numId="19">
    <w:abstractNumId w:val="1"/>
  </w:num>
  <w:num w:numId="20">
    <w:abstractNumId w:val="0"/>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D6"/>
    <w:rsid w:val="00000539"/>
    <w:rsid w:val="0000072A"/>
    <w:rsid w:val="00001400"/>
    <w:rsid w:val="00001C1B"/>
    <w:rsid w:val="0000260D"/>
    <w:rsid w:val="000029A5"/>
    <w:rsid w:val="0000314A"/>
    <w:rsid w:val="00003961"/>
    <w:rsid w:val="00003E8B"/>
    <w:rsid w:val="00003E9E"/>
    <w:rsid w:val="00003F57"/>
    <w:rsid w:val="00005442"/>
    <w:rsid w:val="00005F20"/>
    <w:rsid w:val="00006DAE"/>
    <w:rsid w:val="00007B79"/>
    <w:rsid w:val="000114E2"/>
    <w:rsid w:val="0001178B"/>
    <w:rsid w:val="000117EF"/>
    <w:rsid w:val="0001267B"/>
    <w:rsid w:val="000126DA"/>
    <w:rsid w:val="000126F5"/>
    <w:rsid w:val="00012C6F"/>
    <w:rsid w:val="00012DE0"/>
    <w:rsid w:val="00012ED5"/>
    <w:rsid w:val="00013F4F"/>
    <w:rsid w:val="000142A7"/>
    <w:rsid w:val="00014352"/>
    <w:rsid w:val="000156BE"/>
    <w:rsid w:val="00015FD3"/>
    <w:rsid w:val="000161F7"/>
    <w:rsid w:val="00016417"/>
    <w:rsid w:val="0002023D"/>
    <w:rsid w:val="000206F4"/>
    <w:rsid w:val="0002079A"/>
    <w:rsid w:val="000211D6"/>
    <w:rsid w:val="000217BB"/>
    <w:rsid w:val="000220E6"/>
    <w:rsid w:val="00022B2A"/>
    <w:rsid w:val="00022D31"/>
    <w:rsid w:val="00023038"/>
    <w:rsid w:val="000234CF"/>
    <w:rsid w:val="00023821"/>
    <w:rsid w:val="00023FBD"/>
    <w:rsid w:val="00024B71"/>
    <w:rsid w:val="00024F65"/>
    <w:rsid w:val="00024FF7"/>
    <w:rsid w:val="00025296"/>
    <w:rsid w:val="00025441"/>
    <w:rsid w:val="0002558B"/>
    <w:rsid w:val="00025BBA"/>
    <w:rsid w:val="0002627C"/>
    <w:rsid w:val="00026F01"/>
    <w:rsid w:val="00027034"/>
    <w:rsid w:val="000277FB"/>
    <w:rsid w:val="00027949"/>
    <w:rsid w:val="0002795B"/>
    <w:rsid w:val="00027B3A"/>
    <w:rsid w:val="00027ED1"/>
    <w:rsid w:val="000308E3"/>
    <w:rsid w:val="00031419"/>
    <w:rsid w:val="00031750"/>
    <w:rsid w:val="0003230E"/>
    <w:rsid w:val="00032778"/>
    <w:rsid w:val="00032850"/>
    <w:rsid w:val="00032D93"/>
    <w:rsid w:val="00033C56"/>
    <w:rsid w:val="0003419D"/>
    <w:rsid w:val="00035542"/>
    <w:rsid w:val="00035C0B"/>
    <w:rsid w:val="000361DD"/>
    <w:rsid w:val="00037169"/>
    <w:rsid w:val="0003726F"/>
    <w:rsid w:val="0003789C"/>
    <w:rsid w:val="00037F75"/>
    <w:rsid w:val="00040CA3"/>
    <w:rsid w:val="00041084"/>
    <w:rsid w:val="000410A4"/>
    <w:rsid w:val="000410BD"/>
    <w:rsid w:val="000410DF"/>
    <w:rsid w:val="00041BDE"/>
    <w:rsid w:val="00042D5B"/>
    <w:rsid w:val="00043020"/>
    <w:rsid w:val="00043BA5"/>
    <w:rsid w:val="00043D1D"/>
    <w:rsid w:val="000440AF"/>
    <w:rsid w:val="00044864"/>
    <w:rsid w:val="00045279"/>
    <w:rsid w:val="000452BB"/>
    <w:rsid w:val="000452C7"/>
    <w:rsid w:val="00045D13"/>
    <w:rsid w:val="00046436"/>
    <w:rsid w:val="00046738"/>
    <w:rsid w:val="00046B4D"/>
    <w:rsid w:val="00046D5E"/>
    <w:rsid w:val="00047F3D"/>
    <w:rsid w:val="00047FCD"/>
    <w:rsid w:val="000500B2"/>
    <w:rsid w:val="0005056F"/>
    <w:rsid w:val="00051204"/>
    <w:rsid w:val="000518EE"/>
    <w:rsid w:val="00051A28"/>
    <w:rsid w:val="00052E64"/>
    <w:rsid w:val="000534EB"/>
    <w:rsid w:val="0005361B"/>
    <w:rsid w:val="000538F9"/>
    <w:rsid w:val="00053B3B"/>
    <w:rsid w:val="00054E8E"/>
    <w:rsid w:val="000568EE"/>
    <w:rsid w:val="0005718A"/>
    <w:rsid w:val="00057F41"/>
    <w:rsid w:val="00057FD3"/>
    <w:rsid w:val="000603DA"/>
    <w:rsid w:val="000608FA"/>
    <w:rsid w:val="00060B3B"/>
    <w:rsid w:val="000627A3"/>
    <w:rsid w:val="000640AF"/>
    <w:rsid w:val="00064287"/>
    <w:rsid w:val="00064712"/>
    <w:rsid w:val="00064A7C"/>
    <w:rsid w:val="0006564A"/>
    <w:rsid w:val="000656A6"/>
    <w:rsid w:val="00065E1C"/>
    <w:rsid w:val="000679F4"/>
    <w:rsid w:val="000704E1"/>
    <w:rsid w:val="00070658"/>
    <w:rsid w:val="000708E3"/>
    <w:rsid w:val="00070E10"/>
    <w:rsid w:val="0007125C"/>
    <w:rsid w:val="0007174C"/>
    <w:rsid w:val="00071BFF"/>
    <w:rsid w:val="00072021"/>
    <w:rsid w:val="0007208C"/>
    <w:rsid w:val="0007278D"/>
    <w:rsid w:val="000729F5"/>
    <w:rsid w:val="00073A63"/>
    <w:rsid w:val="00075714"/>
    <w:rsid w:val="00075CD5"/>
    <w:rsid w:val="00075D65"/>
    <w:rsid w:val="00076FAD"/>
    <w:rsid w:val="00077DF8"/>
    <w:rsid w:val="000800FF"/>
    <w:rsid w:val="00080437"/>
    <w:rsid w:val="0008103C"/>
    <w:rsid w:val="0008118F"/>
    <w:rsid w:val="00081DEF"/>
    <w:rsid w:val="000827CA"/>
    <w:rsid w:val="000830C9"/>
    <w:rsid w:val="00083612"/>
    <w:rsid w:val="00083721"/>
    <w:rsid w:val="00083AC9"/>
    <w:rsid w:val="00083FFA"/>
    <w:rsid w:val="00084BEA"/>
    <w:rsid w:val="00085065"/>
    <w:rsid w:val="00085281"/>
    <w:rsid w:val="00085319"/>
    <w:rsid w:val="00085AC6"/>
    <w:rsid w:val="00085F50"/>
    <w:rsid w:val="00086418"/>
    <w:rsid w:val="000864D1"/>
    <w:rsid w:val="00086AFD"/>
    <w:rsid w:val="000872BE"/>
    <w:rsid w:val="00087A4C"/>
    <w:rsid w:val="00090575"/>
    <w:rsid w:val="00090CC7"/>
    <w:rsid w:val="000915A0"/>
    <w:rsid w:val="00091F7C"/>
    <w:rsid w:val="00092472"/>
    <w:rsid w:val="00093D51"/>
    <w:rsid w:val="00094983"/>
    <w:rsid w:val="00094B77"/>
    <w:rsid w:val="0009538E"/>
    <w:rsid w:val="00095584"/>
    <w:rsid w:val="00095D6F"/>
    <w:rsid w:val="000961D6"/>
    <w:rsid w:val="00096428"/>
    <w:rsid w:val="00096DBD"/>
    <w:rsid w:val="0009702F"/>
    <w:rsid w:val="00097525"/>
    <w:rsid w:val="00097911"/>
    <w:rsid w:val="00097A97"/>
    <w:rsid w:val="000A041C"/>
    <w:rsid w:val="000A046F"/>
    <w:rsid w:val="000A17DA"/>
    <w:rsid w:val="000A1F7B"/>
    <w:rsid w:val="000A20E2"/>
    <w:rsid w:val="000A2A6C"/>
    <w:rsid w:val="000A32EA"/>
    <w:rsid w:val="000A5B02"/>
    <w:rsid w:val="000A6075"/>
    <w:rsid w:val="000A63A9"/>
    <w:rsid w:val="000A650D"/>
    <w:rsid w:val="000A6B70"/>
    <w:rsid w:val="000A6F89"/>
    <w:rsid w:val="000A7770"/>
    <w:rsid w:val="000A7964"/>
    <w:rsid w:val="000A7BD5"/>
    <w:rsid w:val="000A7FC5"/>
    <w:rsid w:val="000B0D8F"/>
    <w:rsid w:val="000B1550"/>
    <w:rsid w:val="000B1708"/>
    <w:rsid w:val="000B1D2A"/>
    <w:rsid w:val="000B23A1"/>
    <w:rsid w:val="000B2B23"/>
    <w:rsid w:val="000B3668"/>
    <w:rsid w:val="000B41E2"/>
    <w:rsid w:val="000B42DF"/>
    <w:rsid w:val="000B4584"/>
    <w:rsid w:val="000B49E5"/>
    <w:rsid w:val="000B5CB2"/>
    <w:rsid w:val="000B5F04"/>
    <w:rsid w:val="000B6EC4"/>
    <w:rsid w:val="000B6EF4"/>
    <w:rsid w:val="000B72E6"/>
    <w:rsid w:val="000B7F5E"/>
    <w:rsid w:val="000C0188"/>
    <w:rsid w:val="000C0D0E"/>
    <w:rsid w:val="000C0EE5"/>
    <w:rsid w:val="000C1512"/>
    <w:rsid w:val="000C1BFB"/>
    <w:rsid w:val="000C1FF8"/>
    <w:rsid w:val="000C230B"/>
    <w:rsid w:val="000C24BE"/>
    <w:rsid w:val="000C293F"/>
    <w:rsid w:val="000C2CD1"/>
    <w:rsid w:val="000C30D3"/>
    <w:rsid w:val="000C39A3"/>
    <w:rsid w:val="000C3E58"/>
    <w:rsid w:val="000C3EB3"/>
    <w:rsid w:val="000C440B"/>
    <w:rsid w:val="000C5239"/>
    <w:rsid w:val="000C70A4"/>
    <w:rsid w:val="000D0678"/>
    <w:rsid w:val="000D0F68"/>
    <w:rsid w:val="000D166D"/>
    <w:rsid w:val="000D241A"/>
    <w:rsid w:val="000D2790"/>
    <w:rsid w:val="000D2DEA"/>
    <w:rsid w:val="000D376C"/>
    <w:rsid w:val="000D4044"/>
    <w:rsid w:val="000D4221"/>
    <w:rsid w:val="000D5588"/>
    <w:rsid w:val="000D5620"/>
    <w:rsid w:val="000D5B00"/>
    <w:rsid w:val="000D63D4"/>
    <w:rsid w:val="000D6A01"/>
    <w:rsid w:val="000D6D21"/>
    <w:rsid w:val="000D7724"/>
    <w:rsid w:val="000D77C9"/>
    <w:rsid w:val="000E02F5"/>
    <w:rsid w:val="000E0372"/>
    <w:rsid w:val="000E068A"/>
    <w:rsid w:val="000E0A25"/>
    <w:rsid w:val="000E1464"/>
    <w:rsid w:val="000E1569"/>
    <w:rsid w:val="000E1A1C"/>
    <w:rsid w:val="000E212A"/>
    <w:rsid w:val="000E23E5"/>
    <w:rsid w:val="000E2686"/>
    <w:rsid w:val="000E396C"/>
    <w:rsid w:val="000E3F66"/>
    <w:rsid w:val="000E4428"/>
    <w:rsid w:val="000E4692"/>
    <w:rsid w:val="000E4D9D"/>
    <w:rsid w:val="000E5083"/>
    <w:rsid w:val="000E705D"/>
    <w:rsid w:val="000E73D4"/>
    <w:rsid w:val="000E7BF6"/>
    <w:rsid w:val="000E7F47"/>
    <w:rsid w:val="000F0E37"/>
    <w:rsid w:val="000F126E"/>
    <w:rsid w:val="000F1C18"/>
    <w:rsid w:val="000F2686"/>
    <w:rsid w:val="000F2CB1"/>
    <w:rsid w:val="000F2CDD"/>
    <w:rsid w:val="000F3787"/>
    <w:rsid w:val="000F38A3"/>
    <w:rsid w:val="000F3B58"/>
    <w:rsid w:val="000F4519"/>
    <w:rsid w:val="000F4581"/>
    <w:rsid w:val="000F4644"/>
    <w:rsid w:val="000F5025"/>
    <w:rsid w:val="000F58A9"/>
    <w:rsid w:val="000F599B"/>
    <w:rsid w:val="000F684E"/>
    <w:rsid w:val="000F69EF"/>
    <w:rsid w:val="000F6CDF"/>
    <w:rsid w:val="00100082"/>
    <w:rsid w:val="001004EE"/>
    <w:rsid w:val="001006F7"/>
    <w:rsid w:val="00100AE6"/>
    <w:rsid w:val="001013F7"/>
    <w:rsid w:val="00101C10"/>
    <w:rsid w:val="00101E14"/>
    <w:rsid w:val="001037A1"/>
    <w:rsid w:val="00103E22"/>
    <w:rsid w:val="00103F14"/>
    <w:rsid w:val="001043A3"/>
    <w:rsid w:val="00104CAE"/>
    <w:rsid w:val="00105A40"/>
    <w:rsid w:val="00105EC5"/>
    <w:rsid w:val="0010610E"/>
    <w:rsid w:val="0010753A"/>
    <w:rsid w:val="00107B11"/>
    <w:rsid w:val="001101BE"/>
    <w:rsid w:val="00110977"/>
    <w:rsid w:val="00111DE8"/>
    <w:rsid w:val="00111FBD"/>
    <w:rsid w:val="001122AB"/>
    <w:rsid w:val="00112B1C"/>
    <w:rsid w:val="00112CE3"/>
    <w:rsid w:val="00112E59"/>
    <w:rsid w:val="00113276"/>
    <w:rsid w:val="00113466"/>
    <w:rsid w:val="001137C4"/>
    <w:rsid w:val="00113D1D"/>
    <w:rsid w:val="00113E0E"/>
    <w:rsid w:val="001149E8"/>
    <w:rsid w:val="00114FFD"/>
    <w:rsid w:val="0011572B"/>
    <w:rsid w:val="00115791"/>
    <w:rsid w:val="00115A1D"/>
    <w:rsid w:val="001162CE"/>
    <w:rsid w:val="00116630"/>
    <w:rsid w:val="0011669C"/>
    <w:rsid w:val="00116913"/>
    <w:rsid w:val="00116D85"/>
    <w:rsid w:val="00117460"/>
    <w:rsid w:val="0011752D"/>
    <w:rsid w:val="00117853"/>
    <w:rsid w:val="00117DF0"/>
    <w:rsid w:val="00120636"/>
    <w:rsid w:val="0012066D"/>
    <w:rsid w:val="00121AC0"/>
    <w:rsid w:val="0012293E"/>
    <w:rsid w:val="00123463"/>
    <w:rsid w:val="00123985"/>
    <w:rsid w:val="00123DD3"/>
    <w:rsid w:val="00124A6C"/>
    <w:rsid w:val="00125246"/>
    <w:rsid w:val="0012541F"/>
    <w:rsid w:val="00127298"/>
    <w:rsid w:val="00127AE6"/>
    <w:rsid w:val="001311AD"/>
    <w:rsid w:val="00131B11"/>
    <w:rsid w:val="0013299D"/>
    <w:rsid w:val="001333DD"/>
    <w:rsid w:val="0013431B"/>
    <w:rsid w:val="0013449B"/>
    <w:rsid w:val="00135739"/>
    <w:rsid w:val="00136A8D"/>
    <w:rsid w:val="00136D0B"/>
    <w:rsid w:val="00136DA3"/>
    <w:rsid w:val="001376AB"/>
    <w:rsid w:val="00137805"/>
    <w:rsid w:val="0013789B"/>
    <w:rsid w:val="00137E37"/>
    <w:rsid w:val="00137FDF"/>
    <w:rsid w:val="00140B2C"/>
    <w:rsid w:val="0014189D"/>
    <w:rsid w:val="00141AC6"/>
    <w:rsid w:val="00141ED9"/>
    <w:rsid w:val="0014314F"/>
    <w:rsid w:val="00143A78"/>
    <w:rsid w:val="00143B56"/>
    <w:rsid w:val="00143C50"/>
    <w:rsid w:val="0014424D"/>
    <w:rsid w:val="00144431"/>
    <w:rsid w:val="00145EA5"/>
    <w:rsid w:val="001465CD"/>
    <w:rsid w:val="00146A19"/>
    <w:rsid w:val="00146E52"/>
    <w:rsid w:val="001477C1"/>
    <w:rsid w:val="00147861"/>
    <w:rsid w:val="0014792C"/>
    <w:rsid w:val="00147B39"/>
    <w:rsid w:val="00150048"/>
    <w:rsid w:val="00150C33"/>
    <w:rsid w:val="00150D98"/>
    <w:rsid w:val="001513B5"/>
    <w:rsid w:val="00151D0A"/>
    <w:rsid w:val="0015273A"/>
    <w:rsid w:val="00152B0C"/>
    <w:rsid w:val="00152B2C"/>
    <w:rsid w:val="00152B6A"/>
    <w:rsid w:val="00152DF1"/>
    <w:rsid w:val="001538CD"/>
    <w:rsid w:val="00153A5A"/>
    <w:rsid w:val="00154234"/>
    <w:rsid w:val="0015528B"/>
    <w:rsid w:val="001559F8"/>
    <w:rsid w:val="00155C9D"/>
    <w:rsid w:val="001560A1"/>
    <w:rsid w:val="00156356"/>
    <w:rsid w:val="00156578"/>
    <w:rsid w:val="001568D4"/>
    <w:rsid w:val="00156DEC"/>
    <w:rsid w:val="00156E9B"/>
    <w:rsid w:val="00157490"/>
    <w:rsid w:val="00160058"/>
    <w:rsid w:val="001607D2"/>
    <w:rsid w:val="00161206"/>
    <w:rsid w:val="00161A87"/>
    <w:rsid w:val="00161EBA"/>
    <w:rsid w:val="00162180"/>
    <w:rsid w:val="0016275E"/>
    <w:rsid w:val="00162FA4"/>
    <w:rsid w:val="00163709"/>
    <w:rsid w:val="00163EEE"/>
    <w:rsid w:val="00164C3C"/>
    <w:rsid w:val="00165987"/>
    <w:rsid w:val="00166163"/>
    <w:rsid w:val="0016679B"/>
    <w:rsid w:val="00166B6C"/>
    <w:rsid w:val="001672E2"/>
    <w:rsid w:val="00167329"/>
    <w:rsid w:val="001673FC"/>
    <w:rsid w:val="00170C53"/>
    <w:rsid w:val="00171893"/>
    <w:rsid w:val="00171981"/>
    <w:rsid w:val="00171BA7"/>
    <w:rsid w:val="0017373F"/>
    <w:rsid w:val="001741FC"/>
    <w:rsid w:val="0017480D"/>
    <w:rsid w:val="00174840"/>
    <w:rsid w:val="0017595D"/>
    <w:rsid w:val="00175BE8"/>
    <w:rsid w:val="00175CE8"/>
    <w:rsid w:val="001762D9"/>
    <w:rsid w:val="00176C6E"/>
    <w:rsid w:val="001776E8"/>
    <w:rsid w:val="0018045E"/>
    <w:rsid w:val="00180531"/>
    <w:rsid w:val="001806FB"/>
    <w:rsid w:val="00180F47"/>
    <w:rsid w:val="00181189"/>
    <w:rsid w:val="00181C0C"/>
    <w:rsid w:val="001820A0"/>
    <w:rsid w:val="001822F0"/>
    <w:rsid w:val="00182B34"/>
    <w:rsid w:val="00183A6B"/>
    <w:rsid w:val="00183CEA"/>
    <w:rsid w:val="00183DD7"/>
    <w:rsid w:val="00184C7A"/>
    <w:rsid w:val="00184CB0"/>
    <w:rsid w:val="0018548E"/>
    <w:rsid w:val="0018562D"/>
    <w:rsid w:val="00190E0F"/>
    <w:rsid w:val="00191127"/>
    <w:rsid w:val="00191368"/>
    <w:rsid w:val="0019188E"/>
    <w:rsid w:val="001928D0"/>
    <w:rsid w:val="00192C94"/>
    <w:rsid w:val="00192E04"/>
    <w:rsid w:val="0019318B"/>
    <w:rsid w:val="0019333D"/>
    <w:rsid w:val="00193589"/>
    <w:rsid w:val="00193980"/>
    <w:rsid w:val="00194077"/>
    <w:rsid w:val="00194165"/>
    <w:rsid w:val="001941F4"/>
    <w:rsid w:val="001949D5"/>
    <w:rsid w:val="00194BB9"/>
    <w:rsid w:val="00194E1C"/>
    <w:rsid w:val="001958BB"/>
    <w:rsid w:val="00195BF1"/>
    <w:rsid w:val="00195F65"/>
    <w:rsid w:val="0019653B"/>
    <w:rsid w:val="001970B4"/>
    <w:rsid w:val="001975DE"/>
    <w:rsid w:val="001979DA"/>
    <w:rsid w:val="00197BC2"/>
    <w:rsid w:val="001A0B0F"/>
    <w:rsid w:val="001A0D54"/>
    <w:rsid w:val="001A0FB9"/>
    <w:rsid w:val="001A0FFE"/>
    <w:rsid w:val="001A1BEC"/>
    <w:rsid w:val="001A2679"/>
    <w:rsid w:val="001A33B2"/>
    <w:rsid w:val="001A33D5"/>
    <w:rsid w:val="001A4E1F"/>
    <w:rsid w:val="001A5864"/>
    <w:rsid w:val="001A6148"/>
    <w:rsid w:val="001A658C"/>
    <w:rsid w:val="001A6EED"/>
    <w:rsid w:val="001B16CC"/>
    <w:rsid w:val="001B1C87"/>
    <w:rsid w:val="001B30C9"/>
    <w:rsid w:val="001B3214"/>
    <w:rsid w:val="001B4EB9"/>
    <w:rsid w:val="001B5148"/>
    <w:rsid w:val="001B5AAD"/>
    <w:rsid w:val="001B63C9"/>
    <w:rsid w:val="001B6D25"/>
    <w:rsid w:val="001C00D7"/>
    <w:rsid w:val="001C00E9"/>
    <w:rsid w:val="001C032A"/>
    <w:rsid w:val="001C0BED"/>
    <w:rsid w:val="001C0D48"/>
    <w:rsid w:val="001C1122"/>
    <w:rsid w:val="001C2799"/>
    <w:rsid w:val="001C289E"/>
    <w:rsid w:val="001C2FE4"/>
    <w:rsid w:val="001C343A"/>
    <w:rsid w:val="001C3448"/>
    <w:rsid w:val="001C3459"/>
    <w:rsid w:val="001C3AF8"/>
    <w:rsid w:val="001C3BE9"/>
    <w:rsid w:val="001C443F"/>
    <w:rsid w:val="001C468C"/>
    <w:rsid w:val="001C5A35"/>
    <w:rsid w:val="001C6FD2"/>
    <w:rsid w:val="001C73CD"/>
    <w:rsid w:val="001C7FA9"/>
    <w:rsid w:val="001D0302"/>
    <w:rsid w:val="001D0750"/>
    <w:rsid w:val="001D0CEE"/>
    <w:rsid w:val="001D2490"/>
    <w:rsid w:val="001D2CDB"/>
    <w:rsid w:val="001D2FCB"/>
    <w:rsid w:val="001D3709"/>
    <w:rsid w:val="001D3D3F"/>
    <w:rsid w:val="001D58AE"/>
    <w:rsid w:val="001D6D18"/>
    <w:rsid w:val="001D6E88"/>
    <w:rsid w:val="001D71A2"/>
    <w:rsid w:val="001D723A"/>
    <w:rsid w:val="001D7500"/>
    <w:rsid w:val="001D7C8C"/>
    <w:rsid w:val="001E03A6"/>
    <w:rsid w:val="001E0A30"/>
    <w:rsid w:val="001E0AE3"/>
    <w:rsid w:val="001E1280"/>
    <w:rsid w:val="001E1354"/>
    <w:rsid w:val="001E1932"/>
    <w:rsid w:val="001E2287"/>
    <w:rsid w:val="001E2639"/>
    <w:rsid w:val="001E272E"/>
    <w:rsid w:val="001E27B1"/>
    <w:rsid w:val="001E2BCB"/>
    <w:rsid w:val="001E3567"/>
    <w:rsid w:val="001E3637"/>
    <w:rsid w:val="001E3D63"/>
    <w:rsid w:val="001E501C"/>
    <w:rsid w:val="001E5372"/>
    <w:rsid w:val="001E5DC2"/>
    <w:rsid w:val="001E5FAA"/>
    <w:rsid w:val="001E600C"/>
    <w:rsid w:val="001E6B5E"/>
    <w:rsid w:val="001E6E48"/>
    <w:rsid w:val="001E6F91"/>
    <w:rsid w:val="001E7A7B"/>
    <w:rsid w:val="001F001C"/>
    <w:rsid w:val="001F014F"/>
    <w:rsid w:val="001F05E5"/>
    <w:rsid w:val="001F0818"/>
    <w:rsid w:val="001F177C"/>
    <w:rsid w:val="001F2493"/>
    <w:rsid w:val="001F2988"/>
    <w:rsid w:val="001F2DF6"/>
    <w:rsid w:val="001F2F7C"/>
    <w:rsid w:val="001F3AC4"/>
    <w:rsid w:val="001F3EDD"/>
    <w:rsid w:val="001F4322"/>
    <w:rsid w:val="001F4433"/>
    <w:rsid w:val="001F4883"/>
    <w:rsid w:val="001F488C"/>
    <w:rsid w:val="001F4C56"/>
    <w:rsid w:val="001F5028"/>
    <w:rsid w:val="001F52C6"/>
    <w:rsid w:val="001F58F8"/>
    <w:rsid w:val="001F5D67"/>
    <w:rsid w:val="001F647A"/>
    <w:rsid w:val="001F64D4"/>
    <w:rsid w:val="001F6A40"/>
    <w:rsid w:val="002003A7"/>
    <w:rsid w:val="00200D28"/>
    <w:rsid w:val="00200E81"/>
    <w:rsid w:val="00200EE4"/>
    <w:rsid w:val="00201AF0"/>
    <w:rsid w:val="00201E19"/>
    <w:rsid w:val="00202546"/>
    <w:rsid w:val="00202E9C"/>
    <w:rsid w:val="002036DB"/>
    <w:rsid w:val="0020383E"/>
    <w:rsid w:val="0020458D"/>
    <w:rsid w:val="00204660"/>
    <w:rsid w:val="002049B6"/>
    <w:rsid w:val="00205C64"/>
    <w:rsid w:val="00205D33"/>
    <w:rsid w:val="002064A6"/>
    <w:rsid w:val="00206593"/>
    <w:rsid w:val="002065E2"/>
    <w:rsid w:val="00206CB3"/>
    <w:rsid w:val="0020747F"/>
    <w:rsid w:val="00210A12"/>
    <w:rsid w:val="00211495"/>
    <w:rsid w:val="00211601"/>
    <w:rsid w:val="002117A8"/>
    <w:rsid w:val="00211CD7"/>
    <w:rsid w:val="00211E93"/>
    <w:rsid w:val="00212707"/>
    <w:rsid w:val="00212E36"/>
    <w:rsid w:val="00212FBF"/>
    <w:rsid w:val="002131D4"/>
    <w:rsid w:val="002138FE"/>
    <w:rsid w:val="00214347"/>
    <w:rsid w:val="002147CE"/>
    <w:rsid w:val="00215731"/>
    <w:rsid w:val="00215777"/>
    <w:rsid w:val="00215F99"/>
    <w:rsid w:val="0021661D"/>
    <w:rsid w:val="00216C70"/>
    <w:rsid w:val="00217436"/>
    <w:rsid w:val="002207D8"/>
    <w:rsid w:val="0022111C"/>
    <w:rsid w:val="00221CAF"/>
    <w:rsid w:val="00222075"/>
    <w:rsid w:val="0022327C"/>
    <w:rsid w:val="00223637"/>
    <w:rsid w:val="00223953"/>
    <w:rsid w:val="00223ADA"/>
    <w:rsid w:val="00223BD2"/>
    <w:rsid w:val="002249F6"/>
    <w:rsid w:val="002250AE"/>
    <w:rsid w:val="00226C98"/>
    <w:rsid w:val="00227285"/>
    <w:rsid w:val="002274B0"/>
    <w:rsid w:val="002278CF"/>
    <w:rsid w:val="002279C1"/>
    <w:rsid w:val="00230ADF"/>
    <w:rsid w:val="002334CF"/>
    <w:rsid w:val="00233AE8"/>
    <w:rsid w:val="002343F0"/>
    <w:rsid w:val="00234585"/>
    <w:rsid w:val="00234658"/>
    <w:rsid w:val="00235A3D"/>
    <w:rsid w:val="00235B8A"/>
    <w:rsid w:val="00236166"/>
    <w:rsid w:val="00237ADA"/>
    <w:rsid w:val="00237CEC"/>
    <w:rsid w:val="00240507"/>
    <w:rsid w:val="00240F87"/>
    <w:rsid w:val="00241003"/>
    <w:rsid w:val="00241729"/>
    <w:rsid w:val="0024233A"/>
    <w:rsid w:val="0024386B"/>
    <w:rsid w:val="00243C13"/>
    <w:rsid w:val="00244182"/>
    <w:rsid w:val="00244458"/>
    <w:rsid w:val="00244D08"/>
    <w:rsid w:val="0024529B"/>
    <w:rsid w:val="00245B84"/>
    <w:rsid w:val="0024671E"/>
    <w:rsid w:val="00247186"/>
    <w:rsid w:val="002472EC"/>
    <w:rsid w:val="00247624"/>
    <w:rsid w:val="00247753"/>
    <w:rsid w:val="00247AE3"/>
    <w:rsid w:val="00247DC0"/>
    <w:rsid w:val="00247EEB"/>
    <w:rsid w:val="00250371"/>
    <w:rsid w:val="00250EBF"/>
    <w:rsid w:val="00250EEB"/>
    <w:rsid w:val="002510FF"/>
    <w:rsid w:val="0025129A"/>
    <w:rsid w:val="002517A7"/>
    <w:rsid w:val="00251E7B"/>
    <w:rsid w:val="0025207C"/>
    <w:rsid w:val="00252659"/>
    <w:rsid w:val="002534B9"/>
    <w:rsid w:val="00253616"/>
    <w:rsid w:val="00253669"/>
    <w:rsid w:val="00253D5E"/>
    <w:rsid w:val="0025522C"/>
    <w:rsid w:val="002552F6"/>
    <w:rsid w:val="00255862"/>
    <w:rsid w:val="002563DD"/>
    <w:rsid w:val="00256B86"/>
    <w:rsid w:val="00256E75"/>
    <w:rsid w:val="002578E8"/>
    <w:rsid w:val="002604B4"/>
    <w:rsid w:val="0026068F"/>
    <w:rsid w:val="00260BF4"/>
    <w:rsid w:val="00260CF3"/>
    <w:rsid w:val="00260DB8"/>
    <w:rsid w:val="00261242"/>
    <w:rsid w:val="002612E3"/>
    <w:rsid w:val="00262515"/>
    <w:rsid w:val="002629E3"/>
    <w:rsid w:val="0026348A"/>
    <w:rsid w:val="00263A39"/>
    <w:rsid w:val="00263ACE"/>
    <w:rsid w:val="00263FB4"/>
    <w:rsid w:val="002640D9"/>
    <w:rsid w:val="00264966"/>
    <w:rsid w:val="002654A9"/>
    <w:rsid w:val="00265B7B"/>
    <w:rsid w:val="00265C90"/>
    <w:rsid w:val="002667B0"/>
    <w:rsid w:val="00266B70"/>
    <w:rsid w:val="002676A3"/>
    <w:rsid w:val="00267934"/>
    <w:rsid w:val="002704AB"/>
    <w:rsid w:val="00270B01"/>
    <w:rsid w:val="00270B12"/>
    <w:rsid w:val="00270B86"/>
    <w:rsid w:val="00270E8B"/>
    <w:rsid w:val="00271211"/>
    <w:rsid w:val="00271937"/>
    <w:rsid w:val="002726D1"/>
    <w:rsid w:val="0027272A"/>
    <w:rsid w:val="00272F54"/>
    <w:rsid w:val="0027381A"/>
    <w:rsid w:val="00273E70"/>
    <w:rsid w:val="00273EC3"/>
    <w:rsid w:val="00274761"/>
    <w:rsid w:val="002752AD"/>
    <w:rsid w:val="00275995"/>
    <w:rsid w:val="00275D20"/>
    <w:rsid w:val="0027625D"/>
    <w:rsid w:val="002766F2"/>
    <w:rsid w:val="00276DDE"/>
    <w:rsid w:val="002776CE"/>
    <w:rsid w:val="00277DBF"/>
    <w:rsid w:val="00277E89"/>
    <w:rsid w:val="002803CF"/>
    <w:rsid w:val="00280557"/>
    <w:rsid w:val="002809AF"/>
    <w:rsid w:val="00280EFA"/>
    <w:rsid w:val="00281073"/>
    <w:rsid w:val="002815F9"/>
    <w:rsid w:val="002818C1"/>
    <w:rsid w:val="00282015"/>
    <w:rsid w:val="002822C0"/>
    <w:rsid w:val="0028274C"/>
    <w:rsid w:val="002827BA"/>
    <w:rsid w:val="00282906"/>
    <w:rsid w:val="00283746"/>
    <w:rsid w:val="0028399F"/>
    <w:rsid w:val="002843F9"/>
    <w:rsid w:val="00284BC5"/>
    <w:rsid w:val="00284BDA"/>
    <w:rsid w:val="002863C4"/>
    <w:rsid w:val="00286A2B"/>
    <w:rsid w:val="00287A45"/>
    <w:rsid w:val="00291219"/>
    <w:rsid w:val="00291623"/>
    <w:rsid w:val="00291725"/>
    <w:rsid w:val="00291A23"/>
    <w:rsid w:val="00291D94"/>
    <w:rsid w:val="002922B1"/>
    <w:rsid w:val="002925A9"/>
    <w:rsid w:val="00292916"/>
    <w:rsid w:val="00293272"/>
    <w:rsid w:val="00293D62"/>
    <w:rsid w:val="0029400F"/>
    <w:rsid w:val="00294355"/>
    <w:rsid w:val="0029444E"/>
    <w:rsid w:val="00294838"/>
    <w:rsid w:val="0029489A"/>
    <w:rsid w:val="002952B0"/>
    <w:rsid w:val="0029537D"/>
    <w:rsid w:val="00295C4F"/>
    <w:rsid w:val="00295DD0"/>
    <w:rsid w:val="00295E5B"/>
    <w:rsid w:val="00296AF0"/>
    <w:rsid w:val="00297123"/>
    <w:rsid w:val="002975A6"/>
    <w:rsid w:val="002A0125"/>
    <w:rsid w:val="002A030A"/>
    <w:rsid w:val="002A06BD"/>
    <w:rsid w:val="002A0EDF"/>
    <w:rsid w:val="002A1004"/>
    <w:rsid w:val="002A1754"/>
    <w:rsid w:val="002A1842"/>
    <w:rsid w:val="002A1D84"/>
    <w:rsid w:val="002A2935"/>
    <w:rsid w:val="002A327B"/>
    <w:rsid w:val="002A3D6E"/>
    <w:rsid w:val="002A46CE"/>
    <w:rsid w:val="002A53ED"/>
    <w:rsid w:val="002A562C"/>
    <w:rsid w:val="002A5981"/>
    <w:rsid w:val="002A59C3"/>
    <w:rsid w:val="002A5ADB"/>
    <w:rsid w:val="002A5E65"/>
    <w:rsid w:val="002A64EE"/>
    <w:rsid w:val="002A6902"/>
    <w:rsid w:val="002A6B96"/>
    <w:rsid w:val="002A6D35"/>
    <w:rsid w:val="002A7160"/>
    <w:rsid w:val="002A72F8"/>
    <w:rsid w:val="002A747D"/>
    <w:rsid w:val="002A7FD4"/>
    <w:rsid w:val="002B06E5"/>
    <w:rsid w:val="002B0D61"/>
    <w:rsid w:val="002B133C"/>
    <w:rsid w:val="002B2DBE"/>
    <w:rsid w:val="002B4E58"/>
    <w:rsid w:val="002B4FAD"/>
    <w:rsid w:val="002B5A85"/>
    <w:rsid w:val="002B5B0F"/>
    <w:rsid w:val="002B5DDB"/>
    <w:rsid w:val="002B5EA2"/>
    <w:rsid w:val="002B62C6"/>
    <w:rsid w:val="002B6743"/>
    <w:rsid w:val="002B6B4C"/>
    <w:rsid w:val="002B706C"/>
    <w:rsid w:val="002B716C"/>
    <w:rsid w:val="002B7175"/>
    <w:rsid w:val="002C04DA"/>
    <w:rsid w:val="002C04E2"/>
    <w:rsid w:val="002C095C"/>
    <w:rsid w:val="002C1217"/>
    <w:rsid w:val="002C1466"/>
    <w:rsid w:val="002C1667"/>
    <w:rsid w:val="002C17F6"/>
    <w:rsid w:val="002C260F"/>
    <w:rsid w:val="002C41C9"/>
    <w:rsid w:val="002C4550"/>
    <w:rsid w:val="002C45B6"/>
    <w:rsid w:val="002C4EB9"/>
    <w:rsid w:val="002C5B6D"/>
    <w:rsid w:val="002C6B64"/>
    <w:rsid w:val="002D06E4"/>
    <w:rsid w:val="002D07C7"/>
    <w:rsid w:val="002D096D"/>
    <w:rsid w:val="002D0EDF"/>
    <w:rsid w:val="002D3116"/>
    <w:rsid w:val="002D327F"/>
    <w:rsid w:val="002D35A3"/>
    <w:rsid w:val="002D3785"/>
    <w:rsid w:val="002D3A6C"/>
    <w:rsid w:val="002D3BFB"/>
    <w:rsid w:val="002D3C8B"/>
    <w:rsid w:val="002D437B"/>
    <w:rsid w:val="002D475C"/>
    <w:rsid w:val="002D4808"/>
    <w:rsid w:val="002D539E"/>
    <w:rsid w:val="002D5BEF"/>
    <w:rsid w:val="002D61EA"/>
    <w:rsid w:val="002D65FB"/>
    <w:rsid w:val="002D69CD"/>
    <w:rsid w:val="002D6C51"/>
    <w:rsid w:val="002D6E1E"/>
    <w:rsid w:val="002D7B7A"/>
    <w:rsid w:val="002D7B7E"/>
    <w:rsid w:val="002E08FB"/>
    <w:rsid w:val="002E0956"/>
    <w:rsid w:val="002E0B17"/>
    <w:rsid w:val="002E0E69"/>
    <w:rsid w:val="002E1679"/>
    <w:rsid w:val="002E16DF"/>
    <w:rsid w:val="002E19A4"/>
    <w:rsid w:val="002E1BBA"/>
    <w:rsid w:val="002E1BCD"/>
    <w:rsid w:val="002E1EE5"/>
    <w:rsid w:val="002E26F1"/>
    <w:rsid w:val="002E30FF"/>
    <w:rsid w:val="002E5F16"/>
    <w:rsid w:val="002E615D"/>
    <w:rsid w:val="002E6283"/>
    <w:rsid w:val="002E655E"/>
    <w:rsid w:val="002E65E6"/>
    <w:rsid w:val="002E668A"/>
    <w:rsid w:val="002E697D"/>
    <w:rsid w:val="002E6C08"/>
    <w:rsid w:val="002E6F8E"/>
    <w:rsid w:val="002E78A6"/>
    <w:rsid w:val="002F02D2"/>
    <w:rsid w:val="002F03CD"/>
    <w:rsid w:val="002F053B"/>
    <w:rsid w:val="002F0A90"/>
    <w:rsid w:val="002F1886"/>
    <w:rsid w:val="002F1D9A"/>
    <w:rsid w:val="002F2310"/>
    <w:rsid w:val="002F2D6A"/>
    <w:rsid w:val="002F372A"/>
    <w:rsid w:val="002F3F51"/>
    <w:rsid w:val="002F42E5"/>
    <w:rsid w:val="002F53C5"/>
    <w:rsid w:val="002F6158"/>
    <w:rsid w:val="002F73E1"/>
    <w:rsid w:val="002F7C09"/>
    <w:rsid w:val="00300CA6"/>
    <w:rsid w:val="00300EB0"/>
    <w:rsid w:val="003011E8"/>
    <w:rsid w:val="0030199E"/>
    <w:rsid w:val="00301F9E"/>
    <w:rsid w:val="0030225D"/>
    <w:rsid w:val="00303056"/>
    <w:rsid w:val="0030332C"/>
    <w:rsid w:val="003035F3"/>
    <w:rsid w:val="0030372F"/>
    <w:rsid w:val="00303F5A"/>
    <w:rsid w:val="0030489C"/>
    <w:rsid w:val="00304BB0"/>
    <w:rsid w:val="00304EFF"/>
    <w:rsid w:val="00305578"/>
    <w:rsid w:val="0030607B"/>
    <w:rsid w:val="00306219"/>
    <w:rsid w:val="003062D6"/>
    <w:rsid w:val="00306375"/>
    <w:rsid w:val="0030664E"/>
    <w:rsid w:val="003070DD"/>
    <w:rsid w:val="00307819"/>
    <w:rsid w:val="0031060B"/>
    <w:rsid w:val="00311E6A"/>
    <w:rsid w:val="003139EE"/>
    <w:rsid w:val="00313C96"/>
    <w:rsid w:val="00313F6D"/>
    <w:rsid w:val="00314401"/>
    <w:rsid w:val="0031450C"/>
    <w:rsid w:val="0031480B"/>
    <w:rsid w:val="003149BC"/>
    <w:rsid w:val="00314B1C"/>
    <w:rsid w:val="0031514A"/>
    <w:rsid w:val="003152DA"/>
    <w:rsid w:val="0031530A"/>
    <w:rsid w:val="003155AC"/>
    <w:rsid w:val="00316DA1"/>
    <w:rsid w:val="003170ED"/>
    <w:rsid w:val="0031718D"/>
    <w:rsid w:val="00317D7E"/>
    <w:rsid w:val="00320A07"/>
    <w:rsid w:val="0032124D"/>
    <w:rsid w:val="00321271"/>
    <w:rsid w:val="0032136D"/>
    <w:rsid w:val="00321489"/>
    <w:rsid w:val="00321830"/>
    <w:rsid w:val="00321848"/>
    <w:rsid w:val="0032198B"/>
    <w:rsid w:val="00321B9F"/>
    <w:rsid w:val="00321DD2"/>
    <w:rsid w:val="00322913"/>
    <w:rsid w:val="0032299A"/>
    <w:rsid w:val="0032325C"/>
    <w:rsid w:val="00323636"/>
    <w:rsid w:val="003241D2"/>
    <w:rsid w:val="00324A36"/>
    <w:rsid w:val="00324D98"/>
    <w:rsid w:val="003254C4"/>
    <w:rsid w:val="00325E21"/>
    <w:rsid w:val="00326304"/>
    <w:rsid w:val="00326505"/>
    <w:rsid w:val="003266C4"/>
    <w:rsid w:val="00327C3B"/>
    <w:rsid w:val="00331140"/>
    <w:rsid w:val="003312A0"/>
    <w:rsid w:val="00331781"/>
    <w:rsid w:val="003319E6"/>
    <w:rsid w:val="00331FAE"/>
    <w:rsid w:val="003333BB"/>
    <w:rsid w:val="003337BB"/>
    <w:rsid w:val="003338A3"/>
    <w:rsid w:val="00333FB1"/>
    <w:rsid w:val="00334AFC"/>
    <w:rsid w:val="00334C19"/>
    <w:rsid w:val="00335C2D"/>
    <w:rsid w:val="00336A59"/>
    <w:rsid w:val="00336BB6"/>
    <w:rsid w:val="003400AB"/>
    <w:rsid w:val="00340C31"/>
    <w:rsid w:val="00341099"/>
    <w:rsid w:val="003417A1"/>
    <w:rsid w:val="00342726"/>
    <w:rsid w:val="00342836"/>
    <w:rsid w:val="0034293C"/>
    <w:rsid w:val="00342C4B"/>
    <w:rsid w:val="003444FD"/>
    <w:rsid w:val="00344DD7"/>
    <w:rsid w:val="0034599E"/>
    <w:rsid w:val="00346B31"/>
    <w:rsid w:val="003478B6"/>
    <w:rsid w:val="003503CE"/>
    <w:rsid w:val="00350A4F"/>
    <w:rsid w:val="00350FDF"/>
    <w:rsid w:val="0035104E"/>
    <w:rsid w:val="00351356"/>
    <w:rsid w:val="00351796"/>
    <w:rsid w:val="00351A0E"/>
    <w:rsid w:val="00352348"/>
    <w:rsid w:val="0035270C"/>
    <w:rsid w:val="00353222"/>
    <w:rsid w:val="0035334F"/>
    <w:rsid w:val="00353770"/>
    <w:rsid w:val="003539F9"/>
    <w:rsid w:val="00353BCE"/>
    <w:rsid w:val="00354188"/>
    <w:rsid w:val="0035479A"/>
    <w:rsid w:val="003547ED"/>
    <w:rsid w:val="00355696"/>
    <w:rsid w:val="00356377"/>
    <w:rsid w:val="00356418"/>
    <w:rsid w:val="003566C7"/>
    <w:rsid w:val="003569DA"/>
    <w:rsid w:val="00356E6E"/>
    <w:rsid w:val="00356F68"/>
    <w:rsid w:val="003613F7"/>
    <w:rsid w:val="0036176C"/>
    <w:rsid w:val="00361B19"/>
    <w:rsid w:val="00361CA9"/>
    <w:rsid w:val="003622A2"/>
    <w:rsid w:val="003628EA"/>
    <w:rsid w:val="00362CAF"/>
    <w:rsid w:val="00362F83"/>
    <w:rsid w:val="0036340E"/>
    <w:rsid w:val="00363E45"/>
    <w:rsid w:val="00365A7A"/>
    <w:rsid w:val="00366653"/>
    <w:rsid w:val="003666FE"/>
    <w:rsid w:val="00366AC6"/>
    <w:rsid w:val="00367D73"/>
    <w:rsid w:val="00370027"/>
    <w:rsid w:val="00371175"/>
    <w:rsid w:val="0037122F"/>
    <w:rsid w:val="00371B1A"/>
    <w:rsid w:val="00371F87"/>
    <w:rsid w:val="003721F5"/>
    <w:rsid w:val="00372BAA"/>
    <w:rsid w:val="00372D84"/>
    <w:rsid w:val="00373531"/>
    <w:rsid w:val="00373A18"/>
    <w:rsid w:val="00373A2C"/>
    <w:rsid w:val="003740A3"/>
    <w:rsid w:val="003743E6"/>
    <w:rsid w:val="0037460F"/>
    <w:rsid w:val="003748E6"/>
    <w:rsid w:val="003753CA"/>
    <w:rsid w:val="00375403"/>
    <w:rsid w:val="003755E6"/>
    <w:rsid w:val="00375E00"/>
    <w:rsid w:val="00376115"/>
    <w:rsid w:val="003769DC"/>
    <w:rsid w:val="00377102"/>
    <w:rsid w:val="00377144"/>
    <w:rsid w:val="003776E0"/>
    <w:rsid w:val="003778CD"/>
    <w:rsid w:val="00380350"/>
    <w:rsid w:val="003805C1"/>
    <w:rsid w:val="003811C2"/>
    <w:rsid w:val="003812D7"/>
    <w:rsid w:val="00383070"/>
    <w:rsid w:val="00384A33"/>
    <w:rsid w:val="00384D56"/>
    <w:rsid w:val="003854C4"/>
    <w:rsid w:val="003856BA"/>
    <w:rsid w:val="00385930"/>
    <w:rsid w:val="00385BB7"/>
    <w:rsid w:val="00386AEF"/>
    <w:rsid w:val="00386CBE"/>
    <w:rsid w:val="003872BB"/>
    <w:rsid w:val="003875D9"/>
    <w:rsid w:val="00387848"/>
    <w:rsid w:val="0039187B"/>
    <w:rsid w:val="00391E58"/>
    <w:rsid w:val="0039230F"/>
    <w:rsid w:val="00392D59"/>
    <w:rsid w:val="00393482"/>
    <w:rsid w:val="00393B32"/>
    <w:rsid w:val="00393E94"/>
    <w:rsid w:val="00394200"/>
    <w:rsid w:val="003946FC"/>
    <w:rsid w:val="0039584B"/>
    <w:rsid w:val="0039593F"/>
    <w:rsid w:val="00395D45"/>
    <w:rsid w:val="00396611"/>
    <w:rsid w:val="00397190"/>
    <w:rsid w:val="003A04D0"/>
    <w:rsid w:val="003A11E4"/>
    <w:rsid w:val="003A1DA2"/>
    <w:rsid w:val="003A23A0"/>
    <w:rsid w:val="003A2E84"/>
    <w:rsid w:val="003A2F8A"/>
    <w:rsid w:val="003A2FD5"/>
    <w:rsid w:val="003A3174"/>
    <w:rsid w:val="003A4580"/>
    <w:rsid w:val="003A4FF9"/>
    <w:rsid w:val="003A51B0"/>
    <w:rsid w:val="003A5BBC"/>
    <w:rsid w:val="003A5C0D"/>
    <w:rsid w:val="003A5DD0"/>
    <w:rsid w:val="003A7C01"/>
    <w:rsid w:val="003B09B7"/>
    <w:rsid w:val="003B0FD6"/>
    <w:rsid w:val="003B1195"/>
    <w:rsid w:val="003B233C"/>
    <w:rsid w:val="003B28BA"/>
    <w:rsid w:val="003B3413"/>
    <w:rsid w:val="003B399D"/>
    <w:rsid w:val="003B4137"/>
    <w:rsid w:val="003B4239"/>
    <w:rsid w:val="003B4516"/>
    <w:rsid w:val="003B4743"/>
    <w:rsid w:val="003B477E"/>
    <w:rsid w:val="003B4826"/>
    <w:rsid w:val="003B5336"/>
    <w:rsid w:val="003B58A3"/>
    <w:rsid w:val="003B5A8A"/>
    <w:rsid w:val="003B640B"/>
    <w:rsid w:val="003B64C4"/>
    <w:rsid w:val="003B743A"/>
    <w:rsid w:val="003B7823"/>
    <w:rsid w:val="003B7D8F"/>
    <w:rsid w:val="003C02F7"/>
    <w:rsid w:val="003C0B50"/>
    <w:rsid w:val="003C0B6B"/>
    <w:rsid w:val="003C0F56"/>
    <w:rsid w:val="003C12F3"/>
    <w:rsid w:val="003C1BCF"/>
    <w:rsid w:val="003C1D03"/>
    <w:rsid w:val="003C1EB1"/>
    <w:rsid w:val="003C2AD5"/>
    <w:rsid w:val="003C3176"/>
    <w:rsid w:val="003C330F"/>
    <w:rsid w:val="003C3D35"/>
    <w:rsid w:val="003C5398"/>
    <w:rsid w:val="003C6324"/>
    <w:rsid w:val="003C70BC"/>
    <w:rsid w:val="003C735B"/>
    <w:rsid w:val="003C7983"/>
    <w:rsid w:val="003C7A2B"/>
    <w:rsid w:val="003D010D"/>
    <w:rsid w:val="003D01B6"/>
    <w:rsid w:val="003D1E69"/>
    <w:rsid w:val="003D1E9C"/>
    <w:rsid w:val="003D255D"/>
    <w:rsid w:val="003D280A"/>
    <w:rsid w:val="003D3D94"/>
    <w:rsid w:val="003D43DF"/>
    <w:rsid w:val="003D4DBA"/>
    <w:rsid w:val="003D4F9C"/>
    <w:rsid w:val="003D504F"/>
    <w:rsid w:val="003D52FF"/>
    <w:rsid w:val="003D64EE"/>
    <w:rsid w:val="003D7033"/>
    <w:rsid w:val="003E0575"/>
    <w:rsid w:val="003E098D"/>
    <w:rsid w:val="003E165A"/>
    <w:rsid w:val="003E225D"/>
    <w:rsid w:val="003E3392"/>
    <w:rsid w:val="003E3789"/>
    <w:rsid w:val="003E38BF"/>
    <w:rsid w:val="003E3EEE"/>
    <w:rsid w:val="003E4FD8"/>
    <w:rsid w:val="003E522E"/>
    <w:rsid w:val="003E55A1"/>
    <w:rsid w:val="003E6A57"/>
    <w:rsid w:val="003E6E47"/>
    <w:rsid w:val="003E70C5"/>
    <w:rsid w:val="003E732D"/>
    <w:rsid w:val="003E73BA"/>
    <w:rsid w:val="003E73E9"/>
    <w:rsid w:val="003E7BA8"/>
    <w:rsid w:val="003F0DFA"/>
    <w:rsid w:val="003F10FF"/>
    <w:rsid w:val="003F1F81"/>
    <w:rsid w:val="003F2563"/>
    <w:rsid w:val="003F2CAF"/>
    <w:rsid w:val="003F3074"/>
    <w:rsid w:val="003F331B"/>
    <w:rsid w:val="003F34A3"/>
    <w:rsid w:val="003F375D"/>
    <w:rsid w:val="003F3C2E"/>
    <w:rsid w:val="003F4850"/>
    <w:rsid w:val="003F5250"/>
    <w:rsid w:val="003F537F"/>
    <w:rsid w:val="003F621F"/>
    <w:rsid w:val="003F78D7"/>
    <w:rsid w:val="003F7984"/>
    <w:rsid w:val="00400827"/>
    <w:rsid w:val="00400840"/>
    <w:rsid w:val="00400880"/>
    <w:rsid w:val="00400D58"/>
    <w:rsid w:val="00400FD0"/>
    <w:rsid w:val="00401C2F"/>
    <w:rsid w:val="00401C9E"/>
    <w:rsid w:val="00401FA4"/>
    <w:rsid w:val="004026A0"/>
    <w:rsid w:val="00402D25"/>
    <w:rsid w:val="00403573"/>
    <w:rsid w:val="00403C77"/>
    <w:rsid w:val="004040CD"/>
    <w:rsid w:val="00404110"/>
    <w:rsid w:val="00404426"/>
    <w:rsid w:val="00404A9A"/>
    <w:rsid w:val="00404D1F"/>
    <w:rsid w:val="00406A08"/>
    <w:rsid w:val="004079E9"/>
    <w:rsid w:val="00410690"/>
    <w:rsid w:val="004109AD"/>
    <w:rsid w:val="004119DD"/>
    <w:rsid w:val="00412B86"/>
    <w:rsid w:val="00413071"/>
    <w:rsid w:val="004137A4"/>
    <w:rsid w:val="004148C4"/>
    <w:rsid w:val="00414AAB"/>
    <w:rsid w:val="00415436"/>
    <w:rsid w:val="00415993"/>
    <w:rsid w:val="00415EFB"/>
    <w:rsid w:val="00416182"/>
    <w:rsid w:val="004161F0"/>
    <w:rsid w:val="0041708B"/>
    <w:rsid w:val="004176F5"/>
    <w:rsid w:val="00417945"/>
    <w:rsid w:val="00417BFE"/>
    <w:rsid w:val="00420394"/>
    <w:rsid w:val="004212B5"/>
    <w:rsid w:val="004212CE"/>
    <w:rsid w:val="00421663"/>
    <w:rsid w:val="004219CA"/>
    <w:rsid w:val="00421E0C"/>
    <w:rsid w:val="00424235"/>
    <w:rsid w:val="004244D6"/>
    <w:rsid w:val="00424F1D"/>
    <w:rsid w:val="00424FE0"/>
    <w:rsid w:val="004255D2"/>
    <w:rsid w:val="00426A64"/>
    <w:rsid w:val="00427215"/>
    <w:rsid w:val="004274A4"/>
    <w:rsid w:val="004276CF"/>
    <w:rsid w:val="00427828"/>
    <w:rsid w:val="004279F6"/>
    <w:rsid w:val="004306AC"/>
    <w:rsid w:val="00431D2A"/>
    <w:rsid w:val="00433091"/>
    <w:rsid w:val="00433643"/>
    <w:rsid w:val="00433DFF"/>
    <w:rsid w:val="00433E9A"/>
    <w:rsid w:val="004340A3"/>
    <w:rsid w:val="0043410F"/>
    <w:rsid w:val="004350B5"/>
    <w:rsid w:val="0043525E"/>
    <w:rsid w:val="00435327"/>
    <w:rsid w:val="00436059"/>
    <w:rsid w:val="00436387"/>
    <w:rsid w:val="004364C1"/>
    <w:rsid w:val="00436E22"/>
    <w:rsid w:val="00437684"/>
    <w:rsid w:val="00437E3C"/>
    <w:rsid w:val="00437F86"/>
    <w:rsid w:val="004401DE"/>
    <w:rsid w:val="004401E1"/>
    <w:rsid w:val="004418E6"/>
    <w:rsid w:val="00442161"/>
    <w:rsid w:val="004426BB"/>
    <w:rsid w:val="00442C26"/>
    <w:rsid w:val="004435BC"/>
    <w:rsid w:val="00443E13"/>
    <w:rsid w:val="004440D1"/>
    <w:rsid w:val="00444125"/>
    <w:rsid w:val="00444941"/>
    <w:rsid w:val="004451DB"/>
    <w:rsid w:val="0044535E"/>
    <w:rsid w:val="004453CA"/>
    <w:rsid w:val="00445B56"/>
    <w:rsid w:val="00445BC1"/>
    <w:rsid w:val="004460E0"/>
    <w:rsid w:val="0044680B"/>
    <w:rsid w:val="00446D66"/>
    <w:rsid w:val="0044715C"/>
    <w:rsid w:val="0044723B"/>
    <w:rsid w:val="004472AA"/>
    <w:rsid w:val="00447717"/>
    <w:rsid w:val="004478BA"/>
    <w:rsid w:val="004478F6"/>
    <w:rsid w:val="00450216"/>
    <w:rsid w:val="00450670"/>
    <w:rsid w:val="00450952"/>
    <w:rsid w:val="00450ACD"/>
    <w:rsid w:val="00451BF0"/>
    <w:rsid w:val="0045218E"/>
    <w:rsid w:val="00453396"/>
    <w:rsid w:val="00453C20"/>
    <w:rsid w:val="00454C03"/>
    <w:rsid w:val="00455A94"/>
    <w:rsid w:val="00456275"/>
    <w:rsid w:val="0045651F"/>
    <w:rsid w:val="004571F3"/>
    <w:rsid w:val="00457B11"/>
    <w:rsid w:val="00457D17"/>
    <w:rsid w:val="00460D72"/>
    <w:rsid w:val="00460DD3"/>
    <w:rsid w:val="004611FC"/>
    <w:rsid w:val="004614A5"/>
    <w:rsid w:val="00461C36"/>
    <w:rsid w:val="00461C6F"/>
    <w:rsid w:val="00462056"/>
    <w:rsid w:val="0046248E"/>
    <w:rsid w:val="00462806"/>
    <w:rsid w:val="00462A34"/>
    <w:rsid w:val="00462FA0"/>
    <w:rsid w:val="004632E9"/>
    <w:rsid w:val="004638D8"/>
    <w:rsid w:val="00463F6C"/>
    <w:rsid w:val="004645CF"/>
    <w:rsid w:val="004654AB"/>
    <w:rsid w:val="004657F0"/>
    <w:rsid w:val="004657FF"/>
    <w:rsid w:val="0046580F"/>
    <w:rsid w:val="00466399"/>
    <w:rsid w:val="004664F9"/>
    <w:rsid w:val="00466785"/>
    <w:rsid w:val="004667D1"/>
    <w:rsid w:val="00466B15"/>
    <w:rsid w:val="00466C1E"/>
    <w:rsid w:val="00466D55"/>
    <w:rsid w:val="00467006"/>
    <w:rsid w:val="004670ED"/>
    <w:rsid w:val="00467E76"/>
    <w:rsid w:val="00470480"/>
    <w:rsid w:val="00470C39"/>
    <w:rsid w:val="00471572"/>
    <w:rsid w:val="004715F2"/>
    <w:rsid w:val="00471AB5"/>
    <w:rsid w:val="00471DD1"/>
    <w:rsid w:val="004721AA"/>
    <w:rsid w:val="004736AE"/>
    <w:rsid w:val="00473FD3"/>
    <w:rsid w:val="00474ACE"/>
    <w:rsid w:val="00474CA3"/>
    <w:rsid w:val="00475004"/>
    <w:rsid w:val="00475313"/>
    <w:rsid w:val="004753E1"/>
    <w:rsid w:val="0047556A"/>
    <w:rsid w:val="00475F1E"/>
    <w:rsid w:val="0047601F"/>
    <w:rsid w:val="004761DE"/>
    <w:rsid w:val="00476260"/>
    <w:rsid w:val="00477BA9"/>
    <w:rsid w:val="00480D5C"/>
    <w:rsid w:val="00480DB3"/>
    <w:rsid w:val="00481BB9"/>
    <w:rsid w:val="00481C4B"/>
    <w:rsid w:val="0048260A"/>
    <w:rsid w:val="004833C5"/>
    <w:rsid w:val="00483ADF"/>
    <w:rsid w:val="004845C0"/>
    <w:rsid w:val="00485393"/>
    <w:rsid w:val="004862D9"/>
    <w:rsid w:val="004864C0"/>
    <w:rsid w:val="004867EF"/>
    <w:rsid w:val="004873C2"/>
    <w:rsid w:val="00487664"/>
    <w:rsid w:val="00490EFE"/>
    <w:rsid w:val="004912B6"/>
    <w:rsid w:val="00491A28"/>
    <w:rsid w:val="00491E97"/>
    <w:rsid w:val="00491EF8"/>
    <w:rsid w:val="0049268E"/>
    <w:rsid w:val="00492900"/>
    <w:rsid w:val="00492E45"/>
    <w:rsid w:val="00493401"/>
    <w:rsid w:val="00493B0E"/>
    <w:rsid w:val="00494614"/>
    <w:rsid w:val="004948F7"/>
    <w:rsid w:val="00494AAC"/>
    <w:rsid w:val="004953FA"/>
    <w:rsid w:val="004967AA"/>
    <w:rsid w:val="00497238"/>
    <w:rsid w:val="00497554"/>
    <w:rsid w:val="00497A58"/>
    <w:rsid w:val="004A00BF"/>
    <w:rsid w:val="004A033A"/>
    <w:rsid w:val="004A07DD"/>
    <w:rsid w:val="004A1152"/>
    <w:rsid w:val="004A21A2"/>
    <w:rsid w:val="004A226A"/>
    <w:rsid w:val="004A2EEA"/>
    <w:rsid w:val="004A31BA"/>
    <w:rsid w:val="004A32C0"/>
    <w:rsid w:val="004A4223"/>
    <w:rsid w:val="004A46BE"/>
    <w:rsid w:val="004A4E3A"/>
    <w:rsid w:val="004A505C"/>
    <w:rsid w:val="004A5F98"/>
    <w:rsid w:val="004A6219"/>
    <w:rsid w:val="004A713B"/>
    <w:rsid w:val="004A73AE"/>
    <w:rsid w:val="004B0BF9"/>
    <w:rsid w:val="004B180F"/>
    <w:rsid w:val="004B2A7F"/>
    <w:rsid w:val="004B2E05"/>
    <w:rsid w:val="004B2FB3"/>
    <w:rsid w:val="004B3331"/>
    <w:rsid w:val="004B34DC"/>
    <w:rsid w:val="004B3C37"/>
    <w:rsid w:val="004B4E43"/>
    <w:rsid w:val="004B4FF5"/>
    <w:rsid w:val="004B5B78"/>
    <w:rsid w:val="004B5C13"/>
    <w:rsid w:val="004B5C59"/>
    <w:rsid w:val="004B6024"/>
    <w:rsid w:val="004B6BA5"/>
    <w:rsid w:val="004B72BA"/>
    <w:rsid w:val="004C0041"/>
    <w:rsid w:val="004C0A51"/>
    <w:rsid w:val="004C0AEE"/>
    <w:rsid w:val="004C0EA2"/>
    <w:rsid w:val="004C11FB"/>
    <w:rsid w:val="004C138B"/>
    <w:rsid w:val="004C1626"/>
    <w:rsid w:val="004C1CD5"/>
    <w:rsid w:val="004C2914"/>
    <w:rsid w:val="004C2BDB"/>
    <w:rsid w:val="004C30DA"/>
    <w:rsid w:val="004C5F71"/>
    <w:rsid w:val="004C5FEC"/>
    <w:rsid w:val="004C77DE"/>
    <w:rsid w:val="004C7C9F"/>
    <w:rsid w:val="004C7F0C"/>
    <w:rsid w:val="004D05CB"/>
    <w:rsid w:val="004D06F3"/>
    <w:rsid w:val="004D08B9"/>
    <w:rsid w:val="004D0E9B"/>
    <w:rsid w:val="004D18C2"/>
    <w:rsid w:val="004D214B"/>
    <w:rsid w:val="004D2D7E"/>
    <w:rsid w:val="004D36AB"/>
    <w:rsid w:val="004D3A43"/>
    <w:rsid w:val="004D3C0F"/>
    <w:rsid w:val="004D3D50"/>
    <w:rsid w:val="004D4401"/>
    <w:rsid w:val="004D4628"/>
    <w:rsid w:val="004D4A5E"/>
    <w:rsid w:val="004D4B54"/>
    <w:rsid w:val="004D4F88"/>
    <w:rsid w:val="004D5089"/>
    <w:rsid w:val="004D5A06"/>
    <w:rsid w:val="004D6B1A"/>
    <w:rsid w:val="004D6DEA"/>
    <w:rsid w:val="004D6FBC"/>
    <w:rsid w:val="004D7B8F"/>
    <w:rsid w:val="004E0157"/>
    <w:rsid w:val="004E0928"/>
    <w:rsid w:val="004E106C"/>
    <w:rsid w:val="004E17DE"/>
    <w:rsid w:val="004E2298"/>
    <w:rsid w:val="004E25BC"/>
    <w:rsid w:val="004E3882"/>
    <w:rsid w:val="004E4AD5"/>
    <w:rsid w:val="004E4E4D"/>
    <w:rsid w:val="004E5FF9"/>
    <w:rsid w:val="004E77BA"/>
    <w:rsid w:val="004E7B0F"/>
    <w:rsid w:val="004F0B99"/>
    <w:rsid w:val="004F0DAB"/>
    <w:rsid w:val="004F1232"/>
    <w:rsid w:val="004F21E1"/>
    <w:rsid w:val="004F304B"/>
    <w:rsid w:val="004F33E9"/>
    <w:rsid w:val="004F3BAF"/>
    <w:rsid w:val="004F3E67"/>
    <w:rsid w:val="004F4484"/>
    <w:rsid w:val="004F4761"/>
    <w:rsid w:val="004F58DE"/>
    <w:rsid w:val="004F5CA1"/>
    <w:rsid w:val="004F5D8E"/>
    <w:rsid w:val="004F5F2A"/>
    <w:rsid w:val="004F5FCA"/>
    <w:rsid w:val="004F6837"/>
    <w:rsid w:val="004F68FD"/>
    <w:rsid w:val="004F720F"/>
    <w:rsid w:val="00500102"/>
    <w:rsid w:val="00500150"/>
    <w:rsid w:val="0050055E"/>
    <w:rsid w:val="005016F3"/>
    <w:rsid w:val="00501919"/>
    <w:rsid w:val="005025AD"/>
    <w:rsid w:val="005027B9"/>
    <w:rsid w:val="00503848"/>
    <w:rsid w:val="00503A1B"/>
    <w:rsid w:val="0050416C"/>
    <w:rsid w:val="005047D6"/>
    <w:rsid w:val="00504961"/>
    <w:rsid w:val="00504C02"/>
    <w:rsid w:val="005058E7"/>
    <w:rsid w:val="00505BB2"/>
    <w:rsid w:val="00506708"/>
    <w:rsid w:val="00506C97"/>
    <w:rsid w:val="00506D0E"/>
    <w:rsid w:val="00507325"/>
    <w:rsid w:val="005101A4"/>
    <w:rsid w:val="00510329"/>
    <w:rsid w:val="00510AB9"/>
    <w:rsid w:val="00510ED9"/>
    <w:rsid w:val="00510EF0"/>
    <w:rsid w:val="005112DF"/>
    <w:rsid w:val="005114CC"/>
    <w:rsid w:val="005118CE"/>
    <w:rsid w:val="00511903"/>
    <w:rsid w:val="0051344E"/>
    <w:rsid w:val="005134FA"/>
    <w:rsid w:val="00513A24"/>
    <w:rsid w:val="00514202"/>
    <w:rsid w:val="005142E3"/>
    <w:rsid w:val="00514670"/>
    <w:rsid w:val="00514772"/>
    <w:rsid w:val="005147C4"/>
    <w:rsid w:val="005168B6"/>
    <w:rsid w:val="00516A28"/>
    <w:rsid w:val="0051704B"/>
    <w:rsid w:val="00520B8E"/>
    <w:rsid w:val="005217D1"/>
    <w:rsid w:val="005225C2"/>
    <w:rsid w:val="00522647"/>
    <w:rsid w:val="00523160"/>
    <w:rsid w:val="0052346F"/>
    <w:rsid w:val="005234EC"/>
    <w:rsid w:val="00523735"/>
    <w:rsid w:val="005238EE"/>
    <w:rsid w:val="00523A95"/>
    <w:rsid w:val="0052475D"/>
    <w:rsid w:val="00524924"/>
    <w:rsid w:val="00524AF9"/>
    <w:rsid w:val="00524D88"/>
    <w:rsid w:val="00525393"/>
    <w:rsid w:val="00525D3E"/>
    <w:rsid w:val="00526DDA"/>
    <w:rsid w:val="00527298"/>
    <w:rsid w:val="00530247"/>
    <w:rsid w:val="005317D2"/>
    <w:rsid w:val="00531D4A"/>
    <w:rsid w:val="00532F84"/>
    <w:rsid w:val="0053341B"/>
    <w:rsid w:val="0053352C"/>
    <w:rsid w:val="005348A8"/>
    <w:rsid w:val="00536315"/>
    <w:rsid w:val="00536576"/>
    <w:rsid w:val="00536AFF"/>
    <w:rsid w:val="005401B3"/>
    <w:rsid w:val="00540AE7"/>
    <w:rsid w:val="00540B26"/>
    <w:rsid w:val="0054224F"/>
    <w:rsid w:val="005433F7"/>
    <w:rsid w:val="005447BC"/>
    <w:rsid w:val="0054512A"/>
    <w:rsid w:val="005454C3"/>
    <w:rsid w:val="00545577"/>
    <w:rsid w:val="00545644"/>
    <w:rsid w:val="00545B6F"/>
    <w:rsid w:val="00545CCF"/>
    <w:rsid w:val="00546BF8"/>
    <w:rsid w:val="00547160"/>
    <w:rsid w:val="00547185"/>
    <w:rsid w:val="005473C9"/>
    <w:rsid w:val="00547D02"/>
    <w:rsid w:val="00550B87"/>
    <w:rsid w:val="00550BC5"/>
    <w:rsid w:val="00551EAC"/>
    <w:rsid w:val="00552AB6"/>
    <w:rsid w:val="00552D1E"/>
    <w:rsid w:val="005534CE"/>
    <w:rsid w:val="005539F6"/>
    <w:rsid w:val="005541C8"/>
    <w:rsid w:val="00554375"/>
    <w:rsid w:val="00554AF7"/>
    <w:rsid w:val="00554C70"/>
    <w:rsid w:val="005555AD"/>
    <w:rsid w:val="00556212"/>
    <w:rsid w:val="00556879"/>
    <w:rsid w:val="00556ADE"/>
    <w:rsid w:val="00557491"/>
    <w:rsid w:val="005578D2"/>
    <w:rsid w:val="00557A1D"/>
    <w:rsid w:val="00557BD1"/>
    <w:rsid w:val="00557D82"/>
    <w:rsid w:val="00560A00"/>
    <w:rsid w:val="00560BA4"/>
    <w:rsid w:val="00561DD8"/>
    <w:rsid w:val="00562170"/>
    <w:rsid w:val="00562540"/>
    <w:rsid w:val="00562699"/>
    <w:rsid w:val="00562EB1"/>
    <w:rsid w:val="005631B1"/>
    <w:rsid w:val="0056320A"/>
    <w:rsid w:val="0056381A"/>
    <w:rsid w:val="00564694"/>
    <w:rsid w:val="005653BC"/>
    <w:rsid w:val="0056584D"/>
    <w:rsid w:val="00565A8F"/>
    <w:rsid w:val="00566044"/>
    <w:rsid w:val="0056626E"/>
    <w:rsid w:val="00566DC2"/>
    <w:rsid w:val="00566F86"/>
    <w:rsid w:val="005671D2"/>
    <w:rsid w:val="00567892"/>
    <w:rsid w:val="00567EC9"/>
    <w:rsid w:val="00570C7A"/>
    <w:rsid w:val="00571036"/>
    <w:rsid w:val="00571430"/>
    <w:rsid w:val="005724DC"/>
    <w:rsid w:val="00572613"/>
    <w:rsid w:val="00572EC1"/>
    <w:rsid w:val="00572FC4"/>
    <w:rsid w:val="00573420"/>
    <w:rsid w:val="0057351E"/>
    <w:rsid w:val="00573676"/>
    <w:rsid w:val="00574014"/>
    <w:rsid w:val="005742F2"/>
    <w:rsid w:val="00574441"/>
    <w:rsid w:val="00574669"/>
    <w:rsid w:val="00574E0E"/>
    <w:rsid w:val="005756B1"/>
    <w:rsid w:val="00576F06"/>
    <w:rsid w:val="005778A2"/>
    <w:rsid w:val="005810D4"/>
    <w:rsid w:val="00581291"/>
    <w:rsid w:val="005817D2"/>
    <w:rsid w:val="0058181A"/>
    <w:rsid w:val="00581FF1"/>
    <w:rsid w:val="005820FE"/>
    <w:rsid w:val="005822AA"/>
    <w:rsid w:val="00583569"/>
    <w:rsid w:val="00583706"/>
    <w:rsid w:val="00584806"/>
    <w:rsid w:val="00584A43"/>
    <w:rsid w:val="005851DD"/>
    <w:rsid w:val="00585B5E"/>
    <w:rsid w:val="00585D2F"/>
    <w:rsid w:val="00585E7D"/>
    <w:rsid w:val="00585FD5"/>
    <w:rsid w:val="00587182"/>
    <w:rsid w:val="005900CC"/>
    <w:rsid w:val="0059234C"/>
    <w:rsid w:val="00592B8C"/>
    <w:rsid w:val="005934CE"/>
    <w:rsid w:val="00593701"/>
    <w:rsid w:val="005947B8"/>
    <w:rsid w:val="00594895"/>
    <w:rsid w:val="00594AA6"/>
    <w:rsid w:val="00595FBC"/>
    <w:rsid w:val="00596187"/>
    <w:rsid w:val="005967A6"/>
    <w:rsid w:val="005A0021"/>
    <w:rsid w:val="005A0A42"/>
    <w:rsid w:val="005A0B1B"/>
    <w:rsid w:val="005A0F58"/>
    <w:rsid w:val="005A0FA3"/>
    <w:rsid w:val="005A1027"/>
    <w:rsid w:val="005A2680"/>
    <w:rsid w:val="005A2B9F"/>
    <w:rsid w:val="005A2E57"/>
    <w:rsid w:val="005A3D0E"/>
    <w:rsid w:val="005A479C"/>
    <w:rsid w:val="005A5014"/>
    <w:rsid w:val="005A5A36"/>
    <w:rsid w:val="005A6667"/>
    <w:rsid w:val="005A6C80"/>
    <w:rsid w:val="005A7315"/>
    <w:rsid w:val="005A7755"/>
    <w:rsid w:val="005A7D6C"/>
    <w:rsid w:val="005B03BB"/>
    <w:rsid w:val="005B0597"/>
    <w:rsid w:val="005B061B"/>
    <w:rsid w:val="005B13BA"/>
    <w:rsid w:val="005B1B98"/>
    <w:rsid w:val="005B202F"/>
    <w:rsid w:val="005B2632"/>
    <w:rsid w:val="005B281E"/>
    <w:rsid w:val="005B2979"/>
    <w:rsid w:val="005B2FE0"/>
    <w:rsid w:val="005B3068"/>
    <w:rsid w:val="005B3D59"/>
    <w:rsid w:val="005B428D"/>
    <w:rsid w:val="005B42C0"/>
    <w:rsid w:val="005B49F3"/>
    <w:rsid w:val="005B510A"/>
    <w:rsid w:val="005C0407"/>
    <w:rsid w:val="005C05BA"/>
    <w:rsid w:val="005C0AB3"/>
    <w:rsid w:val="005C127E"/>
    <w:rsid w:val="005C21E3"/>
    <w:rsid w:val="005C2264"/>
    <w:rsid w:val="005C314E"/>
    <w:rsid w:val="005C3FCB"/>
    <w:rsid w:val="005C4494"/>
    <w:rsid w:val="005C5528"/>
    <w:rsid w:val="005C5742"/>
    <w:rsid w:val="005C57F9"/>
    <w:rsid w:val="005C5A8C"/>
    <w:rsid w:val="005C5D21"/>
    <w:rsid w:val="005C64E5"/>
    <w:rsid w:val="005C6AA1"/>
    <w:rsid w:val="005C6AC5"/>
    <w:rsid w:val="005C6E8F"/>
    <w:rsid w:val="005C744D"/>
    <w:rsid w:val="005D0455"/>
    <w:rsid w:val="005D0700"/>
    <w:rsid w:val="005D0BCD"/>
    <w:rsid w:val="005D1B9F"/>
    <w:rsid w:val="005D2575"/>
    <w:rsid w:val="005D3491"/>
    <w:rsid w:val="005D34A1"/>
    <w:rsid w:val="005D3872"/>
    <w:rsid w:val="005D4F00"/>
    <w:rsid w:val="005D52CE"/>
    <w:rsid w:val="005D6090"/>
    <w:rsid w:val="005D64E2"/>
    <w:rsid w:val="005D66A6"/>
    <w:rsid w:val="005D73CA"/>
    <w:rsid w:val="005D7864"/>
    <w:rsid w:val="005D7C01"/>
    <w:rsid w:val="005E05EF"/>
    <w:rsid w:val="005E0E9A"/>
    <w:rsid w:val="005E125A"/>
    <w:rsid w:val="005E14FF"/>
    <w:rsid w:val="005E1FBC"/>
    <w:rsid w:val="005E2EBE"/>
    <w:rsid w:val="005E31BD"/>
    <w:rsid w:val="005E3DA6"/>
    <w:rsid w:val="005E48D5"/>
    <w:rsid w:val="005E4B9C"/>
    <w:rsid w:val="005E4CEE"/>
    <w:rsid w:val="005E5798"/>
    <w:rsid w:val="005E6648"/>
    <w:rsid w:val="005E67EA"/>
    <w:rsid w:val="005E69F4"/>
    <w:rsid w:val="005E6C6C"/>
    <w:rsid w:val="005E71CB"/>
    <w:rsid w:val="005E7892"/>
    <w:rsid w:val="005E7B2C"/>
    <w:rsid w:val="005E7D48"/>
    <w:rsid w:val="005F01C2"/>
    <w:rsid w:val="005F0444"/>
    <w:rsid w:val="005F0EE6"/>
    <w:rsid w:val="005F1B98"/>
    <w:rsid w:val="005F2D3D"/>
    <w:rsid w:val="005F3035"/>
    <w:rsid w:val="005F31DC"/>
    <w:rsid w:val="005F37BD"/>
    <w:rsid w:val="005F3812"/>
    <w:rsid w:val="005F43AA"/>
    <w:rsid w:val="005F473C"/>
    <w:rsid w:val="005F48AB"/>
    <w:rsid w:val="005F4F14"/>
    <w:rsid w:val="005F518D"/>
    <w:rsid w:val="005F5BAE"/>
    <w:rsid w:val="005F6038"/>
    <w:rsid w:val="005F65D9"/>
    <w:rsid w:val="005F7C7B"/>
    <w:rsid w:val="005F7E23"/>
    <w:rsid w:val="0060047A"/>
    <w:rsid w:val="00600528"/>
    <w:rsid w:val="00600989"/>
    <w:rsid w:val="00600B83"/>
    <w:rsid w:val="00600D41"/>
    <w:rsid w:val="00601146"/>
    <w:rsid w:val="0060164C"/>
    <w:rsid w:val="00601A6E"/>
    <w:rsid w:val="00602CC2"/>
    <w:rsid w:val="006038EE"/>
    <w:rsid w:val="0060398E"/>
    <w:rsid w:val="00603DC0"/>
    <w:rsid w:val="0060411D"/>
    <w:rsid w:val="00604470"/>
    <w:rsid w:val="00604B74"/>
    <w:rsid w:val="00604F05"/>
    <w:rsid w:val="0060571F"/>
    <w:rsid w:val="00606C41"/>
    <w:rsid w:val="00607305"/>
    <w:rsid w:val="00607739"/>
    <w:rsid w:val="00607844"/>
    <w:rsid w:val="00607875"/>
    <w:rsid w:val="00607C8A"/>
    <w:rsid w:val="0061009B"/>
    <w:rsid w:val="0061022A"/>
    <w:rsid w:val="00610880"/>
    <w:rsid w:val="00610C5C"/>
    <w:rsid w:val="00610D7A"/>
    <w:rsid w:val="00610F8C"/>
    <w:rsid w:val="00611315"/>
    <w:rsid w:val="00611B12"/>
    <w:rsid w:val="00611B19"/>
    <w:rsid w:val="00612473"/>
    <w:rsid w:val="00613083"/>
    <w:rsid w:val="00613464"/>
    <w:rsid w:val="0061360E"/>
    <w:rsid w:val="00613D68"/>
    <w:rsid w:val="00614005"/>
    <w:rsid w:val="006140E5"/>
    <w:rsid w:val="0061419C"/>
    <w:rsid w:val="0061455C"/>
    <w:rsid w:val="00614D09"/>
    <w:rsid w:val="00615516"/>
    <w:rsid w:val="00615614"/>
    <w:rsid w:val="00616FB4"/>
    <w:rsid w:val="006171F4"/>
    <w:rsid w:val="00617283"/>
    <w:rsid w:val="006172BC"/>
    <w:rsid w:val="006179E5"/>
    <w:rsid w:val="00617A76"/>
    <w:rsid w:val="00621133"/>
    <w:rsid w:val="00621710"/>
    <w:rsid w:val="00621E14"/>
    <w:rsid w:val="00623779"/>
    <w:rsid w:val="006238F9"/>
    <w:rsid w:val="00623CDF"/>
    <w:rsid w:val="00623D95"/>
    <w:rsid w:val="006243BA"/>
    <w:rsid w:val="00624A5A"/>
    <w:rsid w:val="00624B27"/>
    <w:rsid w:val="0062532B"/>
    <w:rsid w:val="0062562C"/>
    <w:rsid w:val="0062643E"/>
    <w:rsid w:val="0062748A"/>
    <w:rsid w:val="00630635"/>
    <w:rsid w:val="00630768"/>
    <w:rsid w:val="006312C6"/>
    <w:rsid w:val="006318B9"/>
    <w:rsid w:val="00631AEA"/>
    <w:rsid w:val="0063265E"/>
    <w:rsid w:val="0063319A"/>
    <w:rsid w:val="00633547"/>
    <w:rsid w:val="006338AF"/>
    <w:rsid w:val="006338B0"/>
    <w:rsid w:val="006339DB"/>
    <w:rsid w:val="00633B25"/>
    <w:rsid w:val="00633C3C"/>
    <w:rsid w:val="00634E00"/>
    <w:rsid w:val="006351E1"/>
    <w:rsid w:val="006354BA"/>
    <w:rsid w:val="00635A98"/>
    <w:rsid w:val="00635BB6"/>
    <w:rsid w:val="00636267"/>
    <w:rsid w:val="00636712"/>
    <w:rsid w:val="0063672A"/>
    <w:rsid w:val="006367DF"/>
    <w:rsid w:val="006368EE"/>
    <w:rsid w:val="00636D56"/>
    <w:rsid w:val="00636F08"/>
    <w:rsid w:val="0063700E"/>
    <w:rsid w:val="00637956"/>
    <w:rsid w:val="00637CE3"/>
    <w:rsid w:val="00637F98"/>
    <w:rsid w:val="00637FD6"/>
    <w:rsid w:val="00640B77"/>
    <w:rsid w:val="00640C1B"/>
    <w:rsid w:val="006410FF"/>
    <w:rsid w:val="00641E46"/>
    <w:rsid w:val="00642465"/>
    <w:rsid w:val="00642C84"/>
    <w:rsid w:val="006432AA"/>
    <w:rsid w:val="006435E4"/>
    <w:rsid w:val="006439F0"/>
    <w:rsid w:val="00643CE5"/>
    <w:rsid w:val="00643D67"/>
    <w:rsid w:val="00643F84"/>
    <w:rsid w:val="0064400C"/>
    <w:rsid w:val="00644C8C"/>
    <w:rsid w:val="006453D5"/>
    <w:rsid w:val="0064588E"/>
    <w:rsid w:val="00646997"/>
    <w:rsid w:val="00646FA1"/>
    <w:rsid w:val="0064789A"/>
    <w:rsid w:val="00647FFD"/>
    <w:rsid w:val="006505D0"/>
    <w:rsid w:val="006513E6"/>
    <w:rsid w:val="00651AC0"/>
    <w:rsid w:val="00651C7D"/>
    <w:rsid w:val="00651F2F"/>
    <w:rsid w:val="006520A9"/>
    <w:rsid w:val="006520FE"/>
    <w:rsid w:val="00652160"/>
    <w:rsid w:val="006522ED"/>
    <w:rsid w:val="006523D8"/>
    <w:rsid w:val="0065267B"/>
    <w:rsid w:val="006528B5"/>
    <w:rsid w:val="00652A1A"/>
    <w:rsid w:val="00652EFF"/>
    <w:rsid w:val="00653B75"/>
    <w:rsid w:val="00653CE5"/>
    <w:rsid w:val="00654443"/>
    <w:rsid w:val="00655E82"/>
    <w:rsid w:val="006569C9"/>
    <w:rsid w:val="00656C77"/>
    <w:rsid w:val="00656F88"/>
    <w:rsid w:val="0065794F"/>
    <w:rsid w:val="0066041F"/>
    <w:rsid w:val="00660573"/>
    <w:rsid w:val="006607A5"/>
    <w:rsid w:val="00661246"/>
    <w:rsid w:val="0066155C"/>
    <w:rsid w:val="0066246A"/>
    <w:rsid w:val="00662F88"/>
    <w:rsid w:val="0066317F"/>
    <w:rsid w:val="00663875"/>
    <w:rsid w:val="00663AD4"/>
    <w:rsid w:val="00663C6A"/>
    <w:rsid w:val="00663C9D"/>
    <w:rsid w:val="00663F65"/>
    <w:rsid w:val="00664232"/>
    <w:rsid w:val="00664E0A"/>
    <w:rsid w:val="00665832"/>
    <w:rsid w:val="00665FD5"/>
    <w:rsid w:val="0066652E"/>
    <w:rsid w:val="00666618"/>
    <w:rsid w:val="0066764C"/>
    <w:rsid w:val="00667D82"/>
    <w:rsid w:val="006700A3"/>
    <w:rsid w:val="00670342"/>
    <w:rsid w:val="00670390"/>
    <w:rsid w:val="00671C51"/>
    <w:rsid w:val="00671CD2"/>
    <w:rsid w:val="00672294"/>
    <w:rsid w:val="006732CA"/>
    <w:rsid w:val="006733A0"/>
    <w:rsid w:val="00673A17"/>
    <w:rsid w:val="00673AA0"/>
    <w:rsid w:val="00673AD7"/>
    <w:rsid w:val="0067457B"/>
    <w:rsid w:val="0067527F"/>
    <w:rsid w:val="00675E96"/>
    <w:rsid w:val="0067635C"/>
    <w:rsid w:val="006776D0"/>
    <w:rsid w:val="00677C9C"/>
    <w:rsid w:val="00681344"/>
    <w:rsid w:val="0068170B"/>
    <w:rsid w:val="00681AD7"/>
    <w:rsid w:val="00681C6E"/>
    <w:rsid w:val="006825D8"/>
    <w:rsid w:val="006830D1"/>
    <w:rsid w:val="0068383D"/>
    <w:rsid w:val="00683989"/>
    <w:rsid w:val="00683A74"/>
    <w:rsid w:val="00684205"/>
    <w:rsid w:val="00684671"/>
    <w:rsid w:val="006864D6"/>
    <w:rsid w:val="006878A4"/>
    <w:rsid w:val="006914D3"/>
    <w:rsid w:val="00691790"/>
    <w:rsid w:val="00692112"/>
    <w:rsid w:val="006929DD"/>
    <w:rsid w:val="00693B08"/>
    <w:rsid w:val="006946CB"/>
    <w:rsid w:val="00694B43"/>
    <w:rsid w:val="00694BD6"/>
    <w:rsid w:val="00694F92"/>
    <w:rsid w:val="0069502C"/>
    <w:rsid w:val="00695A8A"/>
    <w:rsid w:val="006963D0"/>
    <w:rsid w:val="0069675F"/>
    <w:rsid w:val="006977DD"/>
    <w:rsid w:val="006A06A2"/>
    <w:rsid w:val="006A0A34"/>
    <w:rsid w:val="006A0AC6"/>
    <w:rsid w:val="006A0CB1"/>
    <w:rsid w:val="006A16D8"/>
    <w:rsid w:val="006A1BB9"/>
    <w:rsid w:val="006A1F95"/>
    <w:rsid w:val="006A363F"/>
    <w:rsid w:val="006A4BBF"/>
    <w:rsid w:val="006A54BE"/>
    <w:rsid w:val="006A5541"/>
    <w:rsid w:val="006A5904"/>
    <w:rsid w:val="006A64CE"/>
    <w:rsid w:val="006A6D2E"/>
    <w:rsid w:val="006A738F"/>
    <w:rsid w:val="006A79A1"/>
    <w:rsid w:val="006B025C"/>
    <w:rsid w:val="006B061B"/>
    <w:rsid w:val="006B0853"/>
    <w:rsid w:val="006B1DA4"/>
    <w:rsid w:val="006B2D0A"/>
    <w:rsid w:val="006B2F09"/>
    <w:rsid w:val="006B3B56"/>
    <w:rsid w:val="006B46DC"/>
    <w:rsid w:val="006B545D"/>
    <w:rsid w:val="006B5BDE"/>
    <w:rsid w:val="006B62CF"/>
    <w:rsid w:val="006B66F8"/>
    <w:rsid w:val="006B6CA7"/>
    <w:rsid w:val="006B76DB"/>
    <w:rsid w:val="006B7EDE"/>
    <w:rsid w:val="006C0521"/>
    <w:rsid w:val="006C0744"/>
    <w:rsid w:val="006C142D"/>
    <w:rsid w:val="006C1A46"/>
    <w:rsid w:val="006C1E2C"/>
    <w:rsid w:val="006C24BD"/>
    <w:rsid w:val="006C25BE"/>
    <w:rsid w:val="006C2654"/>
    <w:rsid w:val="006C26BF"/>
    <w:rsid w:val="006C2B3D"/>
    <w:rsid w:val="006C3408"/>
    <w:rsid w:val="006C3B13"/>
    <w:rsid w:val="006C3D1A"/>
    <w:rsid w:val="006C469D"/>
    <w:rsid w:val="006C5430"/>
    <w:rsid w:val="006C54EB"/>
    <w:rsid w:val="006C57C5"/>
    <w:rsid w:val="006C696E"/>
    <w:rsid w:val="006D03B9"/>
    <w:rsid w:val="006D0442"/>
    <w:rsid w:val="006D0E78"/>
    <w:rsid w:val="006D18D7"/>
    <w:rsid w:val="006D21FE"/>
    <w:rsid w:val="006D26E9"/>
    <w:rsid w:val="006D2B48"/>
    <w:rsid w:val="006D2FC8"/>
    <w:rsid w:val="006D3226"/>
    <w:rsid w:val="006D3EAD"/>
    <w:rsid w:val="006D4379"/>
    <w:rsid w:val="006D4C64"/>
    <w:rsid w:val="006D5061"/>
    <w:rsid w:val="006D5AC4"/>
    <w:rsid w:val="006D6458"/>
    <w:rsid w:val="006D7A8F"/>
    <w:rsid w:val="006E01B4"/>
    <w:rsid w:val="006E01EA"/>
    <w:rsid w:val="006E0E72"/>
    <w:rsid w:val="006E0F3F"/>
    <w:rsid w:val="006E119E"/>
    <w:rsid w:val="006E1442"/>
    <w:rsid w:val="006E2137"/>
    <w:rsid w:val="006E2696"/>
    <w:rsid w:val="006E2F6F"/>
    <w:rsid w:val="006E3313"/>
    <w:rsid w:val="006E3933"/>
    <w:rsid w:val="006E3CDA"/>
    <w:rsid w:val="006E40F1"/>
    <w:rsid w:val="006E4380"/>
    <w:rsid w:val="006E44B9"/>
    <w:rsid w:val="006E477C"/>
    <w:rsid w:val="006E6DA3"/>
    <w:rsid w:val="006E759D"/>
    <w:rsid w:val="006E7607"/>
    <w:rsid w:val="006E77F8"/>
    <w:rsid w:val="006E7988"/>
    <w:rsid w:val="006F04CF"/>
    <w:rsid w:val="006F07A8"/>
    <w:rsid w:val="006F0D2E"/>
    <w:rsid w:val="006F0EB6"/>
    <w:rsid w:val="006F13F9"/>
    <w:rsid w:val="006F1E99"/>
    <w:rsid w:val="006F1FF4"/>
    <w:rsid w:val="006F281C"/>
    <w:rsid w:val="006F29D5"/>
    <w:rsid w:val="006F3815"/>
    <w:rsid w:val="006F46CC"/>
    <w:rsid w:val="006F4756"/>
    <w:rsid w:val="006F478C"/>
    <w:rsid w:val="006F516F"/>
    <w:rsid w:val="006F6223"/>
    <w:rsid w:val="006F6494"/>
    <w:rsid w:val="006F67CA"/>
    <w:rsid w:val="006F6CA2"/>
    <w:rsid w:val="006F7539"/>
    <w:rsid w:val="006F7A8A"/>
    <w:rsid w:val="006F7D3B"/>
    <w:rsid w:val="00700348"/>
    <w:rsid w:val="007013CC"/>
    <w:rsid w:val="00701806"/>
    <w:rsid w:val="00702041"/>
    <w:rsid w:val="0070218C"/>
    <w:rsid w:val="00702C5E"/>
    <w:rsid w:val="007035A3"/>
    <w:rsid w:val="00703951"/>
    <w:rsid w:val="00703DE1"/>
    <w:rsid w:val="00703E1C"/>
    <w:rsid w:val="00704327"/>
    <w:rsid w:val="0070443E"/>
    <w:rsid w:val="00704536"/>
    <w:rsid w:val="007048BB"/>
    <w:rsid w:val="00704A4F"/>
    <w:rsid w:val="00705387"/>
    <w:rsid w:val="00706435"/>
    <w:rsid w:val="007068A5"/>
    <w:rsid w:val="00706DDF"/>
    <w:rsid w:val="00707149"/>
    <w:rsid w:val="007075F5"/>
    <w:rsid w:val="0071023F"/>
    <w:rsid w:val="00710C65"/>
    <w:rsid w:val="00711E9A"/>
    <w:rsid w:val="00712176"/>
    <w:rsid w:val="007124E4"/>
    <w:rsid w:val="00712597"/>
    <w:rsid w:val="00712CFA"/>
    <w:rsid w:val="00712D09"/>
    <w:rsid w:val="007135FB"/>
    <w:rsid w:val="00713AD6"/>
    <w:rsid w:val="00715B02"/>
    <w:rsid w:val="007166A4"/>
    <w:rsid w:val="00716A04"/>
    <w:rsid w:val="00716C61"/>
    <w:rsid w:val="00717D4E"/>
    <w:rsid w:val="00717F93"/>
    <w:rsid w:val="0072068A"/>
    <w:rsid w:val="00720A0B"/>
    <w:rsid w:val="00721841"/>
    <w:rsid w:val="00721B47"/>
    <w:rsid w:val="00722629"/>
    <w:rsid w:val="0072309F"/>
    <w:rsid w:val="00723ADE"/>
    <w:rsid w:val="00724BA6"/>
    <w:rsid w:val="00724C17"/>
    <w:rsid w:val="00724D7E"/>
    <w:rsid w:val="00724F5B"/>
    <w:rsid w:val="00725FC2"/>
    <w:rsid w:val="0072667E"/>
    <w:rsid w:val="007278E4"/>
    <w:rsid w:val="00727B80"/>
    <w:rsid w:val="00727C60"/>
    <w:rsid w:val="007300E5"/>
    <w:rsid w:val="007303AA"/>
    <w:rsid w:val="007311D9"/>
    <w:rsid w:val="007316EC"/>
    <w:rsid w:val="00731894"/>
    <w:rsid w:val="00731A0E"/>
    <w:rsid w:val="00731D95"/>
    <w:rsid w:val="0073212D"/>
    <w:rsid w:val="00732657"/>
    <w:rsid w:val="0073285F"/>
    <w:rsid w:val="0073287A"/>
    <w:rsid w:val="00732B18"/>
    <w:rsid w:val="0073438A"/>
    <w:rsid w:val="0073511C"/>
    <w:rsid w:val="007358E1"/>
    <w:rsid w:val="00735D23"/>
    <w:rsid w:val="00735FE4"/>
    <w:rsid w:val="00736302"/>
    <w:rsid w:val="00736349"/>
    <w:rsid w:val="00736884"/>
    <w:rsid w:val="00737770"/>
    <w:rsid w:val="00737851"/>
    <w:rsid w:val="00737933"/>
    <w:rsid w:val="00737E52"/>
    <w:rsid w:val="0074069A"/>
    <w:rsid w:val="00740E67"/>
    <w:rsid w:val="0074197B"/>
    <w:rsid w:val="007421E3"/>
    <w:rsid w:val="00742BFC"/>
    <w:rsid w:val="0074339F"/>
    <w:rsid w:val="0074432B"/>
    <w:rsid w:val="00744925"/>
    <w:rsid w:val="00745C68"/>
    <w:rsid w:val="00746F74"/>
    <w:rsid w:val="0074708E"/>
    <w:rsid w:val="007474C8"/>
    <w:rsid w:val="00747C8C"/>
    <w:rsid w:val="00747D94"/>
    <w:rsid w:val="007504CE"/>
    <w:rsid w:val="00750669"/>
    <w:rsid w:val="00750F56"/>
    <w:rsid w:val="00751C7E"/>
    <w:rsid w:val="00751DAF"/>
    <w:rsid w:val="00751F6E"/>
    <w:rsid w:val="0075271B"/>
    <w:rsid w:val="00752DFE"/>
    <w:rsid w:val="00753456"/>
    <w:rsid w:val="00753CA2"/>
    <w:rsid w:val="0075412B"/>
    <w:rsid w:val="0075442D"/>
    <w:rsid w:val="00755465"/>
    <w:rsid w:val="00755682"/>
    <w:rsid w:val="00755825"/>
    <w:rsid w:val="00756A28"/>
    <w:rsid w:val="00756C88"/>
    <w:rsid w:val="00756E98"/>
    <w:rsid w:val="0075726A"/>
    <w:rsid w:val="00757749"/>
    <w:rsid w:val="00757B68"/>
    <w:rsid w:val="007603ED"/>
    <w:rsid w:val="00760585"/>
    <w:rsid w:val="0076066B"/>
    <w:rsid w:val="00760691"/>
    <w:rsid w:val="007607FF"/>
    <w:rsid w:val="00760B6D"/>
    <w:rsid w:val="00760BDA"/>
    <w:rsid w:val="00760DD1"/>
    <w:rsid w:val="00761651"/>
    <w:rsid w:val="00761F39"/>
    <w:rsid w:val="00761F40"/>
    <w:rsid w:val="00762251"/>
    <w:rsid w:val="007624AA"/>
    <w:rsid w:val="00762946"/>
    <w:rsid w:val="00762C3E"/>
    <w:rsid w:val="00763501"/>
    <w:rsid w:val="00764212"/>
    <w:rsid w:val="007646CA"/>
    <w:rsid w:val="007646F1"/>
    <w:rsid w:val="00764A26"/>
    <w:rsid w:val="00764FF2"/>
    <w:rsid w:val="0076572F"/>
    <w:rsid w:val="00765A22"/>
    <w:rsid w:val="00765AF6"/>
    <w:rsid w:val="00766035"/>
    <w:rsid w:val="0076619F"/>
    <w:rsid w:val="00766EB8"/>
    <w:rsid w:val="007705E4"/>
    <w:rsid w:val="00770874"/>
    <w:rsid w:val="00770C66"/>
    <w:rsid w:val="00770E30"/>
    <w:rsid w:val="00771319"/>
    <w:rsid w:val="007715B5"/>
    <w:rsid w:val="0077183C"/>
    <w:rsid w:val="00772EBE"/>
    <w:rsid w:val="00773228"/>
    <w:rsid w:val="007735E2"/>
    <w:rsid w:val="00773940"/>
    <w:rsid w:val="00774078"/>
    <w:rsid w:val="007743D6"/>
    <w:rsid w:val="007748B8"/>
    <w:rsid w:val="00774B79"/>
    <w:rsid w:val="00774FD9"/>
    <w:rsid w:val="007752C3"/>
    <w:rsid w:val="00775C49"/>
    <w:rsid w:val="00776326"/>
    <w:rsid w:val="0077694B"/>
    <w:rsid w:val="00776C64"/>
    <w:rsid w:val="00776FBF"/>
    <w:rsid w:val="0077715B"/>
    <w:rsid w:val="00777572"/>
    <w:rsid w:val="00777D33"/>
    <w:rsid w:val="007801C8"/>
    <w:rsid w:val="0078091F"/>
    <w:rsid w:val="007815DE"/>
    <w:rsid w:val="00781968"/>
    <w:rsid w:val="00781B7A"/>
    <w:rsid w:val="00782248"/>
    <w:rsid w:val="0078234B"/>
    <w:rsid w:val="00782D9A"/>
    <w:rsid w:val="007830E5"/>
    <w:rsid w:val="00783289"/>
    <w:rsid w:val="0078438C"/>
    <w:rsid w:val="00784585"/>
    <w:rsid w:val="00784A1E"/>
    <w:rsid w:val="00784C13"/>
    <w:rsid w:val="00784FC1"/>
    <w:rsid w:val="0078552F"/>
    <w:rsid w:val="00785F05"/>
    <w:rsid w:val="00786AEB"/>
    <w:rsid w:val="00787371"/>
    <w:rsid w:val="00787394"/>
    <w:rsid w:val="007873F5"/>
    <w:rsid w:val="00787787"/>
    <w:rsid w:val="00790DEA"/>
    <w:rsid w:val="00790EFE"/>
    <w:rsid w:val="007911EF"/>
    <w:rsid w:val="00792751"/>
    <w:rsid w:val="00792AF4"/>
    <w:rsid w:val="00792D6D"/>
    <w:rsid w:val="0079341A"/>
    <w:rsid w:val="00793475"/>
    <w:rsid w:val="007936D6"/>
    <w:rsid w:val="00794C62"/>
    <w:rsid w:val="0079527E"/>
    <w:rsid w:val="0079581D"/>
    <w:rsid w:val="00795BF4"/>
    <w:rsid w:val="0079605C"/>
    <w:rsid w:val="007960D9"/>
    <w:rsid w:val="007962A9"/>
    <w:rsid w:val="00797C2C"/>
    <w:rsid w:val="00797EDF"/>
    <w:rsid w:val="007A0400"/>
    <w:rsid w:val="007A0C2F"/>
    <w:rsid w:val="007A0CC1"/>
    <w:rsid w:val="007A0F9F"/>
    <w:rsid w:val="007A1147"/>
    <w:rsid w:val="007A2B1E"/>
    <w:rsid w:val="007A3094"/>
    <w:rsid w:val="007A3300"/>
    <w:rsid w:val="007A6467"/>
    <w:rsid w:val="007A6934"/>
    <w:rsid w:val="007A7C48"/>
    <w:rsid w:val="007B0D94"/>
    <w:rsid w:val="007B0E1A"/>
    <w:rsid w:val="007B149A"/>
    <w:rsid w:val="007B15B4"/>
    <w:rsid w:val="007B15CD"/>
    <w:rsid w:val="007B16A3"/>
    <w:rsid w:val="007B1A88"/>
    <w:rsid w:val="007B2238"/>
    <w:rsid w:val="007B248D"/>
    <w:rsid w:val="007B304F"/>
    <w:rsid w:val="007B30D0"/>
    <w:rsid w:val="007B3767"/>
    <w:rsid w:val="007B3A75"/>
    <w:rsid w:val="007B3D3A"/>
    <w:rsid w:val="007B44D0"/>
    <w:rsid w:val="007B4B63"/>
    <w:rsid w:val="007B4BBA"/>
    <w:rsid w:val="007B4DDF"/>
    <w:rsid w:val="007B5224"/>
    <w:rsid w:val="007B53CA"/>
    <w:rsid w:val="007B5765"/>
    <w:rsid w:val="007B5B1F"/>
    <w:rsid w:val="007B5CB2"/>
    <w:rsid w:val="007B5E9D"/>
    <w:rsid w:val="007B60AE"/>
    <w:rsid w:val="007B7AD3"/>
    <w:rsid w:val="007B7C04"/>
    <w:rsid w:val="007C052D"/>
    <w:rsid w:val="007C093B"/>
    <w:rsid w:val="007C1321"/>
    <w:rsid w:val="007C1848"/>
    <w:rsid w:val="007C2292"/>
    <w:rsid w:val="007C23A0"/>
    <w:rsid w:val="007C2D4F"/>
    <w:rsid w:val="007C34AA"/>
    <w:rsid w:val="007C36B5"/>
    <w:rsid w:val="007C3718"/>
    <w:rsid w:val="007C49A5"/>
    <w:rsid w:val="007C5406"/>
    <w:rsid w:val="007C743D"/>
    <w:rsid w:val="007D0243"/>
    <w:rsid w:val="007D0AEF"/>
    <w:rsid w:val="007D2893"/>
    <w:rsid w:val="007D2CD7"/>
    <w:rsid w:val="007D32C8"/>
    <w:rsid w:val="007D4463"/>
    <w:rsid w:val="007D465F"/>
    <w:rsid w:val="007D4BC2"/>
    <w:rsid w:val="007D508B"/>
    <w:rsid w:val="007D572D"/>
    <w:rsid w:val="007D62E5"/>
    <w:rsid w:val="007D6414"/>
    <w:rsid w:val="007D6E06"/>
    <w:rsid w:val="007E0FAF"/>
    <w:rsid w:val="007E1016"/>
    <w:rsid w:val="007E10E5"/>
    <w:rsid w:val="007E1340"/>
    <w:rsid w:val="007E2293"/>
    <w:rsid w:val="007E22D7"/>
    <w:rsid w:val="007E2359"/>
    <w:rsid w:val="007E2A46"/>
    <w:rsid w:val="007E2DB3"/>
    <w:rsid w:val="007E35DF"/>
    <w:rsid w:val="007E4168"/>
    <w:rsid w:val="007E5510"/>
    <w:rsid w:val="007E56E9"/>
    <w:rsid w:val="007E72E3"/>
    <w:rsid w:val="007E75B3"/>
    <w:rsid w:val="007E788D"/>
    <w:rsid w:val="007E78A8"/>
    <w:rsid w:val="007F0471"/>
    <w:rsid w:val="007F0566"/>
    <w:rsid w:val="007F29F0"/>
    <w:rsid w:val="007F2B46"/>
    <w:rsid w:val="007F3188"/>
    <w:rsid w:val="007F41B7"/>
    <w:rsid w:val="007F47E6"/>
    <w:rsid w:val="007F5D85"/>
    <w:rsid w:val="007F5FFE"/>
    <w:rsid w:val="007F6AD6"/>
    <w:rsid w:val="007F6B4E"/>
    <w:rsid w:val="007F7053"/>
    <w:rsid w:val="007F7781"/>
    <w:rsid w:val="007F7787"/>
    <w:rsid w:val="007F78AA"/>
    <w:rsid w:val="007F7BED"/>
    <w:rsid w:val="00800636"/>
    <w:rsid w:val="00800B22"/>
    <w:rsid w:val="008010B7"/>
    <w:rsid w:val="00801F23"/>
    <w:rsid w:val="0080200B"/>
    <w:rsid w:val="0080295A"/>
    <w:rsid w:val="00802B0E"/>
    <w:rsid w:val="00802C64"/>
    <w:rsid w:val="008030EC"/>
    <w:rsid w:val="00803230"/>
    <w:rsid w:val="00803728"/>
    <w:rsid w:val="008041A1"/>
    <w:rsid w:val="0080517F"/>
    <w:rsid w:val="008056CE"/>
    <w:rsid w:val="00805EF8"/>
    <w:rsid w:val="008076C0"/>
    <w:rsid w:val="00810ACE"/>
    <w:rsid w:val="00810F4E"/>
    <w:rsid w:val="00811216"/>
    <w:rsid w:val="0081196E"/>
    <w:rsid w:val="0081247C"/>
    <w:rsid w:val="0081283F"/>
    <w:rsid w:val="00813236"/>
    <w:rsid w:val="00813E37"/>
    <w:rsid w:val="00814403"/>
    <w:rsid w:val="008148B4"/>
    <w:rsid w:val="00814DAC"/>
    <w:rsid w:val="00815458"/>
    <w:rsid w:val="0081549A"/>
    <w:rsid w:val="00815AAD"/>
    <w:rsid w:val="00815ACB"/>
    <w:rsid w:val="00815CF3"/>
    <w:rsid w:val="00815F50"/>
    <w:rsid w:val="008163C4"/>
    <w:rsid w:val="0081667E"/>
    <w:rsid w:val="0081746E"/>
    <w:rsid w:val="0081799A"/>
    <w:rsid w:val="00820492"/>
    <w:rsid w:val="008208AD"/>
    <w:rsid w:val="008218A2"/>
    <w:rsid w:val="0082242C"/>
    <w:rsid w:val="0082301D"/>
    <w:rsid w:val="00823145"/>
    <w:rsid w:val="008239AA"/>
    <w:rsid w:val="00823B87"/>
    <w:rsid w:val="00823C0B"/>
    <w:rsid w:val="00824063"/>
    <w:rsid w:val="0082481A"/>
    <w:rsid w:val="00825450"/>
    <w:rsid w:val="00827309"/>
    <w:rsid w:val="00827B5F"/>
    <w:rsid w:val="00830FC7"/>
    <w:rsid w:val="008310B9"/>
    <w:rsid w:val="008312E6"/>
    <w:rsid w:val="008313A2"/>
    <w:rsid w:val="0083159D"/>
    <w:rsid w:val="0083172B"/>
    <w:rsid w:val="008318F9"/>
    <w:rsid w:val="00831920"/>
    <w:rsid w:val="00831AB6"/>
    <w:rsid w:val="00831B42"/>
    <w:rsid w:val="00831F8B"/>
    <w:rsid w:val="0083223D"/>
    <w:rsid w:val="008323DA"/>
    <w:rsid w:val="008329C8"/>
    <w:rsid w:val="00832C72"/>
    <w:rsid w:val="00832F5E"/>
    <w:rsid w:val="00833D3C"/>
    <w:rsid w:val="00833F60"/>
    <w:rsid w:val="00834F89"/>
    <w:rsid w:val="00835872"/>
    <w:rsid w:val="00835B22"/>
    <w:rsid w:val="008361A8"/>
    <w:rsid w:val="00836403"/>
    <w:rsid w:val="008370B0"/>
    <w:rsid w:val="00837987"/>
    <w:rsid w:val="00837B4D"/>
    <w:rsid w:val="00840811"/>
    <w:rsid w:val="00840D71"/>
    <w:rsid w:val="008412C9"/>
    <w:rsid w:val="008417D6"/>
    <w:rsid w:val="00841CBC"/>
    <w:rsid w:val="00841DEB"/>
    <w:rsid w:val="0084326C"/>
    <w:rsid w:val="0084499C"/>
    <w:rsid w:val="0084500E"/>
    <w:rsid w:val="00845BDD"/>
    <w:rsid w:val="008468DE"/>
    <w:rsid w:val="0084752F"/>
    <w:rsid w:val="008506B0"/>
    <w:rsid w:val="008509A7"/>
    <w:rsid w:val="00850A63"/>
    <w:rsid w:val="00851BAD"/>
    <w:rsid w:val="00851E2A"/>
    <w:rsid w:val="00853717"/>
    <w:rsid w:val="00853EA9"/>
    <w:rsid w:val="00854D8C"/>
    <w:rsid w:val="00854E27"/>
    <w:rsid w:val="0085645C"/>
    <w:rsid w:val="00856B3B"/>
    <w:rsid w:val="00857414"/>
    <w:rsid w:val="008576DC"/>
    <w:rsid w:val="00857BA6"/>
    <w:rsid w:val="00857D17"/>
    <w:rsid w:val="00857D7E"/>
    <w:rsid w:val="00857F02"/>
    <w:rsid w:val="00860616"/>
    <w:rsid w:val="0086083A"/>
    <w:rsid w:val="008617D6"/>
    <w:rsid w:val="00862646"/>
    <w:rsid w:val="00862D74"/>
    <w:rsid w:val="0086303B"/>
    <w:rsid w:val="00864377"/>
    <w:rsid w:val="008643DD"/>
    <w:rsid w:val="008645BA"/>
    <w:rsid w:val="00864A62"/>
    <w:rsid w:val="00864C5D"/>
    <w:rsid w:val="00864C8B"/>
    <w:rsid w:val="0086563C"/>
    <w:rsid w:val="00865925"/>
    <w:rsid w:val="00865E48"/>
    <w:rsid w:val="00866844"/>
    <w:rsid w:val="00867221"/>
    <w:rsid w:val="008674E9"/>
    <w:rsid w:val="00867598"/>
    <w:rsid w:val="00867BE7"/>
    <w:rsid w:val="00867F8C"/>
    <w:rsid w:val="008701C4"/>
    <w:rsid w:val="008704F2"/>
    <w:rsid w:val="00870B5E"/>
    <w:rsid w:val="00870CB0"/>
    <w:rsid w:val="008710C0"/>
    <w:rsid w:val="0087151D"/>
    <w:rsid w:val="0087167E"/>
    <w:rsid w:val="00871D85"/>
    <w:rsid w:val="008721CD"/>
    <w:rsid w:val="008730B0"/>
    <w:rsid w:val="008730D7"/>
    <w:rsid w:val="008734A2"/>
    <w:rsid w:val="008736F7"/>
    <w:rsid w:val="00874438"/>
    <w:rsid w:val="00874E5C"/>
    <w:rsid w:val="00875586"/>
    <w:rsid w:val="00875ED2"/>
    <w:rsid w:val="00876373"/>
    <w:rsid w:val="00877071"/>
    <w:rsid w:val="00877906"/>
    <w:rsid w:val="00877DAC"/>
    <w:rsid w:val="00877EA5"/>
    <w:rsid w:val="00882056"/>
    <w:rsid w:val="008820DB"/>
    <w:rsid w:val="008824EC"/>
    <w:rsid w:val="00882787"/>
    <w:rsid w:val="008828A4"/>
    <w:rsid w:val="00882A67"/>
    <w:rsid w:val="00882E47"/>
    <w:rsid w:val="008838B5"/>
    <w:rsid w:val="00884750"/>
    <w:rsid w:val="00884A7E"/>
    <w:rsid w:val="008851FF"/>
    <w:rsid w:val="00885370"/>
    <w:rsid w:val="00885494"/>
    <w:rsid w:val="00885713"/>
    <w:rsid w:val="00885C48"/>
    <w:rsid w:val="008867C5"/>
    <w:rsid w:val="008872A0"/>
    <w:rsid w:val="0088761C"/>
    <w:rsid w:val="00887660"/>
    <w:rsid w:val="008877E6"/>
    <w:rsid w:val="00887BFF"/>
    <w:rsid w:val="008903EB"/>
    <w:rsid w:val="00890CC1"/>
    <w:rsid w:val="008913A6"/>
    <w:rsid w:val="008914EF"/>
    <w:rsid w:val="0089396F"/>
    <w:rsid w:val="00893C22"/>
    <w:rsid w:val="008949FD"/>
    <w:rsid w:val="008958B7"/>
    <w:rsid w:val="00896AAF"/>
    <w:rsid w:val="00896F81"/>
    <w:rsid w:val="00896FE0"/>
    <w:rsid w:val="008976D3"/>
    <w:rsid w:val="00897E56"/>
    <w:rsid w:val="008A0752"/>
    <w:rsid w:val="008A108E"/>
    <w:rsid w:val="008A122A"/>
    <w:rsid w:val="008A153B"/>
    <w:rsid w:val="008A200F"/>
    <w:rsid w:val="008A2123"/>
    <w:rsid w:val="008A2B1C"/>
    <w:rsid w:val="008A2D23"/>
    <w:rsid w:val="008A3208"/>
    <w:rsid w:val="008A336D"/>
    <w:rsid w:val="008A38E2"/>
    <w:rsid w:val="008A3C04"/>
    <w:rsid w:val="008A50A5"/>
    <w:rsid w:val="008A5565"/>
    <w:rsid w:val="008A5592"/>
    <w:rsid w:val="008A635D"/>
    <w:rsid w:val="008A65BD"/>
    <w:rsid w:val="008A6D1C"/>
    <w:rsid w:val="008A70DD"/>
    <w:rsid w:val="008A7302"/>
    <w:rsid w:val="008A7741"/>
    <w:rsid w:val="008A7A89"/>
    <w:rsid w:val="008A7B93"/>
    <w:rsid w:val="008B0C8F"/>
    <w:rsid w:val="008B0EDE"/>
    <w:rsid w:val="008B2636"/>
    <w:rsid w:val="008B26AE"/>
    <w:rsid w:val="008B3120"/>
    <w:rsid w:val="008B3A60"/>
    <w:rsid w:val="008B3C04"/>
    <w:rsid w:val="008B407F"/>
    <w:rsid w:val="008B4229"/>
    <w:rsid w:val="008B484B"/>
    <w:rsid w:val="008B5175"/>
    <w:rsid w:val="008B5519"/>
    <w:rsid w:val="008B574F"/>
    <w:rsid w:val="008B648D"/>
    <w:rsid w:val="008B64A9"/>
    <w:rsid w:val="008B6FC5"/>
    <w:rsid w:val="008B7174"/>
    <w:rsid w:val="008B78C1"/>
    <w:rsid w:val="008C0487"/>
    <w:rsid w:val="008C0588"/>
    <w:rsid w:val="008C116C"/>
    <w:rsid w:val="008C1684"/>
    <w:rsid w:val="008C1852"/>
    <w:rsid w:val="008C1B8F"/>
    <w:rsid w:val="008C247D"/>
    <w:rsid w:val="008C2ADB"/>
    <w:rsid w:val="008C3013"/>
    <w:rsid w:val="008C46BE"/>
    <w:rsid w:val="008C4CE5"/>
    <w:rsid w:val="008C506F"/>
    <w:rsid w:val="008C50FB"/>
    <w:rsid w:val="008C538C"/>
    <w:rsid w:val="008C586A"/>
    <w:rsid w:val="008C5957"/>
    <w:rsid w:val="008C59E4"/>
    <w:rsid w:val="008C64D9"/>
    <w:rsid w:val="008C658C"/>
    <w:rsid w:val="008C6FB1"/>
    <w:rsid w:val="008C725E"/>
    <w:rsid w:val="008C7D91"/>
    <w:rsid w:val="008D0343"/>
    <w:rsid w:val="008D0613"/>
    <w:rsid w:val="008D0D51"/>
    <w:rsid w:val="008D1336"/>
    <w:rsid w:val="008D2BF0"/>
    <w:rsid w:val="008D2C56"/>
    <w:rsid w:val="008D337C"/>
    <w:rsid w:val="008D3655"/>
    <w:rsid w:val="008D42DD"/>
    <w:rsid w:val="008D5CEA"/>
    <w:rsid w:val="008D5EA5"/>
    <w:rsid w:val="008D615C"/>
    <w:rsid w:val="008D6FA9"/>
    <w:rsid w:val="008D7053"/>
    <w:rsid w:val="008D70C1"/>
    <w:rsid w:val="008D7978"/>
    <w:rsid w:val="008E00CB"/>
    <w:rsid w:val="008E0E0C"/>
    <w:rsid w:val="008E1202"/>
    <w:rsid w:val="008E21BC"/>
    <w:rsid w:val="008E2EEB"/>
    <w:rsid w:val="008E32CF"/>
    <w:rsid w:val="008E4E0D"/>
    <w:rsid w:val="008E506B"/>
    <w:rsid w:val="008E5076"/>
    <w:rsid w:val="008E5510"/>
    <w:rsid w:val="008E561D"/>
    <w:rsid w:val="008E68ED"/>
    <w:rsid w:val="008E6CEB"/>
    <w:rsid w:val="008E7763"/>
    <w:rsid w:val="008E7E51"/>
    <w:rsid w:val="008F0238"/>
    <w:rsid w:val="008F0B09"/>
    <w:rsid w:val="008F18E8"/>
    <w:rsid w:val="008F1BE1"/>
    <w:rsid w:val="008F23E1"/>
    <w:rsid w:val="008F2DDB"/>
    <w:rsid w:val="008F3F51"/>
    <w:rsid w:val="008F49E6"/>
    <w:rsid w:val="008F595E"/>
    <w:rsid w:val="008F6310"/>
    <w:rsid w:val="008F6684"/>
    <w:rsid w:val="008F6E20"/>
    <w:rsid w:val="008F7405"/>
    <w:rsid w:val="00900088"/>
    <w:rsid w:val="009019F8"/>
    <w:rsid w:val="009022B9"/>
    <w:rsid w:val="009022E3"/>
    <w:rsid w:val="00902404"/>
    <w:rsid w:val="00902761"/>
    <w:rsid w:val="00902833"/>
    <w:rsid w:val="009031B1"/>
    <w:rsid w:val="0090342B"/>
    <w:rsid w:val="009034EC"/>
    <w:rsid w:val="00903D30"/>
    <w:rsid w:val="0090429D"/>
    <w:rsid w:val="009042FF"/>
    <w:rsid w:val="00904C65"/>
    <w:rsid w:val="00904E74"/>
    <w:rsid w:val="009051FA"/>
    <w:rsid w:val="0090574D"/>
    <w:rsid w:val="00905787"/>
    <w:rsid w:val="00905CBD"/>
    <w:rsid w:val="00905EB7"/>
    <w:rsid w:val="00905FFC"/>
    <w:rsid w:val="0090654C"/>
    <w:rsid w:val="0090659A"/>
    <w:rsid w:val="00906C24"/>
    <w:rsid w:val="00906CCB"/>
    <w:rsid w:val="00906D97"/>
    <w:rsid w:val="009070C4"/>
    <w:rsid w:val="0090779D"/>
    <w:rsid w:val="00907D01"/>
    <w:rsid w:val="00910364"/>
    <w:rsid w:val="00910DA3"/>
    <w:rsid w:val="00910F94"/>
    <w:rsid w:val="00911AED"/>
    <w:rsid w:val="00911BDD"/>
    <w:rsid w:val="00911D15"/>
    <w:rsid w:val="00911F90"/>
    <w:rsid w:val="009124A9"/>
    <w:rsid w:val="00913208"/>
    <w:rsid w:val="00913C07"/>
    <w:rsid w:val="00914961"/>
    <w:rsid w:val="00914E48"/>
    <w:rsid w:val="009158C9"/>
    <w:rsid w:val="00915FFE"/>
    <w:rsid w:val="00916513"/>
    <w:rsid w:val="00916701"/>
    <w:rsid w:val="009170D4"/>
    <w:rsid w:val="009213F4"/>
    <w:rsid w:val="00921435"/>
    <w:rsid w:val="00921541"/>
    <w:rsid w:val="00921FDF"/>
    <w:rsid w:val="00922044"/>
    <w:rsid w:val="009226FB"/>
    <w:rsid w:val="00922AFD"/>
    <w:rsid w:val="00922C9E"/>
    <w:rsid w:val="0092395F"/>
    <w:rsid w:val="00923D4D"/>
    <w:rsid w:val="0092439B"/>
    <w:rsid w:val="009249BD"/>
    <w:rsid w:val="00924B5E"/>
    <w:rsid w:val="00925BE0"/>
    <w:rsid w:val="00925DCF"/>
    <w:rsid w:val="0092702B"/>
    <w:rsid w:val="00927BD3"/>
    <w:rsid w:val="0093001C"/>
    <w:rsid w:val="00931301"/>
    <w:rsid w:val="009320A0"/>
    <w:rsid w:val="009320A1"/>
    <w:rsid w:val="009326AD"/>
    <w:rsid w:val="0093274B"/>
    <w:rsid w:val="00932898"/>
    <w:rsid w:val="00932AA7"/>
    <w:rsid w:val="00932E42"/>
    <w:rsid w:val="00933E74"/>
    <w:rsid w:val="009343E6"/>
    <w:rsid w:val="0093475E"/>
    <w:rsid w:val="00935CB7"/>
    <w:rsid w:val="009374BA"/>
    <w:rsid w:val="0093755F"/>
    <w:rsid w:val="00940E0A"/>
    <w:rsid w:val="00941679"/>
    <w:rsid w:val="00941B49"/>
    <w:rsid w:val="00941FFD"/>
    <w:rsid w:val="00942905"/>
    <w:rsid w:val="00942CAB"/>
    <w:rsid w:val="00943406"/>
    <w:rsid w:val="00944CA3"/>
    <w:rsid w:val="00944CEB"/>
    <w:rsid w:val="0094513A"/>
    <w:rsid w:val="009451B0"/>
    <w:rsid w:val="009451D8"/>
    <w:rsid w:val="00946E37"/>
    <w:rsid w:val="00947A27"/>
    <w:rsid w:val="00947AE5"/>
    <w:rsid w:val="009500D0"/>
    <w:rsid w:val="00950876"/>
    <w:rsid w:val="00950A9D"/>
    <w:rsid w:val="00950F6C"/>
    <w:rsid w:val="00950FA2"/>
    <w:rsid w:val="0095122C"/>
    <w:rsid w:val="00951962"/>
    <w:rsid w:val="00951A06"/>
    <w:rsid w:val="00951A10"/>
    <w:rsid w:val="00951EE9"/>
    <w:rsid w:val="009521F4"/>
    <w:rsid w:val="009523F4"/>
    <w:rsid w:val="00952602"/>
    <w:rsid w:val="009530DC"/>
    <w:rsid w:val="009535EE"/>
    <w:rsid w:val="009539FC"/>
    <w:rsid w:val="00955183"/>
    <w:rsid w:val="009551A4"/>
    <w:rsid w:val="00955490"/>
    <w:rsid w:val="00955D11"/>
    <w:rsid w:val="00955F49"/>
    <w:rsid w:val="00957797"/>
    <w:rsid w:val="00957B17"/>
    <w:rsid w:val="00960530"/>
    <w:rsid w:val="00960F6C"/>
    <w:rsid w:val="0096139F"/>
    <w:rsid w:val="00961454"/>
    <w:rsid w:val="0096162B"/>
    <w:rsid w:val="00961913"/>
    <w:rsid w:val="00961989"/>
    <w:rsid w:val="009619B7"/>
    <w:rsid w:val="00962483"/>
    <w:rsid w:val="00962EF7"/>
    <w:rsid w:val="00963068"/>
    <w:rsid w:val="009632B4"/>
    <w:rsid w:val="00963A54"/>
    <w:rsid w:val="00963D3B"/>
    <w:rsid w:val="00963E3D"/>
    <w:rsid w:val="00963E95"/>
    <w:rsid w:val="009649F4"/>
    <w:rsid w:val="00965CF3"/>
    <w:rsid w:val="0096611F"/>
    <w:rsid w:val="009666D4"/>
    <w:rsid w:val="00966CE7"/>
    <w:rsid w:val="009671CF"/>
    <w:rsid w:val="00967265"/>
    <w:rsid w:val="009700BC"/>
    <w:rsid w:val="00970A27"/>
    <w:rsid w:val="00970F7A"/>
    <w:rsid w:val="0097129A"/>
    <w:rsid w:val="009713A4"/>
    <w:rsid w:val="00972BD1"/>
    <w:rsid w:val="00972E34"/>
    <w:rsid w:val="009739E2"/>
    <w:rsid w:val="00974031"/>
    <w:rsid w:val="0097434F"/>
    <w:rsid w:val="00974C0A"/>
    <w:rsid w:val="00975C8A"/>
    <w:rsid w:val="00975FB4"/>
    <w:rsid w:val="009761D3"/>
    <w:rsid w:val="00977864"/>
    <w:rsid w:val="00977CF2"/>
    <w:rsid w:val="009808E1"/>
    <w:rsid w:val="00980E9F"/>
    <w:rsid w:val="00981B4A"/>
    <w:rsid w:val="00981C78"/>
    <w:rsid w:val="00982789"/>
    <w:rsid w:val="009829BF"/>
    <w:rsid w:val="00982D88"/>
    <w:rsid w:val="009836D9"/>
    <w:rsid w:val="009836DE"/>
    <w:rsid w:val="009839F6"/>
    <w:rsid w:val="00984151"/>
    <w:rsid w:val="0098449D"/>
    <w:rsid w:val="00985246"/>
    <w:rsid w:val="009853B1"/>
    <w:rsid w:val="009853F6"/>
    <w:rsid w:val="00985AEE"/>
    <w:rsid w:val="00985B90"/>
    <w:rsid w:val="00985C0D"/>
    <w:rsid w:val="00985CDF"/>
    <w:rsid w:val="00986DBE"/>
    <w:rsid w:val="00987300"/>
    <w:rsid w:val="00987BD6"/>
    <w:rsid w:val="00987C9B"/>
    <w:rsid w:val="0099026B"/>
    <w:rsid w:val="009902E5"/>
    <w:rsid w:val="00990914"/>
    <w:rsid w:val="009911A3"/>
    <w:rsid w:val="009912E3"/>
    <w:rsid w:val="0099292C"/>
    <w:rsid w:val="00993854"/>
    <w:rsid w:val="00993A9A"/>
    <w:rsid w:val="00994088"/>
    <w:rsid w:val="00994210"/>
    <w:rsid w:val="009942EC"/>
    <w:rsid w:val="009945E8"/>
    <w:rsid w:val="0099576A"/>
    <w:rsid w:val="009957AA"/>
    <w:rsid w:val="00996294"/>
    <w:rsid w:val="009966EC"/>
    <w:rsid w:val="00996996"/>
    <w:rsid w:val="009979E0"/>
    <w:rsid w:val="00997F6B"/>
    <w:rsid w:val="009A06EC"/>
    <w:rsid w:val="009A07A4"/>
    <w:rsid w:val="009A0C6D"/>
    <w:rsid w:val="009A165A"/>
    <w:rsid w:val="009A4351"/>
    <w:rsid w:val="009A4C70"/>
    <w:rsid w:val="009A4DA0"/>
    <w:rsid w:val="009A4F46"/>
    <w:rsid w:val="009A55CA"/>
    <w:rsid w:val="009A6776"/>
    <w:rsid w:val="009A7129"/>
    <w:rsid w:val="009A7290"/>
    <w:rsid w:val="009A7A35"/>
    <w:rsid w:val="009A7B50"/>
    <w:rsid w:val="009A7F84"/>
    <w:rsid w:val="009B059D"/>
    <w:rsid w:val="009B0998"/>
    <w:rsid w:val="009B0DB7"/>
    <w:rsid w:val="009B0F51"/>
    <w:rsid w:val="009B0FF3"/>
    <w:rsid w:val="009B2F45"/>
    <w:rsid w:val="009B3041"/>
    <w:rsid w:val="009B30CF"/>
    <w:rsid w:val="009B3802"/>
    <w:rsid w:val="009B3D40"/>
    <w:rsid w:val="009B3DD0"/>
    <w:rsid w:val="009B401C"/>
    <w:rsid w:val="009B4551"/>
    <w:rsid w:val="009B587F"/>
    <w:rsid w:val="009B5ED4"/>
    <w:rsid w:val="009B5FA8"/>
    <w:rsid w:val="009B64ED"/>
    <w:rsid w:val="009B6531"/>
    <w:rsid w:val="009B7602"/>
    <w:rsid w:val="009B7BB7"/>
    <w:rsid w:val="009C0A19"/>
    <w:rsid w:val="009C0E2A"/>
    <w:rsid w:val="009C10EE"/>
    <w:rsid w:val="009C121A"/>
    <w:rsid w:val="009C1A60"/>
    <w:rsid w:val="009C220D"/>
    <w:rsid w:val="009C2D5B"/>
    <w:rsid w:val="009C347C"/>
    <w:rsid w:val="009C4149"/>
    <w:rsid w:val="009C4357"/>
    <w:rsid w:val="009C4693"/>
    <w:rsid w:val="009C47F0"/>
    <w:rsid w:val="009C4D5E"/>
    <w:rsid w:val="009C5586"/>
    <w:rsid w:val="009C5632"/>
    <w:rsid w:val="009C59B2"/>
    <w:rsid w:val="009C5CB4"/>
    <w:rsid w:val="009C6F21"/>
    <w:rsid w:val="009C7AFA"/>
    <w:rsid w:val="009C7B1A"/>
    <w:rsid w:val="009D0095"/>
    <w:rsid w:val="009D04B2"/>
    <w:rsid w:val="009D08D8"/>
    <w:rsid w:val="009D0EC0"/>
    <w:rsid w:val="009D1070"/>
    <w:rsid w:val="009D1D01"/>
    <w:rsid w:val="009D26BD"/>
    <w:rsid w:val="009D2C2F"/>
    <w:rsid w:val="009D3D7C"/>
    <w:rsid w:val="009D3E97"/>
    <w:rsid w:val="009D4D8D"/>
    <w:rsid w:val="009D553A"/>
    <w:rsid w:val="009D64F5"/>
    <w:rsid w:val="009D659B"/>
    <w:rsid w:val="009D6B34"/>
    <w:rsid w:val="009D7262"/>
    <w:rsid w:val="009D72E4"/>
    <w:rsid w:val="009D73BC"/>
    <w:rsid w:val="009D750F"/>
    <w:rsid w:val="009D7D85"/>
    <w:rsid w:val="009E042C"/>
    <w:rsid w:val="009E0600"/>
    <w:rsid w:val="009E089B"/>
    <w:rsid w:val="009E1793"/>
    <w:rsid w:val="009E24FE"/>
    <w:rsid w:val="009E2DEE"/>
    <w:rsid w:val="009E2E40"/>
    <w:rsid w:val="009E32EF"/>
    <w:rsid w:val="009E33C1"/>
    <w:rsid w:val="009E34FC"/>
    <w:rsid w:val="009E4314"/>
    <w:rsid w:val="009E436A"/>
    <w:rsid w:val="009E6EB7"/>
    <w:rsid w:val="009E7A41"/>
    <w:rsid w:val="009E7D5D"/>
    <w:rsid w:val="009F0244"/>
    <w:rsid w:val="009F100E"/>
    <w:rsid w:val="009F1130"/>
    <w:rsid w:val="009F176F"/>
    <w:rsid w:val="009F2978"/>
    <w:rsid w:val="009F31A9"/>
    <w:rsid w:val="009F34A8"/>
    <w:rsid w:val="009F3601"/>
    <w:rsid w:val="009F37D5"/>
    <w:rsid w:val="009F387B"/>
    <w:rsid w:val="009F49C5"/>
    <w:rsid w:val="009F4AB6"/>
    <w:rsid w:val="009F5554"/>
    <w:rsid w:val="009F5887"/>
    <w:rsid w:val="009F5ABB"/>
    <w:rsid w:val="009F5AFA"/>
    <w:rsid w:val="009F6C43"/>
    <w:rsid w:val="009F7666"/>
    <w:rsid w:val="00A0001D"/>
    <w:rsid w:val="00A0039F"/>
    <w:rsid w:val="00A00532"/>
    <w:rsid w:val="00A00551"/>
    <w:rsid w:val="00A009D6"/>
    <w:rsid w:val="00A00EC3"/>
    <w:rsid w:val="00A00F27"/>
    <w:rsid w:val="00A013A5"/>
    <w:rsid w:val="00A015BF"/>
    <w:rsid w:val="00A01C3B"/>
    <w:rsid w:val="00A020E3"/>
    <w:rsid w:val="00A02164"/>
    <w:rsid w:val="00A040B3"/>
    <w:rsid w:val="00A0503F"/>
    <w:rsid w:val="00A058D2"/>
    <w:rsid w:val="00A06A00"/>
    <w:rsid w:val="00A06DF9"/>
    <w:rsid w:val="00A07CC7"/>
    <w:rsid w:val="00A07D23"/>
    <w:rsid w:val="00A07D43"/>
    <w:rsid w:val="00A10484"/>
    <w:rsid w:val="00A11464"/>
    <w:rsid w:val="00A1200A"/>
    <w:rsid w:val="00A1281D"/>
    <w:rsid w:val="00A12CF5"/>
    <w:rsid w:val="00A1308D"/>
    <w:rsid w:val="00A13494"/>
    <w:rsid w:val="00A1361C"/>
    <w:rsid w:val="00A146CC"/>
    <w:rsid w:val="00A149FB"/>
    <w:rsid w:val="00A14B2B"/>
    <w:rsid w:val="00A14D24"/>
    <w:rsid w:val="00A1556D"/>
    <w:rsid w:val="00A176A6"/>
    <w:rsid w:val="00A207DD"/>
    <w:rsid w:val="00A20908"/>
    <w:rsid w:val="00A20CC1"/>
    <w:rsid w:val="00A21606"/>
    <w:rsid w:val="00A2208B"/>
    <w:rsid w:val="00A22442"/>
    <w:rsid w:val="00A22515"/>
    <w:rsid w:val="00A2255E"/>
    <w:rsid w:val="00A22BBA"/>
    <w:rsid w:val="00A22F1A"/>
    <w:rsid w:val="00A22FDF"/>
    <w:rsid w:val="00A23122"/>
    <w:rsid w:val="00A237A9"/>
    <w:rsid w:val="00A23918"/>
    <w:rsid w:val="00A23A31"/>
    <w:rsid w:val="00A23EC7"/>
    <w:rsid w:val="00A24AF9"/>
    <w:rsid w:val="00A24B50"/>
    <w:rsid w:val="00A24C82"/>
    <w:rsid w:val="00A25139"/>
    <w:rsid w:val="00A253C9"/>
    <w:rsid w:val="00A25C8E"/>
    <w:rsid w:val="00A26181"/>
    <w:rsid w:val="00A26433"/>
    <w:rsid w:val="00A26BF4"/>
    <w:rsid w:val="00A27AF7"/>
    <w:rsid w:val="00A27C96"/>
    <w:rsid w:val="00A27D56"/>
    <w:rsid w:val="00A318C0"/>
    <w:rsid w:val="00A31BD3"/>
    <w:rsid w:val="00A31F7A"/>
    <w:rsid w:val="00A32840"/>
    <w:rsid w:val="00A33177"/>
    <w:rsid w:val="00A339A6"/>
    <w:rsid w:val="00A3457F"/>
    <w:rsid w:val="00A354E4"/>
    <w:rsid w:val="00A35AD5"/>
    <w:rsid w:val="00A36910"/>
    <w:rsid w:val="00A37283"/>
    <w:rsid w:val="00A3739C"/>
    <w:rsid w:val="00A37924"/>
    <w:rsid w:val="00A4021B"/>
    <w:rsid w:val="00A40499"/>
    <w:rsid w:val="00A40C26"/>
    <w:rsid w:val="00A41015"/>
    <w:rsid w:val="00A414A3"/>
    <w:rsid w:val="00A41869"/>
    <w:rsid w:val="00A419D1"/>
    <w:rsid w:val="00A41ACC"/>
    <w:rsid w:val="00A41B61"/>
    <w:rsid w:val="00A41F60"/>
    <w:rsid w:val="00A4214B"/>
    <w:rsid w:val="00A42A77"/>
    <w:rsid w:val="00A430F1"/>
    <w:rsid w:val="00A44718"/>
    <w:rsid w:val="00A44892"/>
    <w:rsid w:val="00A45281"/>
    <w:rsid w:val="00A45601"/>
    <w:rsid w:val="00A45B93"/>
    <w:rsid w:val="00A46E3D"/>
    <w:rsid w:val="00A47A8D"/>
    <w:rsid w:val="00A50771"/>
    <w:rsid w:val="00A51CD8"/>
    <w:rsid w:val="00A52EE2"/>
    <w:rsid w:val="00A52F55"/>
    <w:rsid w:val="00A54FC3"/>
    <w:rsid w:val="00A55A02"/>
    <w:rsid w:val="00A55F59"/>
    <w:rsid w:val="00A560F9"/>
    <w:rsid w:val="00A5674F"/>
    <w:rsid w:val="00A56C16"/>
    <w:rsid w:val="00A56E54"/>
    <w:rsid w:val="00A57922"/>
    <w:rsid w:val="00A60178"/>
    <w:rsid w:val="00A60513"/>
    <w:rsid w:val="00A61E07"/>
    <w:rsid w:val="00A61EE9"/>
    <w:rsid w:val="00A62A4C"/>
    <w:rsid w:val="00A62D5A"/>
    <w:rsid w:val="00A63DA5"/>
    <w:rsid w:val="00A64300"/>
    <w:rsid w:val="00A64CA6"/>
    <w:rsid w:val="00A64E29"/>
    <w:rsid w:val="00A64FBA"/>
    <w:rsid w:val="00A65982"/>
    <w:rsid w:val="00A65DC0"/>
    <w:rsid w:val="00A660DA"/>
    <w:rsid w:val="00A664EB"/>
    <w:rsid w:val="00A666A3"/>
    <w:rsid w:val="00A67952"/>
    <w:rsid w:val="00A67AE9"/>
    <w:rsid w:val="00A67F33"/>
    <w:rsid w:val="00A70244"/>
    <w:rsid w:val="00A70464"/>
    <w:rsid w:val="00A71816"/>
    <w:rsid w:val="00A7199B"/>
    <w:rsid w:val="00A71B4A"/>
    <w:rsid w:val="00A7279A"/>
    <w:rsid w:val="00A738BE"/>
    <w:rsid w:val="00A73A45"/>
    <w:rsid w:val="00A74458"/>
    <w:rsid w:val="00A74BD1"/>
    <w:rsid w:val="00A750C2"/>
    <w:rsid w:val="00A752FE"/>
    <w:rsid w:val="00A75562"/>
    <w:rsid w:val="00A760EE"/>
    <w:rsid w:val="00A769AE"/>
    <w:rsid w:val="00A769E9"/>
    <w:rsid w:val="00A76B2A"/>
    <w:rsid w:val="00A771E8"/>
    <w:rsid w:val="00A77764"/>
    <w:rsid w:val="00A77BAF"/>
    <w:rsid w:val="00A8005C"/>
    <w:rsid w:val="00A8063E"/>
    <w:rsid w:val="00A80B52"/>
    <w:rsid w:val="00A80C46"/>
    <w:rsid w:val="00A81436"/>
    <w:rsid w:val="00A81C4E"/>
    <w:rsid w:val="00A82241"/>
    <w:rsid w:val="00A82274"/>
    <w:rsid w:val="00A82728"/>
    <w:rsid w:val="00A82809"/>
    <w:rsid w:val="00A82A30"/>
    <w:rsid w:val="00A83C07"/>
    <w:rsid w:val="00A840F2"/>
    <w:rsid w:val="00A84115"/>
    <w:rsid w:val="00A86242"/>
    <w:rsid w:val="00A866B1"/>
    <w:rsid w:val="00A86767"/>
    <w:rsid w:val="00A86D7C"/>
    <w:rsid w:val="00A87CB4"/>
    <w:rsid w:val="00A905C9"/>
    <w:rsid w:val="00A906F8"/>
    <w:rsid w:val="00A90DEF"/>
    <w:rsid w:val="00A9160C"/>
    <w:rsid w:val="00A91B66"/>
    <w:rsid w:val="00A91DC0"/>
    <w:rsid w:val="00A9202A"/>
    <w:rsid w:val="00A9225A"/>
    <w:rsid w:val="00A935CC"/>
    <w:rsid w:val="00A937A4"/>
    <w:rsid w:val="00A95910"/>
    <w:rsid w:val="00A959BC"/>
    <w:rsid w:val="00A9650D"/>
    <w:rsid w:val="00A96526"/>
    <w:rsid w:val="00A96C62"/>
    <w:rsid w:val="00A97704"/>
    <w:rsid w:val="00AA01B5"/>
    <w:rsid w:val="00AA0743"/>
    <w:rsid w:val="00AA0815"/>
    <w:rsid w:val="00AA0980"/>
    <w:rsid w:val="00AA142C"/>
    <w:rsid w:val="00AA2508"/>
    <w:rsid w:val="00AA28C0"/>
    <w:rsid w:val="00AA2DD4"/>
    <w:rsid w:val="00AA3803"/>
    <w:rsid w:val="00AA5E65"/>
    <w:rsid w:val="00AA5F12"/>
    <w:rsid w:val="00AA6565"/>
    <w:rsid w:val="00AA693E"/>
    <w:rsid w:val="00AA7140"/>
    <w:rsid w:val="00AA7DDB"/>
    <w:rsid w:val="00AA7F95"/>
    <w:rsid w:val="00AB0082"/>
    <w:rsid w:val="00AB1CF1"/>
    <w:rsid w:val="00AB24C9"/>
    <w:rsid w:val="00AB2676"/>
    <w:rsid w:val="00AB3183"/>
    <w:rsid w:val="00AB3448"/>
    <w:rsid w:val="00AB3918"/>
    <w:rsid w:val="00AB3A64"/>
    <w:rsid w:val="00AB46AC"/>
    <w:rsid w:val="00AB4AFB"/>
    <w:rsid w:val="00AB54E0"/>
    <w:rsid w:val="00AB57B3"/>
    <w:rsid w:val="00AB637E"/>
    <w:rsid w:val="00AB6DEA"/>
    <w:rsid w:val="00AB7AED"/>
    <w:rsid w:val="00AC0498"/>
    <w:rsid w:val="00AC1105"/>
    <w:rsid w:val="00AC1309"/>
    <w:rsid w:val="00AC14F5"/>
    <w:rsid w:val="00AC15FE"/>
    <w:rsid w:val="00AC1AE8"/>
    <w:rsid w:val="00AC21A3"/>
    <w:rsid w:val="00AC3077"/>
    <w:rsid w:val="00AC3982"/>
    <w:rsid w:val="00AC39DB"/>
    <w:rsid w:val="00AC3A7F"/>
    <w:rsid w:val="00AC3C20"/>
    <w:rsid w:val="00AC45D5"/>
    <w:rsid w:val="00AC4687"/>
    <w:rsid w:val="00AC4932"/>
    <w:rsid w:val="00AC4DE9"/>
    <w:rsid w:val="00AC5003"/>
    <w:rsid w:val="00AC5962"/>
    <w:rsid w:val="00AC5993"/>
    <w:rsid w:val="00AC5B78"/>
    <w:rsid w:val="00AC5CC7"/>
    <w:rsid w:val="00AC6143"/>
    <w:rsid w:val="00AC6761"/>
    <w:rsid w:val="00AC6B4A"/>
    <w:rsid w:val="00AC784C"/>
    <w:rsid w:val="00AD03AA"/>
    <w:rsid w:val="00AD1532"/>
    <w:rsid w:val="00AD18A5"/>
    <w:rsid w:val="00AD18C1"/>
    <w:rsid w:val="00AD1BE3"/>
    <w:rsid w:val="00AD21DB"/>
    <w:rsid w:val="00AD32AC"/>
    <w:rsid w:val="00AD37A4"/>
    <w:rsid w:val="00AD3EA8"/>
    <w:rsid w:val="00AD41AD"/>
    <w:rsid w:val="00AD4340"/>
    <w:rsid w:val="00AD45F8"/>
    <w:rsid w:val="00AD4631"/>
    <w:rsid w:val="00AD4AB2"/>
    <w:rsid w:val="00AD5212"/>
    <w:rsid w:val="00AD5B83"/>
    <w:rsid w:val="00AD67F5"/>
    <w:rsid w:val="00AD7420"/>
    <w:rsid w:val="00AD75EB"/>
    <w:rsid w:val="00AD78ED"/>
    <w:rsid w:val="00AD7CD7"/>
    <w:rsid w:val="00AD7FF2"/>
    <w:rsid w:val="00AE09E2"/>
    <w:rsid w:val="00AE0D9D"/>
    <w:rsid w:val="00AE14CA"/>
    <w:rsid w:val="00AE162E"/>
    <w:rsid w:val="00AE1733"/>
    <w:rsid w:val="00AE1DA0"/>
    <w:rsid w:val="00AE2D6F"/>
    <w:rsid w:val="00AE2E09"/>
    <w:rsid w:val="00AE2EA0"/>
    <w:rsid w:val="00AE34FA"/>
    <w:rsid w:val="00AE3B24"/>
    <w:rsid w:val="00AE3B77"/>
    <w:rsid w:val="00AE3CFC"/>
    <w:rsid w:val="00AE3F0A"/>
    <w:rsid w:val="00AE4C25"/>
    <w:rsid w:val="00AE544B"/>
    <w:rsid w:val="00AE5DFF"/>
    <w:rsid w:val="00AE5EA8"/>
    <w:rsid w:val="00AE5FA8"/>
    <w:rsid w:val="00AE63E3"/>
    <w:rsid w:val="00AE696D"/>
    <w:rsid w:val="00AE6C0E"/>
    <w:rsid w:val="00AE7D85"/>
    <w:rsid w:val="00AF0CB9"/>
    <w:rsid w:val="00AF116C"/>
    <w:rsid w:val="00AF179E"/>
    <w:rsid w:val="00AF1811"/>
    <w:rsid w:val="00AF2AF9"/>
    <w:rsid w:val="00AF2FB4"/>
    <w:rsid w:val="00AF3C26"/>
    <w:rsid w:val="00AF412B"/>
    <w:rsid w:val="00AF4281"/>
    <w:rsid w:val="00AF4D2F"/>
    <w:rsid w:val="00AF56C4"/>
    <w:rsid w:val="00AF6180"/>
    <w:rsid w:val="00AF69DD"/>
    <w:rsid w:val="00AF6F80"/>
    <w:rsid w:val="00AF7013"/>
    <w:rsid w:val="00AF731B"/>
    <w:rsid w:val="00B00499"/>
    <w:rsid w:val="00B00503"/>
    <w:rsid w:val="00B00E47"/>
    <w:rsid w:val="00B0107B"/>
    <w:rsid w:val="00B012F4"/>
    <w:rsid w:val="00B01393"/>
    <w:rsid w:val="00B0161C"/>
    <w:rsid w:val="00B01E11"/>
    <w:rsid w:val="00B02099"/>
    <w:rsid w:val="00B020E4"/>
    <w:rsid w:val="00B024E7"/>
    <w:rsid w:val="00B02AF7"/>
    <w:rsid w:val="00B02D73"/>
    <w:rsid w:val="00B0366F"/>
    <w:rsid w:val="00B03D80"/>
    <w:rsid w:val="00B041BD"/>
    <w:rsid w:val="00B045C3"/>
    <w:rsid w:val="00B04F1F"/>
    <w:rsid w:val="00B05168"/>
    <w:rsid w:val="00B055A0"/>
    <w:rsid w:val="00B05BF3"/>
    <w:rsid w:val="00B06011"/>
    <w:rsid w:val="00B06C20"/>
    <w:rsid w:val="00B071B5"/>
    <w:rsid w:val="00B07D63"/>
    <w:rsid w:val="00B10008"/>
    <w:rsid w:val="00B10073"/>
    <w:rsid w:val="00B100E8"/>
    <w:rsid w:val="00B10236"/>
    <w:rsid w:val="00B10394"/>
    <w:rsid w:val="00B118E1"/>
    <w:rsid w:val="00B11B68"/>
    <w:rsid w:val="00B11FA7"/>
    <w:rsid w:val="00B12297"/>
    <w:rsid w:val="00B12368"/>
    <w:rsid w:val="00B12475"/>
    <w:rsid w:val="00B132B3"/>
    <w:rsid w:val="00B14DDD"/>
    <w:rsid w:val="00B15B2D"/>
    <w:rsid w:val="00B16CE0"/>
    <w:rsid w:val="00B16D83"/>
    <w:rsid w:val="00B17F58"/>
    <w:rsid w:val="00B2080D"/>
    <w:rsid w:val="00B20B75"/>
    <w:rsid w:val="00B20C86"/>
    <w:rsid w:val="00B20E23"/>
    <w:rsid w:val="00B21277"/>
    <w:rsid w:val="00B212D4"/>
    <w:rsid w:val="00B21F94"/>
    <w:rsid w:val="00B221F9"/>
    <w:rsid w:val="00B22447"/>
    <w:rsid w:val="00B23D5D"/>
    <w:rsid w:val="00B23E36"/>
    <w:rsid w:val="00B2439D"/>
    <w:rsid w:val="00B24779"/>
    <w:rsid w:val="00B247B4"/>
    <w:rsid w:val="00B247D4"/>
    <w:rsid w:val="00B247F0"/>
    <w:rsid w:val="00B24C74"/>
    <w:rsid w:val="00B25AF2"/>
    <w:rsid w:val="00B27188"/>
    <w:rsid w:val="00B27D48"/>
    <w:rsid w:val="00B312E4"/>
    <w:rsid w:val="00B3306A"/>
    <w:rsid w:val="00B3313F"/>
    <w:rsid w:val="00B332DE"/>
    <w:rsid w:val="00B338C3"/>
    <w:rsid w:val="00B34B12"/>
    <w:rsid w:val="00B34D33"/>
    <w:rsid w:val="00B35223"/>
    <w:rsid w:val="00B35BB8"/>
    <w:rsid w:val="00B3645B"/>
    <w:rsid w:val="00B366A1"/>
    <w:rsid w:val="00B36979"/>
    <w:rsid w:val="00B4125F"/>
    <w:rsid w:val="00B41DF0"/>
    <w:rsid w:val="00B42607"/>
    <w:rsid w:val="00B42846"/>
    <w:rsid w:val="00B43259"/>
    <w:rsid w:val="00B4362F"/>
    <w:rsid w:val="00B43799"/>
    <w:rsid w:val="00B43FA7"/>
    <w:rsid w:val="00B44854"/>
    <w:rsid w:val="00B4516C"/>
    <w:rsid w:val="00B45368"/>
    <w:rsid w:val="00B45A86"/>
    <w:rsid w:val="00B466E3"/>
    <w:rsid w:val="00B46828"/>
    <w:rsid w:val="00B502C9"/>
    <w:rsid w:val="00B50D2D"/>
    <w:rsid w:val="00B50EBC"/>
    <w:rsid w:val="00B5109C"/>
    <w:rsid w:val="00B514DE"/>
    <w:rsid w:val="00B52119"/>
    <w:rsid w:val="00B52B50"/>
    <w:rsid w:val="00B532F7"/>
    <w:rsid w:val="00B53C7A"/>
    <w:rsid w:val="00B54BD0"/>
    <w:rsid w:val="00B54D37"/>
    <w:rsid w:val="00B55509"/>
    <w:rsid w:val="00B5602E"/>
    <w:rsid w:val="00B563B2"/>
    <w:rsid w:val="00B566AD"/>
    <w:rsid w:val="00B56F3B"/>
    <w:rsid w:val="00B57585"/>
    <w:rsid w:val="00B5794A"/>
    <w:rsid w:val="00B57CB3"/>
    <w:rsid w:val="00B61CAD"/>
    <w:rsid w:val="00B61EF3"/>
    <w:rsid w:val="00B62E73"/>
    <w:rsid w:val="00B63162"/>
    <w:rsid w:val="00B636C4"/>
    <w:rsid w:val="00B63A1F"/>
    <w:rsid w:val="00B6454C"/>
    <w:rsid w:val="00B645F0"/>
    <w:rsid w:val="00B646E8"/>
    <w:rsid w:val="00B65037"/>
    <w:rsid w:val="00B65134"/>
    <w:rsid w:val="00B6581F"/>
    <w:rsid w:val="00B670E0"/>
    <w:rsid w:val="00B67578"/>
    <w:rsid w:val="00B67960"/>
    <w:rsid w:val="00B70620"/>
    <w:rsid w:val="00B707EC"/>
    <w:rsid w:val="00B70A91"/>
    <w:rsid w:val="00B70D46"/>
    <w:rsid w:val="00B70F43"/>
    <w:rsid w:val="00B70FB4"/>
    <w:rsid w:val="00B714E7"/>
    <w:rsid w:val="00B71911"/>
    <w:rsid w:val="00B71BFE"/>
    <w:rsid w:val="00B725B3"/>
    <w:rsid w:val="00B7288F"/>
    <w:rsid w:val="00B7292B"/>
    <w:rsid w:val="00B72A8E"/>
    <w:rsid w:val="00B7378A"/>
    <w:rsid w:val="00B73E6D"/>
    <w:rsid w:val="00B7400D"/>
    <w:rsid w:val="00B74667"/>
    <w:rsid w:val="00B74894"/>
    <w:rsid w:val="00B76513"/>
    <w:rsid w:val="00B768DA"/>
    <w:rsid w:val="00B77022"/>
    <w:rsid w:val="00B778DE"/>
    <w:rsid w:val="00B779DD"/>
    <w:rsid w:val="00B77E3F"/>
    <w:rsid w:val="00B77F17"/>
    <w:rsid w:val="00B806A2"/>
    <w:rsid w:val="00B806C2"/>
    <w:rsid w:val="00B80A39"/>
    <w:rsid w:val="00B80DAB"/>
    <w:rsid w:val="00B80EA6"/>
    <w:rsid w:val="00B80F20"/>
    <w:rsid w:val="00B80FA0"/>
    <w:rsid w:val="00B8128D"/>
    <w:rsid w:val="00B8174C"/>
    <w:rsid w:val="00B81A33"/>
    <w:rsid w:val="00B81F63"/>
    <w:rsid w:val="00B823F5"/>
    <w:rsid w:val="00B827EF"/>
    <w:rsid w:val="00B82980"/>
    <w:rsid w:val="00B8327A"/>
    <w:rsid w:val="00B832FC"/>
    <w:rsid w:val="00B83B4D"/>
    <w:rsid w:val="00B845D3"/>
    <w:rsid w:val="00B84722"/>
    <w:rsid w:val="00B852EC"/>
    <w:rsid w:val="00B853AB"/>
    <w:rsid w:val="00B857B3"/>
    <w:rsid w:val="00B85B98"/>
    <w:rsid w:val="00B86154"/>
    <w:rsid w:val="00B86DD6"/>
    <w:rsid w:val="00B870D2"/>
    <w:rsid w:val="00B871B8"/>
    <w:rsid w:val="00B8747F"/>
    <w:rsid w:val="00B87774"/>
    <w:rsid w:val="00B87CE3"/>
    <w:rsid w:val="00B9086C"/>
    <w:rsid w:val="00B9094B"/>
    <w:rsid w:val="00B909CB"/>
    <w:rsid w:val="00B90B41"/>
    <w:rsid w:val="00B91089"/>
    <w:rsid w:val="00B9175C"/>
    <w:rsid w:val="00B917A4"/>
    <w:rsid w:val="00B920DB"/>
    <w:rsid w:val="00B92286"/>
    <w:rsid w:val="00B92834"/>
    <w:rsid w:val="00B935C9"/>
    <w:rsid w:val="00B93E4F"/>
    <w:rsid w:val="00B94944"/>
    <w:rsid w:val="00B94B09"/>
    <w:rsid w:val="00B94CDE"/>
    <w:rsid w:val="00B95198"/>
    <w:rsid w:val="00B95E6C"/>
    <w:rsid w:val="00B96156"/>
    <w:rsid w:val="00B9677E"/>
    <w:rsid w:val="00B978F6"/>
    <w:rsid w:val="00BA0B1E"/>
    <w:rsid w:val="00BA1367"/>
    <w:rsid w:val="00BA1671"/>
    <w:rsid w:val="00BA2336"/>
    <w:rsid w:val="00BA2C78"/>
    <w:rsid w:val="00BA31BE"/>
    <w:rsid w:val="00BA414F"/>
    <w:rsid w:val="00BA45B0"/>
    <w:rsid w:val="00BA47EA"/>
    <w:rsid w:val="00BA4A48"/>
    <w:rsid w:val="00BA525A"/>
    <w:rsid w:val="00BA5C29"/>
    <w:rsid w:val="00BA623F"/>
    <w:rsid w:val="00BA658E"/>
    <w:rsid w:val="00BA6874"/>
    <w:rsid w:val="00BA7972"/>
    <w:rsid w:val="00BB03CC"/>
    <w:rsid w:val="00BB05B1"/>
    <w:rsid w:val="00BB0AFB"/>
    <w:rsid w:val="00BB29FE"/>
    <w:rsid w:val="00BB2CD8"/>
    <w:rsid w:val="00BB330C"/>
    <w:rsid w:val="00BB587A"/>
    <w:rsid w:val="00BB588F"/>
    <w:rsid w:val="00BB5959"/>
    <w:rsid w:val="00BB5D73"/>
    <w:rsid w:val="00BB5E5A"/>
    <w:rsid w:val="00BB659F"/>
    <w:rsid w:val="00BB6AF9"/>
    <w:rsid w:val="00BB6D1A"/>
    <w:rsid w:val="00BB6DE1"/>
    <w:rsid w:val="00BB746F"/>
    <w:rsid w:val="00BB7526"/>
    <w:rsid w:val="00BB7617"/>
    <w:rsid w:val="00BB7853"/>
    <w:rsid w:val="00BB7880"/>
    <w:rsid w:val="00BC01F4"/>
    <w:rsid w:val="00BC0264"/>
    <w:rsid w:val="00BC03E0"/>
    <w:rsid w:val="00BC0ACF"/>
    <w:rsid w:val="00BC0CD8"/>
    <w:rsid w:val="00BC147A"/>
    <w:rsid w:val="00BC147C"/>
    <w:rsid w:val="00BC1A5D"/>
    <w:rsid w:val="00BC25F9"/>
    <w:rsid w:val="00BC2A98"/>
    <w:rsid w:val="00BC378B"/>
    <w:rsid w:val="00BC4BC6"/>
    <w:rsid w:val="00BC53CF"/>
    <w:rsid w:val="00BC6379"/>
    <w:rsid w:val="00BC6572"/>
    <w:rsid w:val="00BC6B76"/>
    <w:rsid w:val="00BC6CAA"/>
    <w:rsid w:val="00BC75E9"/>
    <w:rsid w:val="00BC793E"/>
    <w:rsid w:val="00BD073A"/>
    <w:rsid w:val="00BD160F"/>
    <w:rsid w:val="00BD24AD"/>
    <w:rsid w:val="00BD37A8"/>
    <w:rsid w:val="00BD41BE"/>
    <w:rsid w:val="00BD4644"/>
    <w:rsid w:val="00BD487F"/>
    <w:rsid w:val="00BD4C6E"/>
    <w:rsid w:val="00BD4F16"/>
    <w:rsid w:val="00BD52C9"/>
    <w:rsid w:val="00BD56C4"/>
    <w:rsid w:val="00BD609A"/>
    <w:rsid w:val="00BD62A5"/>
    <w:rsid w:val="00BD66E6"/>
    <w:rsid w:val="00BD6B6D"/>
    <w:rsid w:val="00BD6CAF"/>
    <w:rsid w:val="00BD6FE6"/>
    <w:rsid w:val="00BD7BB6"/>
    <w:rsid w:val="00BE06DF"/>
    <w:rsid w:val="00BE148A"/>
    <w:rsid w:val="00BE1C5F"/>
    <w:rsid w:val="00BE2044"/>
    <w:rsid w:val="00BE2881"/>
    <w:rsid w:val="00BE2C79"/>
    <w:rsid w:val="00BE3856"/>
    <w:rsid w:val="00BE4299"/>
    <w:rsid w:val="00BE432E"/>
    <w:rsid w:val="00BE525B"/>
    <w:rsid w:val="00BE5D83"/>
    <w:rsid w:val="00BE5DB3"/>
    <w:rsid w:val="00BE6256"/>
    <w:rsid w:val="00BE670B"/>
    <w:rsid w:val="00BE6CDF"/>
    <w:rsid w:val="00BE7116"/>
    <w:rsid w:val="00BF0003"/>
    <w:rsid w:val="00BF005E"/>
    <w:rsid w:val="00BF0236"/>
    <w:rsid w:val="00BF0918"/>
    <w:rsid w:val="00BF0EFA"/>
    <w:rsid w:val="00BF1476"/>
    <w:rsid w:val="00BF1646"/>
    <w:rsid w:val="00BF1721"/>
    <w:rsid w:val="00BF2088"/>
    <w:rsid w:val="00BF22FA"/>
    <w:rsid w:val="00BF26DF"/>
    <w:rsid w:val="00BF2E7E"/>
    <w:rsid w:val="00BF3B57"/>
    <w:rsid w:val="00BF3F3C"/>
    <w:rsid w:val="00BF49BC"/>
    <w:rsid w:val="00BF52A3"/>
    <w:rsid w:val="00BF56F4"/>
    <w:rsid w:val="00BF5B35"/>
    <w:rsid w:val="00BF5EE3"/>
    <w:rsid w:val="00BF5F7C"/>
    <w:rsid w:val="00BF71E8"/>
    <w:rsid w:val="00BF76B6"/>
    <w:rsid w:val="00C004E1"/>
    <w:rsid w:val="00C00796"/>
    <w:rsid w:val="00C00983"/>
    <w:rsid w:val="00C010FD"/>
    <w:rsid w:val="00C01149"/>
    <w:rsid w:val="00C01331"/>
    <w:rsid w:val="00C02158"/>
    <w:rsid w:val="00C02B31"/>
    <w:rsid w:val="00C02EDD"/>
    <w:rsid w:val="00C0314F"/>
    <w:rsid w:val="00C035C0"/>
    <w:rsid w:val="00C03EE2"/>
    <w:rsid w:val="00C041D2"/>
    <w:rsid w:val="00C059B4"/>
    <w:rsid w:val="00C0612C"/>
    <w:rsid w:val="00C062D2"/>
    <w:rsid w:val="00C063CC"/>
    <w:rsid w:val="00C0652B"/>
    <w:rsid w:val="00C0774B"/>
    <w:rsid w:val="00C10ECC"/>
    <w:rsid w:val="00C1122B"/>
    <w:rsid w:val="00C11657"/>
    <w:rsid w:val="00C120CF"/>
    <w:rsid w:val="00C12193"/>
    <w:rsid w:val="00C121DA"/>
    <w:rsid w:val="00C140E0"/>
    <w:rsid w:val="00C14649"/>
    <w:rsid w:val="00C1515E"/>
    <w:rsid w:val="00C151C2"/>
    <w:rsid w:val="00C15484"/>
    <w:rsid w:val="00C156FD"/>
    <w:rsid w:val="00C16979"/>
    <w:rsid w:val="00C170DC"/>
    <w:rsid w:val="00C17851"/>
    <w:rsid w:val="00C17857"/>
    <w:rsid w:val="00C205AD"/>
    <w:rsid w:val="00C21121"/>
    <w:rsid w:val="00C21617"/>
    <w:rsid w:val="00C227F6"/>
    <w:rsid w:val="00C2282E"/>
    <w:rsid w:val="00C22CE4"/>
    <w:rsid w:val="00C24E0D"/>
    <w:rsid w:val="00C25648"/>
    <w:rsid w:val="00C25821"/>
    <w:rsid w:val="00C25AC2"/>
    <w:rsid w:val="00C264FF"/>
    <w:rsid w:val="00C272BA"/>
    <w:rsid w:val="00C2762B"/>
    <w:rsid w:val="00C277F7"/>
    <w:rsid w:val="00C3132F"/>
    <w:rsid w:val="00C31E13"/>
    <w:rsid w:val="00C31F3B"/>
    <w:rsid w:val="00C32613"/>
    <w:rsid w:val="00C32DB3"/>
    <w:rsid w:val="00C32E46"/>
    <w:rsid w:val="00C32F3E"/>
    <w:rsid w:val="00C33944"/>
    <w:rsid w:val="00C33B03"/>
    <w:rsid w:val="00C3421C"/>
    <w:rsid w:val="00C35183"/>
    <w:rsid w:val="00C353DA"/>
    <w:rsid w:val="00C35CB9"/>
    <w:rsid w:val="00C36428"/>
    <w:rsid w:val="00C366F7"/>
    <w:rsid w:val="00C36A17"/>
    <w:rsid w:val="00C372C0"/>
    <w:rsid w:val="00C37852"/>
    <w:rsid w:val="00C402AD"/>
    <w:rsid w:val="00C41777"/>
    <w:rsid w:val="00C41CD9"/>
    <w:rsid w:val="00C4273D"/>
    <w:rsid w:val="00C43CDA"/>
    <w:rsid w:val="00C45099"/>
    <w:rsid w:val="00C45C74"/>
    <w:rsid w:val="00C463F8"/>
    <w:rsid w:val="00C4670C"/>
    <w:rsid w:val="00C46A83"/>
    <w:rsid w:val="00C4707F"/>
    <w:rsid w:val="00C501E2"/>
    <w:rsid w:val="00C50B80"/>
    <w:rsid w:val="00C50E99"/>
    <w:rsid w:val="00C50EE0"/>
    <w:rsid w:val="00C51692"/>
    <w:rsid w:val="00C51CEB"/>
    <w:rsid w:val="00C5293F"/>
    <w:rsid w:val="00C52DD7"/>
    <w:rsid w:val="00C52E74"/>
    <w:rsid w:val="00C5323E"/>
    <w:rsid w:val="00C532D2"/>
    <w:rsid w:val="00C53759"/>
    <w:rsid w:val="00C53C73"/>
    <w:rsid w:val="00C54EA1"/>
    <w:rsid w:val="00C54F02"/>
    <w:rsid w:val="00C551D7"/>
    <w:rsid w:val="00C551FE"/>
    <w:rsid w:val="00C554AD"/>
    <w:rsid w:val="00C556C1"/>
    <w:rsid w:val="00C557CE"/>
    <w:rsid w:val="00C56845"/>
    <w:rsid w:val="00C57161"/>
    <w:rsid w:val="00C57354"/>
    <w:rsid w:val="00C57B80"/>
    <w:rsid w:val="00C60219"/>
    <w:rsid w:val="00C6081D"/>
    <w:rsid w:val="00C61180"/>
    <w:rsid w:val="00C615B3"/>
    <w:rsid w:val="00C61DA8"/>
    <w:rsid w:val="00C62281"/>
    <w:rsid w:val="00C62778"/>
    <w:rsid w:val="00C62D3C"/>
    <w:rsid w:val="00C62DAD"/>
    <w:rsid w:val="00C62DDF"/>
    <w:rsid w:val="00C6359E"/>
    <w:rsid w:val="00C64E95"/>
    <w:rsid w:val="00C652F4"/>
    <w:rsid w:val="00C66292"/>
    <w:rsid w:val="00C669DE"/>
    <w:rsid w:val="00C66C60"/>
    <w:rsid w:val="00C66FE5"/>
    <w:rsid w:val="00C679EB"/>
    <w:rsid w:val="00C67E94"/>
    <w:rsid w:val="00C70769"/>
    <w:rsid w:val="00C709E8"/>
    <w:rsid w:val="00C70AE8"/>
    <w:rsid w:val="00C71187"/>
    <w:rsid w:val="00C71368"/>
    <w:rsid w:val="00C71D87"/>
    <w:rsid w:val="00C71F99"/>
    <w:rsid w:val="00C72BD8"/>
    <w:rsid w:val="00C72C92"/>
    <w:rsid w:val="00C7367A"/>
    <w:rsid w:val="00C73F41"/>
    <w:rsid w:val="00C74160"/>
    <w:rsid w:val="00C74D90"/>
    <w:rsid w:val="00C74E53"/>
    <w:rsid w:val="00C750F8"/>
    <w:rsid w:val="00C758BD"/>
    <w:rsid w:val="00C75C24"/>
    <w:rsid w:val="00C761A9"/>
    <w:rsid w:val="00C766C6"/>
    <w:rsid w:val="00C76755"/>
    <w:rsid w:val="00C7747B"/>
    <w:rsid w:val="00C77679"/>
    <w:rsid w:val="00C77FC2"/>
    <w:rsid w:val="00C80EC5"/>
    <w:rsid w:val="00C814EE"/>
    <w:rsid w:val="00C81DA8"/>
    <w:rsid w:val="00C81E5B"/>
    <w:rsid w:val="00C81E77"/>
    <w:rsid w:val="00C82BEB"/>
    <w:rsid w:val="00C82E9B"/>
    <w:rsid w:val="00C8309A"/>
    <w:rsid w:val="00C8335E"/>
    <w:rsid w:val="00C833F3"/>
    <w:rsid w:val="00C83D73"/>
    <w:rsid w:val="00C83DB6"/>
    <w:rsid w:val="00C84EB2"/>
    <w:rsid w:val="00C84FC7"/>
    <w:rsid w:val="00C85D01"/>
    <w:rsid w:val="00C85FD3"/>
    <w:rsid w:val="00C8601D"/>
    <w:rsid w:val="00C868D8"/>
    <w:rsid w:val="00C86D1F"/>
    <w:rsid w:val="00C86EDD"/>
    <w:rsid w:val="00C87189"/>
    <w:rsid w:val="00C87336"/>
    <w:rsid w:val="00C877E4"/>
    <w:rsid w:val="00C87DD1"/>
    <w:rsid w:val="00C87DF3"/>
    <w:rsid w:val="00C90B04"/>
    <w:rsid w:val="00C91248"/>
    <w:rsid w:val="00C91316"/>
    <w:rsid w:val="00C924EE"/>
    <w:rsid w:val="00C92A6F"/>
    <w:rsid w:val="00C92D26"/>
    <w:rsid w:val="00C9419B"/>
    <w:rsid w:val="00C94415"/>
    <w:rsid w:val="00C94C50"/>
    <w:rsid w:val="00C94CBB"/>
    <w:rsid w:val="00C94DE9"/>
    <w:rsid w:val="00C94E10"/>
    <w:rsid w:val="00C96749"/>
    <w:rsid w:val="00C96B04"/>
    <w:rsid w:val="00C972ED"/>
    <w:rsid w:val="00C97547"/>
    <w:rsid w:val="00C975D1"/>
    <w:rsid w:val="00CA065E"/>
    <w:rsid w:val="00CA1520"/>
    <w:rsid w:val="00CA1D95"/>
    <w:rsid w:val="00CA21E4"/>
    <w:rsid w:val="00CA2467"/>
    <w:rsid w:val="00CA25CC"/>
    <w:rsid w:val="00CA2DE5"/>
    <w:rsid w:val="00CA3322"/>
    <w:rsid w:val="00CA3F6F"/>
    <w:rsid w:val="00CA41A2"/>
    <w:rsid w:val="00CA41DD"/>
    <w:rsid w:val="00CA53E6"/>
    <w:rsid w:val="00CA5D06"/>
    <w:rsid w:val="00CA6210"/>
    <w:rsid w:val="00CA63B4"/>
    <w:rsid w:val="00CA6761"/>
    <w:rsid w:val="00CA6F38"/>
    <w:rsid w:val="00CA7054"/>
    <w:rsid w:val="00CA7769"/>
    <w:rsid w:val="00CA7C85"/>
    <w:rsid w:val="00CB0F4D"/>
    <w:rsid w:val="00CB1A08"/>
    <w:rsid w:val="00CB1DBB"/>
    <w:rsid w:val="00CB2488"/>
    <w:rsid w:val="00CB3163"/>
    <w:rsid w:val="00CB3207"/>
    <w:rsid w:val="00CB344F"/>
    <w:rsid w:val="00CB37C7"/>
    <w:rsid w:val="00CB4F82"/>
    <w:rsid w:val="00CB5550"/>
    <w:rsid w:val="00CB56E5"/>
    <w:rsid w:val="00CB5883"/>
    <w:rsid w:val="00CB60B7"/>
    <w:rsid w:val="00CB6AC6"/>
    <w:rsid w:val="00CB71AA"/>
    <w:rsid w:val="00CB7C27"/>
    <w:rsid w:val="00CC0121"/>
    <w:rsid w:val="00CC060D"/>
    <w:rsid w:val="00CC066E"/>
    <w:rsid w:val="00CC1044"/>
    <w:rsid w:val="00CC13D1"/>
    <w:rsid w:val="00CC24A1"/>
    <w:rsid w:val="00CC29BC"/>
    <w:rsid w:val="00CC3AAC"/>
    <w:rsid w:val="00CC4112"/>
    <w:rsid w:val="00CC4DF7"/>
    <w:rsid w:val="00CC54E6"/>
    <w:rsid w:val="00CC5713"/>
    <w:rsid w:val="00CC597A"/>
    <w:rsid w:val="00CC641E"/>
    <w:rsid w:val="00CC73ED"/>
    <w:rsid w:val="00CC74F8"/>
    <w:rsid w:val="00CC7770"/>
    <w:rsid w:val="00CC7B47"/>
    <w:rsid w:val="00CC7E03"/>
    <w:rsid w:val="00CD03A7"/>
    <w:rsid w:val="00CD092C"/>
    <w:rsid w:val="00CD0956"/>
    <w:rsid w:val="00CD1A95"/>
    <w:rsid w:val="00CD2F83"/>
    <w:rsid w:val="00CD308E"/>
    <w:rsid w:val="00CD30E0"/>
    <w:rsid w:val="00CD4691"/>
    <w:rsid w:val="00CD4A8E"/>
    <w:rsid w:val="00CD4C3D"/>
    <w:rsid w:val="00CD50C1"/>
    <w:rsid w:val="00CD52E5"/>
    <w:rsid w:val="00CD5675"/>
    <w:rsid w:val="00CD60AA"/>
    <w:rsid w:val="00CD6219"/>
    <w:rsid w:val="00CD6540"/>
    <w:rsid w:val="00CD6656"/>
    <w:rsid w:val="00CD7029"/>
    <w:rsid w:val="00CD7112"/>
    <w:rsid w:val="00CE0090"/>
    <w:rsid w:val="00CE03CB"/>
    <w:rsid w:val="00CE0631"/>
    <w:rsid w:val="00CE0841"/>
    <w:rsid w:val="00CE0954"/>
    <w:rsid w:val="00CE098C"/>
    <w:rsid w:val="00CE0DFD"/>
    <w:rsid w:val="00CE1AAB"/>
    <w:rsid w:val="00CE1E57"/>
    <w:rsid w:val="00CE2684"/>
    <w:rsid w:val="00CE28FE"/>
    <w:rsid w:val="00CE2B42"/>
    <w:rsid w:val="00CE3226"/>
    <w:rsid w:val="00CE3394"/>
    <w:rsid w:val="00CE3566"/>
    <w:rsid w:val="00CE54FB"/>
    <w:rsid w:val="00CE5E5A"/>
    <w:rsid w:val="00CE5F9A"/>
    <w:rsid w:val="00CE61B1"/>
    <w:rsid w:val="00CE6F51"/>
    <w:rsid w:val="00CE7867"/>
    <w:rsid w:val="00CF0113"/>
    <w:rsid w:val="00CF060A"/>
    <w:rsid w:val="00CF071F"/>
    <w:rsid w:val="00CF0D6B"/>
    <w:rsid w:val="00CF1B07"/>
    <w:rsid w:val="00CF260A"/>
    <w:rsid w:val="00CF576E"/>
    <w:rsid w:val="00CF5ABB"/>
    <w:rsid w:val="00CF6604"/>
    <w:rsid w:val="00CF75F3"/>
    <w:rsid w:val="00CF7D76"/>
    <w:rsid w:val="00D00682"/>
    <w:rsid w:val="00D006D7"/>
    <w:rsid w:val="00D00842"/>
    <w:rsid w:val="00D0094A"/>
    <w:rsid w:val="00D01186"/>
    <w:rsid w:val="00D01C43"/>
    <w:rsid w:val="00D020F3"/>
    <w:rsid w:val="00D02181"/>
    <w:rsid w:val="00D021ED"/>
    <w:rsid w:val="00D02A30"/>
    <w:rsid w:val="00D02D2D"/>
    <w:rsid w:val="00D03CEE"/>
    <w:rsid w:val="00D03DB8"/>
    <w:rsid w:val="00D048C4"/>
    <w:rsid w:val="00D04F2B"/>
    <w:rsid w:val="00D0538E"/>
    <w:rsid w:val="00D0603A"/>
    <w:rsid w:val="00D06074"/>
    <w:rsid w:val="00D0681E"/>
    <w:rsid w:val="00D071BE"/>
    <w:rsid w:val="00D0744A"/>
    <w:rsid w:val="00D07835"/>
    <w:rsid w:val="00D108DC"/>
    <w:rsid w:val="00D10DD4"/>
    <w:rsid w:val="00D11364"/>
    <w:rsid w:val="00D12293"/>
    <w:rsid w:val="00D123EB"/>
    <w:rsid w:val="00D12410"/>
    <w:rsid w:val="00D129F3"/>
    <w:rsid w:val="00D12DD3"/>
    <w:rsid w:val="00D137F2"/>
    <w:rsid w:val="00D1467F"/>
    <w:rsid w:val="00D1486E"/>
    <w:rsid w:val="00D14A17"/>
    <w:rsid w:val="00D14A97"/>
    <w:rsid w:val="00D15052"/>
    <w:rsid w:val="00D15593"/>
    <w:rsid w:val="00D159B0"/>
    <w:rsid w:val="00D164D8"/>
    <w:rsid w:val="00D1675D"/>
    <w:rsid w:val="00D16FF0"/>
    <w:rsid w:val="00D17085"/>
    <w:rsid w:val="00D17F6D"/>
    <w:rsid w:val="00D202D4"/>
    <w:rsid w:val="00D209E1"/>
    <w:rsid w:val="00D20AA1"/>
    <w:rsid w:val="00D20EDC"/>
    <w:rsid w:val="00D21F33"/>
    <w:rsid w:val="00D2228E"/>
    <w:rsid w:val="00D229E9"/>
    <w:rsid w:val="00D22AF0"/>
    <w:rsid w:val="00D23222"/>
    <w:rsid w:val="00D2354F"/>
    <w:rsid w:val="00D2362C"/>
    <w:rsid w:val="00D2423E"/>
    <w:rsid w:val="00D242B8"/>
    <w:rsid w:val="00D24572"/>
    <w:rsid w:val="00D246A4"/>
    <w:rsid w:val="00D24D97"/>
    <w:rsid w:val="00D251AA"/>
    <w:rsid w:val="00D25898"/>
    <w:rsid w:val="00D310BB"/>
    <w:rsid w:val="00D3383E"/>
    <w:rsid w:val="00D33A80"/>
    <w:rsid w:val="00D34951"/>
    <w:rsid w:val="00D35006"/>
    <w:rsid w:val="00D3555F"/>
    <w:rsid w:val="00D35696"/>
    <w:rsid w:val="00D35ED8"/>
    <w:rsid w:val="00D3652A"/>
    <w:rsid w:val="00D365B3"/>
    <w:rsid w:val="00D36625"/>
    <w:rsid w:val="00D37495"/>
    <w:rsid w:val="00D37CB3"/>
    <w:rsid w:val="00D40172"/>
    <w:rsid w:val="00D401AC"/>
    <w:rsid w:val="00D4025A"/>
    <w:rsid w:val="00D40275"/>
    <w:rsid w:val="00D40283"/>
    <w:rsid w:val="00D4056A"/>
    <w:rsid w:val="00D4079F"/>
    <w:rsid w:val="00D40801"/>
    <w:rsid w:val="00D40C3C"/>
    <w:rsid w:val="00D417C2"/>
    <w:rsid w:val="00D41A62"/>
    <w:rsid w:val="00D41DAB"/>
    <w:rsid w:val="00D42D6C"/>
    <w:rsid w:val="00D43A6A"/>
    <w:rsid w:val="00D43D80"/>
    <w:rsid w:val="00D4509D"/>
    <w:rsid w:val="00D4592F"/>
    <w:rsid w:val="00D470C2"/>
    <w:rsid w:val="00D4769F"/>
    <w:rsid w:val="00D478BA"/>
    <w:rsid w:val="00D47E67"/>
    <w:rsid w:val="00D50390"/>
    <w:rsid w:val="00D50456"/>
    <w:rsid w:val="00D5067A"/>
    <w:rsid w:val="00D51361"/>
    <w:rsid w:val="00D52612"/>
    <w:rsid w:val="00D538DC"/>
    <w:rsid w:val="00D540DA"/>
    <w:rsid w:val="00D558CA"/>
    <w:rsid w:val="00D558F9"/>
    <w:rsid w:val="00D562D2"/>
    <w:rsid w:val="00D56A11"/>
    <w:rsid w:val="00D56C7A"/>
    <w:rsid w:val="00D6175B"/>
    <w:rsid w:val="00D618A9"/>
    <w:rsid w:val="00D618B2"/>
    <w:rsid w:val="00D62000"/>
    <w:rsid w:val="00D6282B"/>
    <w:rsid w:val="00D63726"/>
    <w:rsid w:val="00D637F4"/>
    <w:rsid w:val="00D63D3E"/>
    <w:rsid w:val="00D63F03"/>
    <w:rsid w:val="00D642AC"/>
    <w:rsid w:val="00D6489E"/>
    <w:rsid w:val="00D64B2F"/>
    <w:rsid w:val="00D665C0"/>
    <w:rsid w:val="00D675D1"/>
    <w:rsid w:val="00D678CB"/>
    <w:rsid w:val="00D70888"/>
    <w:rsid w:val="00D710C9"/>
    <w:rsid w:val="00D71E40"/>
    <w:rsid w:val="00D71F3D"/>
    <w:rsid w:val="00D71FD6"/>
    <w:rsid w:val="00D722D6"/>
    <w:rsid w:val="00D7259A"/>
    <w:rsid w:val="00D72996"/>
    <w:rsid w:val="00D72FEF"/>
    <w:rsid w:val="00D736D9"/>
    <w:rsid w:val="00D7371E"/>
    <w:rsid w:val="00D73885"/>
    <w:rsid w:val="00D739B4"/>
    <w:rsid w:val="00D7484F"/>
    <w:rsid w:val="00D75E27"/>
    <w:rsid w:val="00D7638A"/>
    <w:rsid w:val="00D76ECA"/>
    <w:rsid w:val="00D774B4"/>
    <w:rsid w:val="00D77CFE"/>
    <w:rsid w:val="00D807A9"/>
    <w:rsid w:val="00D80BA5"/>
    <w:rsid w:val="00D8124E"/>
    <w:rsid w:val="00D8177C"/>
    <w:rsid w:val="00D819ED"/>
    <w:rsid w:val="00D8249A"/>
    <w:rsid w:val="00D82DF7"/>
    <w:rsid w:val="00D83196"/>
    <w:rsid w:val="00D8338B"/>
    <w:rsid w:val="00D84436"/>
    <w:rsid w:val="00D845A5"/>
    <w:rsid w:val="00D85B64"/>
    <w:rsid w:val="00D86007"/>
    <w:rsid w:val="00D86190"/>
    <w:rsid w:val="00D861C6"/>
    <w:rsid w:val="00D864B5"/>
    <w:rsid w:val="00D869BC"/>
    <w:rsid w:val="00D874A5"/>
    <w:rsid w:val="00D875D6"/>
    <w:rsid w:val="00D87E42"/>
    <w:rsid w:val="00D87FF0"/>
    <w:rsid w:val="00D9002F"/>
    <w:rsid w:val="00D90932"/>
    <w:rsid w:val="00D90A1C"/>
    <w:rsid w:val="00D91179"/>
    <w:rsid w:val="00D918D6"/>
    <w:rsid w:val="00D91B39"/>
    <w:rsid w:val="00D91E77"/>
    <w:rsid w:val="00D92762"/>
    <w:rsid w:val="00D92B32"/>
    <w:rsid w:val="00D92BB4"/>
    <w:rsid w:val="00D936D4"/>
    <w:rsid w:val="00D93C96"/>
    <w:rsid w:val="00D93CE2"/>
    <w:rsid w:val="00D93E09"/>
    <w:rsid w:val="00D94384"/>
    <w:rsid w:val="00D94CD0"/>
    <w:rsid w:val="00D94ED0"/>
    <w:rsid w:val="00D95BE9"/>
    <w:rsid w:val="00D95E22"/>
    <w:rsid w:val="00D95F33"/>
    <w:rsid w:val="00D9727F"/>
    <w:rsid w:val="00D975C4"/>
    <w:rsid w:val="00DA02A9"/>
    <w:rsid w:val="00DA157B"/>
    <w:rsid w:val="00DA15A1"/>
    <w:rsid w:val="00DA1A64"/>
    <w:rsid w:val="00DA2257"/>
    <w:rsid w:val="00DA235E"/>
    <w:rsid w:val="00DA2470"/>
    <w:rsid w:val="00DA28C0"/>
    <w:rsid w:val="00DA3428"/>
    <w:rsid w:val="00DA3854"/>
    <w:rsid w:val="00DA3F07"/>
    <w:rsid w:val="00DA4F41"/>
    <w:rsid w:val="00DA523F"/>
    <w:rsid w:val="00DA53CA"/>
    <w:rsid w:val="00DA54A3"/>
    <w:rsid w:val="00DA5671"/>
    <w:rsid w:val="00DA6541"/>
    <w:rsid w:val="00DA67AB"/>
    <w:rsid w:val="00DA6BEA"/>
    <w:rsid w:val="00DA6CC3"/>
    <w:rsid w:val="00DA7F27"/>
    <w:rsid w:val="00DB10EE"/>
    <w:rsid w:val="00DB179A"/>
    <w:rsid w:val="00DB1CA9"/>
    <w:rsid w:val="00DB2480"/>
    <w:rsid w:val="00DB24A6"/>
    <w:rsid w:val="00DB2786"/>
    <w:rsid w:val="00DB38A0"/>
    <w:rsid w:val="00DB3DFE"/>
    <w:rsid w:val="00DB40F6"/>
    <w:rsid w:val="00DB45E2"/>
    <w:rsid w:val="00DB54FC"/>
    <w:rsid w:val="00DB5BBB"/>
    <w:rsid w:val="00DB691E"/>
    <w:rsid w:val="00DB6E9E"/>
    <w:rsid w:val="00DB72B9"/>
    <w:rsid w:val="00DB7847"/>
    <w:rsid w:val="00DC0211"/>
    <w:rsid w:val="00DC0872"/>
    <w:rsid w:val="00DC0CFF"/>
    <w:rsid w:val="00DC1463"/>
    <w:rsid w:val="00DC1823"/>
    <w:rsid w:val="00DC2281"/>
    <w:rsid w:val="00DC260C"/>
    <w:rsid w:val="00DC2626"/>
    <w:rsid w:val="00DC2D59"/>
    <w:rsid w:val="00DC3DF3"/>
    <w:rsid w:val="00DC442A"/>
    <w:rsid w:val="00DC501B"/>
    <w:rsid w:val="00DC53D8"/>
    <w:rsid w:val="00DC5949"/>
    <w:rsid w:val="00DC6124"/>
    <w:rsid w:val="00DC6775"/>
    <w:rsid w:val="00DC6790"/>
    <w:rsid w:val="00DC6825"/>
    <w:rsid w:val="00DC6861"/>
    <w:rsid w:val="00DC6A26"/>
    <w:rsid w:val="00DC6DFC"/>
    <w:rsid w:val="00DC702F"/>
    <w:rsid w:val="00DC7921"/>
    <w:rsid w:val="00DD01B2"/>
    <w:rsid w:val="00DD0380"/>
    <w:rsid w:val="00DD12A2"/>
    <w:rsid w:val="00DD1938"/>
    <w:rsid w:val="00DD1A1E"/>
    <w:rsid w:val="00DD2082"/>
    <w:rsid w:val="00DD23E6"/>
    <w:rsid w:val="00DD2D81"/>
    <w:rsid w:val="00DD2F27"/>
    <w:rsid w:val="00DD36F8"/>
    <w:rsid w:val="00DD396D"/>
    <w:rsid w:val="00DD495B"/>
    <w:rsid w:val="00DD4B48"/>
    <w:rsid w:val="00DD5325"/>
    <w:rsid w:val="00DD53F6"/>
    <w:rsid w:val="00DD5CDD"/>
    <w:rsid w:val="00DD5ED3"/>
    <w:rsid w:val="00DD6083"/>
    <w:rsid w:val="00DD62F7"/>
    <w:rsid w:val="00DD63C2"/>
    <w:rsid w:val="00DD6778"/>
    <w:rsid w:val="00DD73CE"/>
    <w:rsid w:val="00DD7AFC"/>
    <w:rsid w:val="00DD7F3E"/>
    <w:rsid w:val="00DE0C6A"/>
    <w:rsid w:val="00DE0D5E"/>
    <w:rsid w:val="00DE152E"/>
    <w:rsid w:val="00DE194F"/>
    <w:rsid w:val="00DE1B84"/>
    <w:rsid w:val="00DE1CAF"/>
    <w:rsid w:val="00DE1E67"/>
    <w:rsid w:val="00DE207C"/>
    <w:rsid w:val="00DE338B"/>
    <w:rsid w:val="00DE3622"/>
    <w:rsid w:val="00DE38EF"/>
    <w:rsid w:val="00DE40E6"/>
    <w:rsid w:val="00DE42F5"/>
    <w:rsid w:val="00DE5218"/>
    <w:rsid w:val="00DE5291"/>
    <w:rsid w:val="00DE52F7"/>
    <w:rsid w:val="00DE57AE"/>
    <w:rsid w:val="00DE7B8C"/>
    <w:rsid w:val="00DE7BE6"/>
    <w:rsid w:val="00DE7F91"/>
    <w:rsid w:val="00DF02DF"/>
    <w:rsid w:val="00DF1261"/>
    <w:rsid w:val="00DF24DB"/>
    <w:rsid w:val="00DF2639"/>
    <w:rsid w:val="00DF2CD9"/>
    <w:rsid w:val="00DF2EED"/>
    <w:rsid w:val="00DF3513"/>
    <w:rsid w:val="00DF3673"/>
    <w:rsid w:val="00DF3AD1"/>
    <w:rsid w:val="00DF3CB1"/>
    <w:rsid w:val="00DF4BB7"/>
    <w:rsid w:val="00DF4DD0"/>
    <w:rsid w:val="00DF5FAD"/>
    <w:rsid w:val="00DF735D"/>
    <w:rsid w:val="00E00706"/>
    <w:rsid w:val="00E00CF4"/>
    <w:rsid w:val="00E011D0"/>
    <w:rsid w:val="00E01D5C"/>
    <w:rsid w:val="00E01EE4"/>
    <w:rsid w:val="00E03053"/>
    <w:rsid w:val="00E03255"/>
    <w:rsid w:val="00E035E4"/>
    <w:rsid w:val="00E03A93"/>
    <w:rsid w:val="00E041D1"/>
    <w:rsid w:val="00E046A0"/>
    <w:rsid w:val="00E04B8D"/>
    <w:rsid w:val="00E05470"/>
    <w:rsid w:val="00E0578C"/>
    <w:rsid w:val="00E05DB4"/>
    <w:rsid w:val="00E070C8"/>
    <w:rsid w:val="00E1111E"/>
    <w:rsid w:val="00E11C4A"/>
    <w:rsid w:val="00E123AE"/>
    <w:rsid w:val="00E12744"/>
    <w:rsid w:val="00E127F8"/>
    <w:rsid w:val="00E13456"/>
    <w:rsid w:val="00E13650"/>
    <w:rsid w:val="00E1374F"/>
    <w:rsid w:val="00E13C21"/>
    <w:rsid w:val="00E13F06"/>
    <w:rsid w:val="00E14433"/>
    <w:rsid w:val="00E14A34"/>
    <w:rsid w:val="00E14E8A"/>
    <w:rsid w:val="00E14FE6"/>
    <w:rsid w:val="00E162DA"/>
    <w:rsid w:val="00E167FA"/>
    <w:rsid w:val="00E16A5C"/>
    <w:rsid w:val="00E170E6"/>
    <w:rsid w:val="00E17C9B"/>
    <w:rsid w:val="00E2020A"/>
    <w:rsid w:val="00E2064D"/>
    <w:rsid w:val="00E20E86"/>
    <w:rsid w:val="00E212C5"/>
    <w:rsid w:val="00E21C7A"/>
    <w:rsid w:val="00E21DFB"/>
    <w:rsid w:val="00E22032"/>
    <w:rsid w:val="00E223B7"/>
    <w:rsid w:val="00E22474"/>
    <w:rsid w:val="00E2265D"/>
    <w:rsid w:val="00E23A2C"/>
    <w:rsid w:val="00E248EE"/>
    <w:rsid w:val="00E2528E"/>
    <w:rsid w:val="00E259E0"/>
    <w:rsid w:val="00E268D9"/>
    <w:rsid w:val="00E27797"/>
    <w:rsid w:val="00E2795D"/>
    <w:rsid w:val="00E27DB6"/>
    <w:rsid w:val="00E27F68"/>
    <w:rsid w:val="00E30299"/>
    <w:rsid w:val="00E3069A"/>
    <w:rsid w:val="00E307C4"/>
    <w:rsid w:val="00E30D0A"/>
    <w:rsid w:val="00E30EA6"/>
    <w:rsid w:val="00E31558"/>
    <w:rsid w:val="00E31808"/>
    <w:rsid w:val="00E32C17"/>
    <w:rsid w:val="00E330F0"/>
    <w:rsid w:val="00E33594"/>
    <w:rsid w:val="00E336A9"/>
    <w:rsid w:val="00E33762"/>
    <w:rsid w:val="00E338AF"/>
    <w:rsid w:val="00E33B54"/>
    <w:rsid w:val="00E33BBD"/>
    <w:rsid w:val="00E33CA0"/>
    <w:rsid w:val="00E34022"/>
    <w:rsid w:val="00E342F7"/>
    <w:rsid w:val="00E34A42"/>
    <w:rsid w:val="00E34E92"/>
    <w:rsid w:val="00E358A8"/>
    <w:rsid w:val="00E3624B"/>
    <w:rsid w:val="00E362F6"/>
    <w:rsid w:val="00E3643C"/>
    <w:rsid w:val="00E36D69"/>
    <w:rsid w:val="00E372DF"/>
    <w:rsid w:val="00E37EBF"/>
    <w:rsid w:val="00E37EE6"/>
    <w:rsid w:val="00E37FEE"/>
    <w:rsid w:val="00E40188"/>
    <w:rsid w:val="00E4040D"/>
    <w:rsid w:val="00E416CB"/>
    <w:rsid w:val="00E416D5"/>
    <w:rsid w:val="00E427D6"/>
    <w:rsid w:val="00E42C88"/>
    <w:rsid w:val="00E43240"/>
    <w:rsid w:val="00E43D52"/>
    <w:rsid w:val="00E44800"/>
    <w:rsid w:val="00E449FB"/>
    <w:rsid w:val="00E44F2B"/>
    <w:rsid w:val="00E4598E"/>
    <w:rsid w:val="00E45BAB"/>
    <w:rsid w:val="00E46004"/>
    <w:rsid w:val="00E4682A"/>
    <w:rsid w:val="00E46EC4"/>
    <w:rsid w:val="00E4717F"/>
    <w:rsid w:val="00E472CD"/>
    <w:rsid w:val="00E50832"/>
    <w:rsid w:val="00E50EB1"/>
    <w:rsid w:val="00E51550"/>
    <w:rsid w:val="00E51612"/>
    <w:rsid w:val="00E5175F"/>
    <w:rsid w:val="00E5219A"/>
    <w:rsid w:val="00E5255E"/>
    <w:rsid w:val="00E52C9C"/>
    <w:rsid w:val="00E53B83"/>
    <w:rsid w:val="00E54068"/>
    <w:rsid w:val="00E54C07"/>
    <w:rsid w:val="00E55D07"/>
    <w:rsid w:val="00E5680F"/>
    <w:rsid w:val="00E56E49"/>
    <w:rsid w:val="00E56E99"/>
    <w:rsid w:val="00E57058"/>
    <w:rsid w:val="00E57A3D"/>
    <w:rsid w:val="00E57F97"/>
    <w:rsid w:val="00E6034F"/>
    <w:rsid w:val="00E60E1B"/>
    <w:rsid w:val="00E62009"/>
    <w:rsid w:val="00E62233"/>
    <w:rsid w:val="00E62DE0"/>
    <w:rsid w:val="00E63404"/>
    <w:rsid w:val="00E63473"/>
    <w:rsid w:val="00E63D1C"/>
    <w:rsid w:val="00E64AA7"/>
    <w:rsid w:val="00E64AD0"/>
    <w:rsid w:val="00E64EC6"/>
    <w:rsid w:val="00E66435"/>
    <w:rsid w:val="00E6658E"/>
    <w:rsid w:val="00E66D18"/>
    <w:rsid w:val="00E67B7D"/>
    <w:rsid w:val="00E67FC1"/>
    <w:rsid w:val="00E7007D"/>
    <w:rsid w:val="00E70118"/>
    <w:rsid w:val="00E70233"/>
    <w:rsid w:val="00E70AA4"/>
    <w:rsid w:val="00E70B2D"/>
    <w:rsid w:val="00E71954"/>
    <w:rsid w:val="00E71ADF"/>
    <w:rsid w:val="00E71DA9"/>
    <w:rsid w:val="00E71EC5"/>
    <w:rsid w:val="00E72019"/>
    <w:rsid w:val="00E7209C"/>
    <w:rsid w:val="00E72B06"/>
    <w:rsid w:val="00E73350"/>
    <w:rsid w:val="00E73B12"/>
    <w:rsid w:val="00E74EFA"/>
    <w:rsid w:val="00E75739"/>
    <w:rsid w:val="00E75A7A"/>
    <w:rsid w:val="00E75D3E"/>
    <w:rsid w:val="00E7603B"/>
    <w:rsid w:val="00E76626"/>
    <w:rsid w:val="00E767B9"/>
    <w:rsid w:val="00E77094"/>
    <w:rsid w:val="00E77D89"/>
    <w:rsid w:val="00E800AB"/>
    <w:rsid w:val="00E80BB7"/>
    <w:rsid w:val="00E816E0"/>
    <w:rsid w:val="00E81F6D"/>
    <w:rsid w:val="00E82E86"/>
    <w:rsid w:val="00E83870"/>
    <w:rsid w:val="00E83D5D"/>
    <w:rsid w:val="00E83F8A"/>
    <w:rsid w:val="00E84141"/>
    <w:rsid w:val="00E845B4"/>
    <w:rsid w:val="00E84703"/>
    <w:rsid w:val="00E86782"/>
    <w:rsid w:val="00E86E44"/>
    <w:rsid w:val="00E87DB4"/>
    <w:rsid w:val="00E90030"/>
    <w:rsid w:val="00E9030A"/>
    <w:rsid w:val="00E904BC"/>
    <w:rsid w:val="00E90B00"/>
    <w:rsid w:val="00E912AD"/>
    <w:rsid w:val="00E913B9"/>
    <w:rsid w:val="00E91C20"/>
    <w:rsid w:val="00E935DB"/>
    <w:rsid w:val="00E93B26"/>
    <w:rsid w:val="00E93C9B"/>
    <w:rsid w:val="00E943FE"/>
    <w:rsid w:val="00E94865"/>
    <w:rsid w:val="00E95CE5"/>
    <w:rsid w:val="00E96013"/>
    <w:rsid w:val="00E961BB"/>
    <w:rsid w:val="00E966E0"/>
    <w:rsid w:val="00E96BF2"/>
    <w:rsid w:val="00E96D22"/>
    <w:rsid w:val="00E97B94"/>
    <w:rsid w:val="00EA103D"/>
    <w:rsid w:val="00EA1C2A"/>
    <w:rsid w:val="00EA3162"/>
    <w:rsid w:val="00EA35BA"/>
    <w:rsid w:val="00EA3B21"/>
    <w:rsid w:val="00EA3ED3"/>
    <w:rsid w:val="00EA40FE"/>
    <w:rsid w:val="00EA484C"/>
    <w:rsid w:val="00EA4951"/>
    <w:rsid w:val="00EA4DDC"/>
    <w:rsid w:val="00EA640B"/>
    <w:rsid w:val="00EA7192"/>
    <w:rsid w:val="00EA7558"/>
    <w:rsid w:val="00EA7563"/>
    <w:rsid w:val="00EA77B3"/>
    <w:rsid w:val="00EA7B43"/>
    <w:rsid w:val="00EB0241"/>
    <w:rsid w:val="00EB09F0"/>
    <w:rsid w:val="00EB0F74"/>
    <w:rsid w:val="00EB0FCC"/>
    <w:rsid w:val="00EB1937"/>
    <w:rsid w:val="00EB2346"/>
    <w:rsid w:val="00EB270B"/>
    <w:rsid w:val="00EB295A"/>
    <w:rsid w:val="00EB2AAA"/>
    <w:rsid w:val="00EB2F02"/>
    <w:rsid w:val="00EB31A5"/>
    <w:rsid w:val="00EB3C08"/>
    <w:rsid w:val="00EB3C4D"/>
    <w:rsid w:val="00EB3D53"/>
    <w:rsid w:val="00EB41FA"/>
    <w:rsid w:val="00EB42FB"/>
    <w:rsid w:val="00EB4ACC"/>
    <w:rsid w:val="00EB4AED"/>
    <w:rsid w:val="00EB4C66"/>
    <w:rsid w:val="00EB53F9"/>
    <w:rsid w:val="00EB567C"/>
    <w:rsid w:val="00EB6125"/>
    <w:rsid w:val="00EB69AA"/>
    <w:rsid w:val="00EB6AA3"/>
    <w:rsid w:val="00EB6BE2"/>
    <w:rsid w:val="00EB728E"/>
    <w:rsid w:val="00EB7876"/>
    <w:rsid w:val="00EC1E2E"/>
    <w:rsid w:val="00EC229E"/>
    <w:rsid w:val="00EC29EB"/>
    <w:rsid w:val="00EC2FFE"/>
    <w:rsid w:val="00EC3472"/>
    <w:rsid w:val="00EC432A"/>
    <w:rsid w:val="00EC43E4"/>
    <w:rsid w:val="00EC4511"/>
    <w:rsid w:val="00EC4C58"/>
    <w:rsid w:val="00EC5B40"/>
    <w:rsid w:val="00EC5D16"/>
    <w:rsid w:val="00EC6461"/>
    <w:rsid w:val="00EC7A35"/>
    <w:rsid w:val="00EC7DD8"/>
    <w:rsid w:val="00ED000D"/>
    <w:rsid w:val="00ED059B"/>
    <w:rsid w:val="00ED0C2A"/>
    <w:rsid w:val="00ED132B"/>
    <w:rsid w:val="00ED14F4"/>
    <w:rsid w:val="00ED1EF3"/>
    <w:rsid w:val="00ED2087"/>
    <w:rsid w:val="00ED3996"/>
    <w:rsid w:val="00ED3CA0"/>
    <w:rsid w:val="00ED3EE5"/>
    <w:rsid w:val="00ED41AA"/>
    <w:rsid w:val="00ED4A77"/>
    <w:rsid w:val="00ED50CC"/>
    <w:rsid w:val="00ED5411"/>
    <w:rsid w:val="00ED6036"/>
    <w:rsid w:val="00ED61F4"/>
    <w:rsid w:val="00ED738D"/>
    <w:rsid w:val="00ED79DC"/>
    <w:rsid w:val="00EE10AA"/>
    <w:rsid w:val="00EE1E5B"/>
    <w:rsid w:val="00EE24A5"/>
    <w:rsid w:val="00EE2B02"/>
    <w:rsid w:val="00EE3A30"/>
    <w:rsid w:val="00EE3A4B"/>
    <w:rsid w:val="00EE5EC1"/>
    <w:rsid w:val="00EE6694"/>
    <w:rsid w:val="00EE6751"/>
    <w:rsid w:val="00EE683C"/>
    <w:rsid w:val="00EE75AB"/>
    <w:rsid w:val="00EF2E1B"/>
    <w:rsid w:val="00EF31BA"/>
    <w:rsid w:val="00EF37F8"/>
    <w:rsid w:val="00EF3FA7"/>
    <w:rsid w:val="00EF4160"/>
    <w:rsid w:val="00EF4325"/>
    <w:rsid w:val="00EF4986"/>
    <w:rsid w:val="00EF51F9"/>
    <w:rsid w:val="00EF54E8"/>
    <w:rsid w:val="00EF5AB4"/>
    <w:rsid w:val="00EF629A"/>
    <w:rsid w:val="00EF664B"/>
    <w:rsid w:val="00EF6DF3"/>
    <w:rsid w:val="00EF707C"/>
    <w:rsid w:val="00EF77AE"/>
    <w:rsid w:val="00EF78F8"/>
    <w:rsid w:val="00F0001B"/>
    <w:rsid w:val="00F005C2"/>
    <w:rsid w:val="00F00DB1"/>
    <w:rsid w:val="00F01230"/>
    <w:rsid w:val="00F0154E"/>
    <w:rsid w:val="00F01AAF"/>
    <w:rsid w:val="00F01FA5"/>
    <w:rsid w:val="00F0263A"/>
    <w:rsid w:val="00F02DE2"/>
    <w:rsid w:val="00F03D72"/>
    <w:rsid w:val="00F053C7"/>
    <w:rsid w:val="00F05903"/>
    <w:rsid w:val="00F05E4A"/>
    <w:rsid w:val="00F063ED"/>
    <w:rsid w:val="00F06FBE"/>
    <w:rsid w:val="00F079E9"/>
    <w:rsid w:val="00F07E01"/>
    <w:rsid w:val="00F10FF1"/>
    <w:rsid w:val="00F11414"/>
    <w:rsid w:val="00F118E9"/>
    <w:rsid w:val="00F1254D"/>
    <w:rsid w:val="00F12624"/>
    <w:rsid w:val="00F14522"/>
    <w:rsid w:val="00F14994"/>
    <w:rsid w:val="00F157B6"/>
    <w:rsid w:val="00F15BDB"/>
    <w:rsid w:val="00F161D3"/>
    <w:rsid w:val="00F173CE"/>
    <w:rsid w:val="00F20273"/>
    <w:rsid w:val="00F20653"/>
    <w:rsid w:val="00F20A9B"/>
    <w:rsid w:val="00F21744"/>
    <w:rsid w:val="00F218DB"/>
    <w:rsid w:val="00F21ABE"/>
    <w:rsid w:val="00F21D7E"/>
    <w:rsid w:val="00F22203"/>
    <w:rsid w:val="00F227C7"/>
    <w:rsid w:val="00F229DA"/>
    <w:rsid w:val="00F23C4C"/>
    <w:rsid w:val="00F23E79"/>
    <w:rsid w:val="00F2450F"/>
    <w:rsid w:val="00F2558A"/>
    <w:rsid w:val="00F261F2"/>
    <w:rsid w:val="00F26C36"/>
    <w:rsid w:val="00F26F98"/>
    <w:rsid w:val="00F27F2A"/>
    <w:rsid w:val="00F302AB"/>
    <w:rsid w:val="00F305AF"/>
    <w:rsid w:val="00F30917"/>
    <w:rsid w:val="00F30B05"/>
    <w:rsid w:val="00F3125D"/>
    <w:rsid w:val="00F3166D"/>
    <w:rsid w:val="00F317D6"/>
    <w:rsid w:val="00F319B2"/>
    <w:rsid w:val="00F320D2"/>
    <w:rsid w:val="00F32F97"/>
    <w:rsid w:val="00F35498"/>
    <w:rsid w:val="00F35F49"/>
    <w:rsid w:val="00F367E2"/>
    <w:rsid w:val="00F368A8"/>
    <w:rsid w:val="00F369FE"/>
    <w:rsid w:val="00F36E8A"/>
    <w:rsid w:val="00F37043"/>
    <w:rsid w:val="00F40EFB"/>
    <w:rsid w:val="00F41D7C"/>
    <w:rsid w:val="00F42BEA"/>
    <w:rsid w:val="00F4334C"/>
    <w:rsid w:val="00F444DA"/>
    <w:rsid w:val="00F44D66"/>
    <w:rsid w:val="00F4572C"/>
    <w:rsid w:val="00F4586D"/>
    <w:rsid w:val="00F4671B"/>
    <w:rsid w:val="00F477DF"/>
    <w:rsid w:val="00F50BD8"/>
    <w:rsid w:val="00F51AB7"/>
    <w:rsid w:val="00F52477"/>
    <w:rsid w:val="00F52565"/>
    <w:rsid w:val="00F530CF"/>
    <w:rsid w:val="00F5310C"/>
    <w:rsid w:val="00F5316E"/>
    <w:rsid w:val="00F534CA"/>
    <w:rsid w:val="00F535F5"/>
    <w:rsid w:val="00F542A3"/>
    <w:rsid w:val="00F54CAD"/>
    <w:rsid w:val="00F553CD"/>
    <w:rsid w:val="00F5566A"/>
    <w:rsid w:val="00F55A2E"/>
    <w:rsid w:val="00F55E4F"/>
    <w:rsid w:val="00F55E5E"/>
    <w:rsid w:val="00F56462"/>
    <w:rsid w:val="00F5668A"/>
    <w:rsid w:val="00F5695B"/>
    <w:rsid w:val="00F57895"/>
    <w:rsid w:val="00F60445"/>
    <w:rsid w:val="00F62806"/>
    <w:rsid w:val="00F62CA1"/>
    <w:rsid w:val="00F64A94"/>
    <w:rsid w:val="00F64C1F"/>
    <w:rsid w:val="00F64FF6"/>
    <w:rsid w:val="00F6538C"/>
    <w:rsid w:val="00F67AD6"/>
    <w:rsid w:val="00F70980"/>
    <w:rsid w:val="00F71942"/>
    <w:rsid w:val="00F71A1A"/>
    <w:rsid w:val="00F71FB6"/>
    <w:rsid w:val="00F720F6"/>
    <w:rsid w:val="00F723AB"/>
    <w:rsid w:val="00F7350A"/>
    <w:rsid w:val="00F73AD9"/>
    <w:rsid w:val="00F74348"/>
    <w:rsid w:val="00F7439A"/>
    <w:rsid w:val="00F745D1"/>
    <w:rsid w:val="00F74886"/>
    <w:rsid w:val="00F74C3E"/>
    <w:rsid w:val="00F752EC"/>
    <w:rsid w:val="00F759EC"/>
    <w:rsid w:val="00F76C84"/>
    <w:rsid w:val="00F77990"/>
    <w:rsid w:val="00F77E56"/>
    <w:rsid w:val="00F8085D"/>
    <w:rsid w:val="00F811C6"/>
    <w:rsid w:val="00F81564"/>
    <w:rsid w:val="00F8178D"/>
    <w:rsid w:val="00F81D48"/>
    <w:rsid w:val="00F821DB"/>
    <w:rsid w:val="00F83CA8"/>
    <w:rsid w:val="00F849FB"/>
    <w:rsid w:val="00F84C41"/>
    <w:rsid w:val="00F853FD"/>
    <w:rsid w:val="00F855A4"/>
    <w:rsid w:val="00F856CC"/>
    <w:rsid w:val="00F8627B"/>
    <w:rsid w:val="00F86508"/>
    <w:rsid w:val="00F866C0"/>
    <w:rsid w:val="00F867BE"/>
    <w:rsid w:val="00F87A18"/>
    <w:rsid w:val="00F87D86"/>
    <w:rsid w:val="00F87DD0"/>
    <w:rsid w:val="00F91486"/>
    <w:rsid w:val="00F915C8"/>
    <w:rsid w:val="00F91A14"/>
    <w:rsid w:val="00F921CB"/>
    <w:rsid w:val="00F92DE5"/>
    <w:rsid w:val="00F93FF4"/>
    <w:rsid w:val="00F94737"/>
    <w:rsid w:val="00F94AF0"/>
    <w:rsid w:val="00F94B13"/>
    <w:rsid w:val="00F94CD1"/>
    <w:rsid w:val="00F94E33"/>
    <w:rsid w:val="00F950CF"/>
    <w:rsid w:val="00F954C6"/>
    <w:rsid w:val="00F954FB"/>
    <w:rsid w:val="00F95B1F"/>
    <w:rsid w:val="00F962B6"/>
    <w:rsid w:val="00F963BC"/>
    <w:rsid w:val="00F96745"/>
    <w:rsid w:val="00F96882"/>
    <w:rsid w:val="00F969FD"/>
    <w:rsid w:val="00F96D5C"/>
    <w:rsid w:val="00F96E0B"/>
    <w:rsid w:val="00F97364"/>
    <w:rsid w:val="00F9774A"/>
    <w:rsid w:val="00F97E4B"/>
    <w:rsid w:val="00FA0999"/>
    <w:rsid w:val="00FA0D42"/>
    <w:rsid w:val="00FA0FBD"/>
    <w:rsid w:val="00FA27DE"/>
    <w:rsid w:val="00FA2A01"/>
    <w:rsid w:val="00FA3101"/>
    <w:rsid w:val="00FA4378"/>
    <w:rsid w:val="00FA4C22"/>
    <w:rsid w:val="00FA5273"/>
    <w:rsid w:val="00FA6101"/>
    <w:rsid w:val="00FA68A6"/>
    <w:rsid w:val="00FA792D"/>
    <w:rsid w:val="00FB02E0"/>
    <w:rsid w:val="00FB0DBC"/>
    <w:rsid w:val="00FB15ED"/>
    <w:rsid w:val="00FB222A"/>
    <w:rsid w:val="00FB23B0"/>
    <w:rsid w:val="00FB2BF3"/>
    <w:rsid w:val="00FB3192"/>
    <w:rsid w:val="00FB39AE"/>
    <w:rsid w:val="00FB4DAE"/>
    <w:rsid w:val="00FB5B55"/>
    <w:rsid w:val="00FB6346"/>
    <w:rsid w:val="00FB750B"/>
    <w:rsid w:val="00FB769D"/>
    <w:rsid w:val="00FB7C5B"/>
    <w:rsid w:val="00FB7C9B"/>
    <w:rsid w:val="00FC0E74"/>
    <w:rsid w:val="00FC117D"/>
    <w:rsid w:val="00FC29C7"/>
    <w:rsid w:val="00FC34A6"/>
    <w:rsid w:val="00FC3552"/>
    <w:rsid w:val="00FC4215"/>
    <w:rsid w:val="00FC453E"/>
    <w:rsid w:val="00FC6707"/>
    <w:rsid w:val="00FD026E"/>
    <w:rsid w:val="00FD076E"/>
    <w:rsid w:val="00FD0AA4"/>
    <w:rsid w:val="00FD10AA"/>
    <w:rsid w:val="00FD2703"/>
    <w:rsid w:val="00FD2E5D"/>
    <w:rsid w:val="00FD3C92"/>
    <w:rsid w:val="00FD4B27"/>
    <w:rsid w:val="00FD529B"/>
    <w:rsid w:val="00FD5A83"/>
    <w:rsid w:val="00FD5C52"/>
    <w:rsid w:val="00FD62BF"/>
    <w:rsid w:val="00FD62E8"/>
    <w:rsid w:val="00FD77FF"/>
    <w:rsid w:val="00FD789F"/>
    <w:rsid w:val="00FD7C9F"/>
    <w:rsid w:val="00FE05BB"/>
    <w:rsid w:val="00FE088B"/>
    <w:rsid w:val="00FE0ECE"/>
    <w:rsid w:val="00FE1690"/>
    <w:rsid w:val="00FE18F3"/>
    <w:rsid w:val="00FE1C61"/>
    <w:rsid w:val="00FE21F4"/>
    <w:rsid w:val="00FE2AB9"/>
    <w:rsid w:val="00FE2B1D"/>
    <w:rsid w:val="00FE2E34"/>
    <w:rsid w:val="00FE33E2"/>
    <w:rsid w:val="00FE44B3"/>
    <w:rsid w:val="00FE514C"/>
    <w:rsid w:val="00FE5623"/>
    <w:rsid w:val="00FE720F"/>
    <w:rsid w:val="00FE78CB"/>
    <w:rsid w:val="00FE790E"/>
    <w:rsid w:val="00FE79A5"/>
    <w:rsid w:val="00FF036A"/>
    <w:rsid w:val="00FF06B7"/>
    <w:rsid w:val="00FF130E"/>
    <w:rsid w:val="00FF2A15"/>
    <w:rsid w:val="00FF2C9A"/>
    <w:rsid w:val="00FF3267"/>
    <w:rsid w:val="00FF3AC2"/>
    <w:rsid w:val="00FF4800"/>
    <w:rsid w:val="00FF5855"/>
    <w:rsid w:val="00FF58E6"/>
    <w:rsid w:val="00FF6A62"/>
    <w:rsid w:val="00FF6CA1"/>
    <w:rsid w:val="00FF722F"/>
    <w:rsid w:val="00FF7363"/>
    <w:rsid w:val="00FF73D9"/>
    <w:rsid w:val="00FF740B"/>
    <w:rsid w:val="00FF7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9BA6C3"/>
  <w15:docId w15:val="{77A3CA52-450C-4CD2-9242-3137CBA4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D132B"/>
    <w:pPr>
      <w:suppressAutoHyphens/>
    </w:pPr>
    <w:rPr>
      <w:rFonts w:ascii="Arial" w:hAnsi="Arial"/>
      <w:sz w:val="22"/>
      <w:szCs w:val="24"/>
      <w:lang w:eastAsia="ar-SA"/>
    </w:rPr>
  </w:style>
  <w:style w:type="paragraph" w:styleId="berschrift1">
    <w:name w:val="heading 1"/>
    <w:basedOn w:val="Standard"/>
    <w:next w:val="Standard"/>
    <w:link w:val="berschrift1Zchn"/>
    <w:qFormat/>
    <w:rsid w:val="00D92B32"/>
    <w:pPr>
      <w:keepNext/>
      <w:numPr>
        <w:numId w:val="1"/>
      </w:numPr>
      <w:spacing w:line="360" w:lineRule="atLeast"/>
      <w:jc w:val="both"/>
      <w:outlineLvl w:val="0"/>
    </w:pPr>
    <w:rPr>
      <w:b/>
      <w:bCs/>
      <w:sz w:val="40"/>
    </w:rPr>
  </w:style>
  <w:style w:type="paragraph" w:styleId="berschrift2">
    <w:name w:val="heading 2"/>
    <w:basedOn w:val="Standard"/>
    <w:next w:val="Standard"/>
    <w:qFormat/>
    <w:rsid w:val="00D92B32"/>
    <w:pPr>
      <w:keepNext/>
      <w:numPr>
        <w:ilvl w:val="1"/>
        <w:numId w:val="1"/>
      </w:numPr>
      <w:spacing w:line="360" w:lineRule="atLeast"/>
      <w:jc w:val="both"/>
      <w:outlineLvl w:val="1"/>
    </w:pPr>
    <w:rPr>
      <w:sz w:val="28"/>
    </w:rPr>
  </w:style>
  <w:style w:type="paragraph" w:styleId="berschrift3">
    <w:name w:val="heading 3"/>
    <w:basedOn w:val="Standard"/>
    <w:next w:val="Standard"/>
    <w:qFormat/>
    <w:rsid w:val="00D92B32"/>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D92B32"/>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D92B32"/>
    <w:pPr>
      <w:keepNext/>
      <w:numPr>
        <w:ilvl w:val="4"/>
        <w:numId w:val="1"/>
      </w:numPr>
      <w:spacing w:line="400" w:lineRule="exact"/>
      <w:outlineLvl w:val="4"/>
    </w:pPr>
    <w:rPr>
      <w:b/>
      <w:bCs/>
      <w:sz w:val="20"/>
    </w:rPr>
  </w:style>
  <w:style w:type="paragraph" w:styleId="berschrift6">
    <w:name w:val="heading 6"/>
    <w:basedOn w:val="Standard"/>
    <w:next w:val="Standard"/>
    <w:qFormat/>
    <w:rsid w:val="00D92B32"/>
    <w:pPr>
      <w:keepNext/>
      <w:numPr>
        <w:ilvl w:val="5"/>
        <w:numId w:val="1"/>
      </w:numPr>
      <w:spacing w:line="400" w:lineRule="exact"/>
      <w:outlineLvl w:val="5"/>
    </w:pPr>
    <w:rPr>
      <w:b/>
      <w:bCs/>
      <w:sz w:val="24"/>
    </w:rPr>
  </w:style>
  <w:style w:type="paragraph" w:styleId="berschrift7">
    <w:name w:val="heading 7"/>
    <w:basedOn w:val="Standard"/>
    <w:next w:val="Standard"/>
    <w:qFormat/>
    <w:rsid w:val="00D92B32"/>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D92B32"/>
    <w:rPr>
      <w:sz w:val="16"/>
    </w:rPr>
  </w:style>
  <w:style w:type="character" w:customStyle="1" w:styleId="WW8Num2z1">
    <w:name w:val="WW8Num2z1"/>
    <w:rsid w:val="00D92B32"/>
    <w:rPr>
      <w:rFonts w:ascii="Courier New" w:hAnsi="Courier New"/>
    </w:rPr>
  </w:style>
  <w:style w:type="character" w:customStyle="1" w:styleId="WW8Num2z2">
    <w:name w:val="WW8Num2z2"/>
    <w:rsid w:val="00D92B32"/>
    <w:rPr>
      <w:rFonts w:ascii="Wingdings" w:hAnsi="Wingdings"/>
    </w:rPr>
  </w:style>
  <w:style w:type="character" w:customStyle="1" w:styleId="WW8Num2z3">
    <w:name w:val="WW8Num2z3"/>
    <w:rsid w:val="00D92B32"/>
    <w:rPr>
      <w:rFonts w:ascii="Symbol" w:hAnsi="Symbol"/>
    </w:rPr>
  </w:style>
  <w:style w:type="character" w:customStyle="1" w:styleId="WW8Num3z0">
    <w:name w:val="WW8Num3z0"/>
    <w:rsid w:val="00D92B32"/>
    <w:rPr>
      <w:sz w:val="16"/>
    </w:rPr>
  </w:style>
  <w:style w:type="character" w:customStyle="1" w:styleId="WW8Num3z1">
    <w:name w:val="WW8Num3z1"/>
    <w:rsid w:val="00D92B32"/>
    <w:rPr>
      <w:rFonts w:ascii="Courier New" w:hAnsi="Courier New"/>
    </w:rPr>
  </w:style>
  <w:style w:type="character" w:customStyle="1" w:styleId="WW8Num3z2">
    <w:name w:val="WW8Num3z2"/>
    <w:rsid w:val="00D92B32"/>
    <w:rPr>
      <w:rFonts w:ascii="Wingdings" w:hAnsi="Wingdings"/>
    </w:rPr>
  </w:style>
  <w:style w:type="character" w:customStyle="1" w:styleId="WW8Num3z3">
    <w:name w:val="WW8Num3z3"/>
    <w:rsid w:val="00D92B32"/>
    <w:rPr>
      <w:rFonts w:ascii="Symbol" w:hAnsi="Symbol"/>
    </w:rPr>
  </w:style>
  <w:style w:type="character" w:customStyle="1" w:styleId="WW-Absatz-Standardschriftart">
    <w:name w:val="WW-Absatz-Standardschriftart"/>
    <w:rsid w:val="00D92B32"/>
  </w:style>
  <w:style w:type="character" w:customStyle="1" w:styleId="WW8Num4z0">
    <w:name w:val="WW8Num4z0"/>
    <w:rsid w:val="00D92B32"/>
    <w:rPr>
      <w:rFonts w:ascii="Times New Roman" w:eastAsia="Times New Roman" w:hAnsi="Times New Roman" w:cs="Times New Roman"/>
    </w:rPr>
  </w:style>
  <w:style w:type="character" w:customStyle="1" w:styleId="WW8Num4z1">
    <w:name w:val="WW8Num4z1"/>
    <w:rsid w:val="00D92B32"/>
    <w:rPr>
      <w:rFonts w:ascii="Courier New" w:hAnsi="Courier New"/>
    </w:rPr>
  </w:style>
  <w:style w:type="character" w:customStyle="1" w:styleId="WW8Num4z2">
    <w:name w:val="WW8Num4z2"/>
    <w:rsid w:val="00D92B32"/>
    <w:rPr>
      <w:rFonts w:ascii="Wingdings" w:hAnsi="Wingdings"/>
    </w:rPr>
  </w:style>
  <w:style w:type="character" w:customStyle="1" w:styleId="WW8Num4z3">
    <w:name w:val="WW8Num4z3"/>
    <w:rsid w:val="00D92B32"/>
    <w:rPr>
      <w:rFonts w:ascii="Symbol" w:hAnsi="Symbol"/>
    </w:rPr>
  </w:style>
  <w:style w:type="character" w:customStyle="1" w:styleId="WW-Absatz-Standardschriftart1">
    <w:name w:val="WW-Absatz-Standardschriftart1"/>
    <w:rsid w:val="00D92B32"/>
  </w:style>
  <w:style w:type="character" w:customStyle="1" w:styleId="WW-Absatz-Standardschriftart11">
    <w:name w:val="WW-Absatz-Standardschriftart11"/>
    <w:rsid w:val="00D92B32"/>
  </w:style>
  <w:style w:type="character" w:customStyle="1" w:styleId="WW-Absatz-Standardschriftart111">
    <w:name w:val="WW-Absatz-Standardschriftart111"/>
    <w:rsid w:val="00D92B32"/>
  </w:style>
  <w:style w:type="character" w:customStyle="1" w:styleId="WW-Absatz-Standardschriftart1111">
    <w:name w:val="WW-Absatz-Standardschriftart1111"/>
    <w:rsid w:val="00D92B32"/>
  </w:style>
  <w:style w:type="character" w:customStyle="1" w:styleId="WW-Absatz-Standardschriftart11111">
    <w:name w:val="WW-Absatz-Standardschriftart11111"/>
    <w:rsid w:val="00D92B32"/>
  </w:style>
  <w:style w:type="character" w:customStyle="1" w:styleId="WW-Absatz-Standardschriftart111111">
    <w:name w:val="WW-Absatz-Standardschriftart111111"/>
    <w:rsid w:val="00D92B32"/>
  </w:style>
  <w:style w:type="character" w:customStyle="1" w:styleId="WW-Absatz-Standardschriftart1111111">
    <w:name w:val="WW-Absatz-Standardschriftart1111111"/>
    <w:rsid w:val="00D92B32"/>
  </w:style>
  <w:style w:type="character" w:customStyle="1" w:styleId="WW-Absatz-Standardschriftart11111111">
    <w:name w:val="WW-Absatz-Standardschriftart11111111"/>
    <w:rsid w:val="00D92B32"/>
  </w:style>
  <w:style w:type="character" w:customStyle="1" w:styleId="WW-Absatz-Standardschriftart111111111">
    <w:name w:val="WW-Absatz-Standardschriftart111111111"/>
    <w:rsid w:val="00D92B32"/>
  </w:style>
  <w:style w:type="character" w:customStyle="1" w:styleId="WW8Num1z0">
    <w:name w:val="WW8Num1z0"/>
    <w:rsid w:val="00D92B32"/>
    <w:rPr>
      <w:sz w:val="16"/>
    </w:rPr>
  </w:style>
  <w:style w:type="character" w:customStyle="1" w:styleId="WW8Num1z1">
    <w:name w:val="WW8Num1z1"/>
    <w:rsid w:val="00D92B32"/>
    <w:rPr>
      <w:rFonts w:ascii="Courier New" w:hAnsi="Courier New"/>
    </w:rPr>
  </w:style>
  <w:style w:type="character" w:customStyle="1" w:styleId="WW8Num1z2">
    <w:name w:val="WW8Num1z2"/>
    <w:rsid w:val="00D92B32"/>
    <w:rPr>
      <w:rFonts w:ascii="Wingdings" w:hAnsi="Wingdings"/>
    </w:rPr>
  </w:style>
  <w:style w:type="character" w:customStyle="1" w:styleId="WW8Num1z3">
    <w:name w:val="WW8Num1z3"/>
    <w:rsid w:val="00D92B32"/>
    <w:rPr>
      <w:rFonts w:ascii="Symbol" w:hAnsi="Symbol"/>
    </w:rPr>
  </w:style>
  <w:style w:type="character" w:customStyle="1" w:styleId="WW-Absatz-Standardschriftart1111111111">
    <w:name w:val="WW-Absatz-Standardschriftart1111111111"/>
    <w:rsid w:val="00D92B32"/>
  </w:style>
  <w:style w:type="character" w:styleId="Seitenzahl">
    <w:name w:val="page number"/>
    <w:basedOn w:val="WW-Absatz-Standardschriftart1111111111"/>
    <w:semiHidden/>
    <w:rsid w:val="00D92B32"/>
  </w:style>
  <w:style w:type="character" w:styleId="Hyperlink">
    <w:name w:val="Hyperlink"/>
    <w:semiHidden/>
    <w:rsid w:val="00D92B32"/>
    <w:rPr>
      <w:color w:val="0000FF"/>
      <w:u w:val="single"/>
    </w:rPr>
  </w:style>
  <w:style w:type="character" w:customStyle="1" w:styleId="BesuchterHyperlink1">
    <w:name w:val="BesuchterHyperlink1"/>
    <w:semiHidden/>
    <w:rsid w:val="00D92B32"/>
    <w:rPr>
      <w:color w:val="800080"/>
      <w:u w:val="single"/>
    </w:rPr>
  </w:style>
  <w:style w:type="character" w:styleId="Fett">
    <w:name w:val="Strong"/>
    <w:uiPriority w:val="22"/>
    <w:qFormat/>
    <w:rsid w:val="00D92B32"/>
    <w:rPr>
      <w:b/>
      <w:bCs/>
    </w:rPr>
  </w:style>
  <w:style w:type="paragraph" w:customStyle="1" w:styleId="berschrift">
    <w:name w:val="Überschrift"/>
    <w:basedOn w:val="Standard"/>
    <w:next w:val="Textkrper"/>
    <w:rsid w:val="00D92B32"/>
    <w:pPr>
      <w:keepNext/>
      <w:spacing w:before="240" w:after="120"/>
    </w:pPr>
    <w:rPr>
      <w:rFonts w:eastAsia="Lucida Sans Unicode" w:cs="Tahoma"/>
      <w:sz w:val="28"/>
      <w:szCs w:val="28"/>
    </w:rPr>
  </w:style>
  <w:style w:type="paragraph" w:styleId="Textkrper">
    <w:name w:val="Body Text"/>
    <w:basedOn w:val="Standard"/>
    <w:semiHidden/>
    <w:rsid w:val="00D92B32"/>
    <w:pPr>
      <w:spacing w:line="360" w:lineRule="atLeast"/>
      <w:jc w:val="both"/>
    </w:pPr>
    <w:rPr>
      <w:b/>
      <w:bCs/>
      <w:sz w:val="24"/>
    </w:rPr>
  </w:style>
  <w:style w:type="paragraph" w:styleId="Liste">
    <w:name w:val="List"/>
    <w:basedOn w:val="Textkrper"/>
    <w:semiHidden/>
    <w:rsid w:val="00D92B32"/>
    <w:rPr>
      <w:rFonts w:cs="Tahoma"/>
    </w:rPr>
  </w:style>
  <w:style w:type="paragraph" w:styleId="Beschriftung">
    <w:name w:val="caption"/>
    <w:basedOn w:val="Standard"/>
    <w:qFormat/>
    <w:rsid w:val="00D92B32"/>
    <w:pPr>
      <w:suppressLineNumbers/>
      <w:spacing w:before="120" w:after="120"/>
    </w:pPr>
    <w:rPr>
      <w:rFonts w:cs="Tahoma"/>
      <w:i/>
      <w:iCs/>
      <w:sz w:val="20"/>
      <w:szCs w:val="20"/>
    </w:rPr>
  </w:style>
  <w:style w:type="paragraph" w:customStyle="1" w:styleId="Verzeichnis">
    <w:name w:val="Verzeichnis"/>
    <w:basedOn w:val="Standard"/>
    <w:rsid w:val="00D92B32"/>
    <w:pPr>
      <w:suppressLineNumbers/>
    </w:pPr>
    <w:rPr>
      <w:rFonts w:cs="Tahoma"/>
    </w:rPr>
  </w:style>
  <w:style w:type="paragraph" w:customStyle="1" w:styleId="WW-Beschriftung">
    <w:name w:val="WW-Beschriftung"/>
    <w:basedOn w:val="Standard"/>
    <w:rsid w:val="00D92B32"/>
    <w:pPr>
      <w:suppressLineNumbers/>
      <w:spacing w:before="120" w:after="120"/>
    </w:pPr>
    <w:rPr>
      <w:rFonts w:cs="Tahoma"/>
      <w:i/>
      <w:iCs/>
      <w:sz w:val="20"/>
      <w:szCs w:val="20"/>
    </w:rPr>
  </w:style>
  <w:style w:type="paragraph" w:customStyle="1" w:styleId="WW-Verzeichnis">
    <w:name w:val="WW-Verzeichnis"/>
    <w:basedOn w:val="Standard"/>
    <w:rsid w:val="00D92B32"/>
    <w:pPr>
      <w:suppressLineNumbers/>
    </w:pPr>
    <w:rPr>
      <w:rFonts w:cs="Tahoma"/>
    </w:rPr>
  </w:style>
  <w:style w:type="paragraph" w:customStyle="1" w:styleId="WW-berschrift">
    <w:name w:val="WW-Überschrift"/>
    <w:basedOn w:val="Standard"/>
    <w:next w:val="Textkrper"/>
    <w:rsid w:val="00D92B32"/>
    <w:pPr>
      <w:keepNext/>
      <w:spacing w:before="240" w:after="120"/>
    </w:pPr>
    <w:rPr>
      <w:rFonts w:eastAsia="Lucida Sans Unicode" w:cs="Tahoma"/>
      <w:sz w:val="28"/>
      <w:szCs w:val="28"/>
    </w:rPr>
  </w:style>
  <w:style w:type="paragraph" w:customStyle="1" w:styleId="WW-Beschriftung1">
    <w:name w:val="WW-Beschriftung1"/>
    <w:basedOn w:val="Standard"/>
    <w:rsid w:val="00D92B32"/>
    <w:pPr>
      <w:suppressLineNumbers/>
      <w:spacing w:before="120" w:after="120"/>
    </w:pPr>
    <w:rPr>
      <w:rFonts w:cs="Tahoma"/>
      <w:i/>
      <w:iCs/>
      <w:sz w:val="20"/>
      <w:szCs w:val="20"/>
    </w:rPr>
  </w:style>
  <w:style w:type="paragraph" w:customStyle="1" w:styleId="WW-Verzeichnis1">
    <w:name w:val="WW-Verzeichnis1"/>
    <w:basedOn w:val="Standard"/>
    <w:rsid w:val="00D92B32"/>
    <w:pPr>
      <w:suppressLineNumbers/>
    </w:pPr>
    <w:rPr>
      <w:rFonts w:cs="Tahoma"/>
    </w:rPr>
  </w:style>
  <w:style w:type="paragraph" w:customStyle="1" w:styleId="WW-berschrift1">
    <w:name w:val="WW-Überschrift1"/>
    <w:basedOn w:val="Standard"/>
    <w:next w:val="Textkrper"/>
    <w:rsid w:val="00D92B32"/>
    <w:pPr>
      <w:keepNext/>
      <w:spacing w:before="240" w:after="120"/>
    </w:pPr>
    <w:rPr>
      <w:rFonts w:eastAsia="Lucida Sans Unicode" w:cs="Tahoma"/>
      <w:sz w:val="28"/>
      <w:szCs w:val="28"/>
    </w:rPr>
  </w:style>
  <w:style w:type="paragraph" w:customStyle="1" w:styleId="WW-Beschriftung11">
    <w:name w:val="WW-Beschriftung11"/>
    <w:basedOn w:val="Standard"/>
    <w:rsid w:val="00D92B32"/>
    <w:pPr>
      <w:suppressLineNumbers/>
      <w:spacing w:before="120" w:after="120"/>
    </w:pPr>
    <w:rPr>
      <w:rFonts w:cs="Tahoma"/>
      <w:i/>
      <w:iCs/>
      <w:sz w:val="20"/>
      <w:szCs w:val="20"/>
    </w:rPr>
  </w:style>
  <w:style w:type="paragraph" w:customStyle="1" w:styleId="WW-Verzeichnis11">
    <w:name w:val="WW-Verzeichnis11"/>
    <w:basedOn w:val="Standard"/>
    <w:rsid w:val="00D92B32"/>
    <w:pPr>
      <w:suppressLineNumbers/>
    </w:pPr>
    <w:rPr>
      <w:rFonts w:cs="Tahoma"/>
    </w:rPr>
  </w:style>
  <w:style w:type="paragraph" w:customStyle="1" w:styleId="WW-berschrift11">
    <w:name w:val="WW-Überschrift11"/>
    <w:basedOn w:val="Standard"/>
    <w:next w:val="Textkrper"/>
    <w:rsid w:val="00D92B32"/>
    <w:pPr>
      <w:keepNext/>
      <w:spacing w:before="240" w:after="120"/>
    </w:pPr>
    <w:rPr>
      <w:rFonts w:eastAsia="Lucida Sans Unicode" w:cs="Tahoma"/>
      <w:sz w:val="28"/>
      <w:szCs w:val="28"/>
    </w:rPr>
  </w:style>
  <w:style w:type="paragraph" w:customStyle="1" w:styleId="WW-Beschriftung111">
    <w:name w:val="WW-Beschriftung111"/>
    <w:basedOn w:val="Standard"/>
    <w:rsid w:val="00D92B32"/>
    <w:pPr>
      <w:suppressLineNumbers/>
      <w:spacing w:before="120" w:after="120"/>
    </w:pPr>
    <w:rPr>
      <w:rFonts w:cs="Tahoma"/>
      <w:i/>
      <w:iCs/>
      <w:sz w:val="20"/>
      <w:szCs w:val="20"/>
    </w:rPr>
  </w:style>
  <w:style w:type="paragraph" w:customStyle="1" w:styleId="WW-Verzeichnis111">
    <w:name w:val="WW-Verzeichnis111"/>
    <w:basedOn w:val="Standard"/>
    <w:rsid w:val="00D92B32"/>
    <w:pPr>
      <w:suppressLineNumbers/>
    </w:pPr>
    <w:rPr>
      <w:rFonts w:cs="Tahoma"/>
    </w:rPr>
  </w:style>
  <w:style w:type="paragraph" w:customStyle="1" w:styleId="WW-berschrift111">
    <w:name w:val="WW-Überschrift111"/>
    <w:basedOn w:val="Standard"/>
    <w:next w:val="Textkrper"/>
    <w:rsid w:val="00D92B32"/>
    <w:pPr>
      <w:keepNext/>
      <w:spacing w:before="240" w:after="120"/>
    </w:pPr>
    <w:rPr>
      <w:rFonts w:eastAsia="Lucida Sans Unicode" w:cs="Tahoma"/>
      <w:sz w:val="28"/>
      <w:szCs w:val="28"/>
    </w:rPr>
  </w:style>
  <w:style w:type="paragraph" w:customStyle="1" w:styleId="WW-Beschriftung1111">
    <w:name w:val="WW-Beschriftung1111"/>
    <w:basedOn w:val="Standard"/>
    <w:rsid w:val="00D92B32"/>
    <w:pPr>
      <w:suppressLineNumbers/>
      <w:spacing w:before="120" w:after="120"/>
    </w:pPr>
    <w:rPr>
      <w:rFonts w:cs="Tahoma"/>
      <w:i/>
      <w:iCs/>
      <w:sz w:val="20"/>
      <w:szCs w:val="20"/>
    </w:rPr>
  </w:style>
  <w:style w:type="paragraph" w:customStyle="1" w:styleId="WW-Verzeichnis1111">
    <w:name w:val="WW-Verzeichnis1111"/>
    <w:basedOn w:val="Standard"/>
    <w:rsid w:val="00D92B32"/>
    <w:pPr>
      <w:suppressLineNumbers/>
    </w:pPr>
    <w:rPr>
      <w:rFonts w:cs="Tahoma"/>
    </w:rPr>
  </w:style>
  <w:style w:type="paragraph" w:customStyle="1" w:styleId="WW-berschrift1111">
    <w:name w:val="WW-Überschrift1111"/>
    <w:basedOn w:val="Standard"/>
    <w:next w:val="Textkrper"/>
    <w:rsid w:val="00D92B32"/>
    <w:pPr>
      <w:keepNext/>
      <w:spacing w:before="240" w:after="120"/>
    </w:pPr>
    <w:rPr>
      <w:rFonts w:eastAsia="Lucida Sans Unicode" w:cs="Tahoma"/>
      <w:sz w:val="28"/>
      <w:szCs w:val="28"/>
    </w:rPr>
  </w:style>
  <w:style w:type="paragraph" w:customStyle="1" w:styleId="WW-Beschriftung11111">
    <w:name w:val="WW-Beschriftung11111"/>
    <w:basedOn w:val="Standard"/>
    <w:rsid w:val="00D92B32"/>
    <w:pPr>
      <w:suppressLineNumbers/>
      <w:spacing w:before="120" w:after="120"/>
    </w:pPr>
    <w:rPr>
      <w:rFonts w:cs="Tahoma"/>
      <w:i/>
      <w:iCs/>
      <w:sz w:val="20"/>
      <w:szCs w:val="20"/>
    </w:rPr>
  </w:style>
  <w:style w:type="paragraph" w:customStyle="1" w:styleId="WW-Verzeichnis11111">
    <w:name w:val="WW-Verzeichnis11111"/>
    <w:basedOn w:val="Standard"/>
    <w:rsid w:val="00D92B32"/>
    <w:pPr>
      <w:suppressLineNumbers/>
    </w:pPr>
    <w:rPr>
      <w:rFonts w:cs="Tahoma"/>
    </w:rPr>
  </w:style>
  <w:style w:type="paragraph" w:customStyle="1" w:styleId="WW-berschrift11111">
    <w:name w:val="WW-Überschrift11111"/>
    <w:basedOn w:val="Standard"/>
    <w:next w:val="Textkrper"/>
    <w:rsid w:val="00D92B32"/>
    <w:pPr>
      <w:keepNext/>
      <w:spacing w:before="240" w:after="120"/>
    </w:pPr>
    <w:rPr>
      <w:rFonts w:eastAsia="Lucida Sans Unicode" w:cs="Tahoma"/>
      <w:sz w:val="28"/>
      <w:szCs w:val="28"/>
    </w:rPr>
  </w:style>
  <w:style w:type="paragraph" w:customStyle="1" w:styleId="WW-Beschriftung111111">
    <w:name w:val="WW-Beschriftung111111"/>
    <w:basedOn w:val="Standard"/>
    <w:rsid w:val="00D92B32"/>
    <w:pPr>
      <w:suppressLineNumbers/>
      <w:spacing w:before="120" w:after="120"/>
    </w:pPr>
    <w:rPr>
      <w:rFonts w:cs="Tahoma"/>
      <w:i/>
      <w:iCs/>
      <w:sz w:val="20"/>
      <w:szCs w:val="20"/>
    </w:rPr>
  </w:style>
  <w:style w:type="paragraph" w:customStyle="1" w:styleId="WW-Verzeichnis111111">
    <w:name w:val="WW-Verzeichnis111111"/>
    <w:basedOn w:val="Standard"/>
    <w:rsid w:val="00D92B32"/>
    <w:pPr>
      <w:suppressLineNumbers/>
    </w:pPr>
    <w:rPr>
      <w:rFonts w:cs="Tahoma"/>
    </w:rPr>
  </w:style>
  <w:style w:type="paragraph" w:customStyle="1" w:styleId="WW-berschrift111111">
    <w:name w:val="WW-Überschrift111111"/>
    <w:basedOn w:val="Standard"/>
    <w:next w:val="Textkrper"/>
    <w:rsid w:val="00D92B32"/>
    <w:pPr>
      <w:keepNext/>
      <w:spacing w:before="240" w:after="120"/>
    </w:pPr>
    <w:rPr>
      <w:rFonts w:eastAsia="Lucida Sans Unicode" w:cs="Tahoma"/>
      <w:sz w:val="28"/>
      <w:szCs w:val="28"/>
    </w:rPr>
  </w:style>
  <w:style w:type="paragraph" w:customStyle="1" w:styleId="WW-Beschriftung1111111">
    <w:name w:val="WW-Beschriftung1111111"/>
    <w:basedOn w:val="Standard"/>
    <w:rsid w:val="00D92B32"/>
    <w:pPr>
      <w:suppressLineNumbers/>
      <w:spacing w:before="120" w:after="120"/>
    </w:pPr>
    <w:rPr>
      <w:rFonts w:cs="Tahoma"/>
      <w:i/>
      <w:iCs/>
      <w:sz w:val="20"/>
      <w:szCs w:val="20"/>
    </w:rPr>
  </w:style>
  <w:style w:type="paragraph" w:customStyle="1" w:styleId="WW-Verzeichnis1111111">
    <w:name w:val="WW-Verzeichnis1111111"/>
    <w:basedOn w:val="Standard"/>
    <w:rsid w:val="00D92B32"/>
    <w:pPr>
      <w:suppressLineNumbers/>
    </w:pPr>
    <w:rPr>
      <w:rFonts w:cs="Tahoma"/>
    </w:rPr>
  </w:style>
  <w:style w:type="paragraph" w:customStyle="1" w:styleId="WW-berschrift1111111">
    <w:name w:val="WW-Überschrift1111111"/>
    <w:basedOn w:val="Standard"/>
    <w:next w:val="Textkrper"/>
    <w:rsid w:val="00D92B32"/>
    <w:pPr>
      <w:keepNext/>
      <w:spacing w:before="240" w:after="120"/>
    </w:pPr>
    <w:rPr>
      <w:rFonts w:eastAsia="Lucida Sans Unicode" w:cs="Tahoma"/>
      <w:sz w:val="28"/>
      <w:szCs w:val="28"/>
    </w:rPr>
  </w:style>
  <w:style w:type="paragraph" w:styleId="Kopfzeile">
    <w:name w:val="header"/>
    <w:basedOn w:val="Standard"/>
    <w:link w:val="KopfzeileZchn"/>
    <w:rsid w:val="00D92B32"/>
    <w:pPr>
      <w:tabs>
        <w:tab w:val="center" w:pos="4536"/>
        <w:tab w:val="right" w:pos="9072"/>
      </w:tabs>
    </w:pPr>
  </w:style>
  <w:style w:type="paragraph" w:styleId="Fuzeile">
    <w:name w:val="footer"/>
    <w:basedOn w:val="Standard"/>
    <w:semiHidden/>
    <w:rsid w:val="00D92B32"/>
    <w:pPr>
      <w:tabs>
        <w:tab w:val="center" w:pos="4536"/>
        <w:tab w:val="right" w:pos="9072"/>
      </w:tabs>
    </w:pPr>
  </w:style>
  <w:style w:type="paragraph" w:customStyle="1" w:styleId="WW-Textkrper2">
    <w:name w:val="WW-Textkörper 2"/>
    <w:basedOn w:val="Standard"/>
    <w:rsid w:val="00D92B32"/>
    <w:pPr>
      <w:spacing w:line="400" w:lineRule="exact"/>
      <w:jc w:val="both"/>
    </w:pPr>
    <w:rPr>
      <w:sz w:val="24"/>
    </w:rPr>
  </w:style>
  <w:style w:type="paragraph" w:customStyle="1" w:styleId="Rahmeninhalt">
    <w:name w:val="Rahmeninhalt"/>
    <w:basedOn w:val="Textkrper"/>
    <w:rsid w:val="00D92B32"/>
  </w:style>
  <w:style w:type="paragraph" w:customStyle="1" w:styleId="WW-Rahmeninhalt">
    <w:name w:val="WW-Rahmeninhalt"/>
    <w:basedOn w:val="Textkrper"/>
    <w:rsid w:val="00D92B32"/>
  </w:style>
  <w:style w:type="paragraph" w:customStyle="1" w:styleId="WW-Rahmeninhalt1">
    <w:name w:val="WW-Rahmeninhalt1"/>
    <w:basedOn w:val="Textkrper"/>
    <w:rsid w:val="00D92B32"/>
  </w:style>
  <w:style w:type="paragraph" w:customStyle="1" w:styleId="WW-Rahmeninhalt11">
    <w:name w:val="WW-Rahmeninhalt11"/>
    <w:basedOn w:val="Textkrper"/>
    <w:rsid w:val="00D92B32"/>
  </w:style>
  <w:style w:type="paragraph" w:customStyle="1" w:styleId="WW-Rahmeninhalt111">
    <w:name w:val="WW-Rahmeninhalt111"/>
    <w:basedOn w:val="Textkrper"/>
    <w:rsid w:val="00D92B32"/>
  </w:style>
  <w:style w:type="paragraph" w:customStyle="1" w:styleId="WW-Rahmeninhalt1111">
    <w:name w:val="WW-Rahmeninhalt1111"/>
    <w:basedOn w:val="Textkrper"/>
    <w:rsid w:val="00D92B32"/>
  </w:style>
  <w:style w:type="paragraph" w:customStyle="1" w:styleId="WW-Rahmeninhalt11111">
    <w:name w:val="WW-Rahmeninhalt11111"/>
    <w:basedOn w:val="Textkrper"/>
    <w:rsid w:val="00D92B32"/>
  </w:style>
  <w:style w:type="paragraph" w:customStyle="1" w:styleId="WW-Rahmeninhalt111111">
    <w:name w:val="WW-Rahmeninhalt111111"/>
    <w:basedOn w:val="Textkrper"/>
    <w:rsid w:val="00D92B32"/>
  </w:style>
  <w:style w:type="paragraph" w:customStyle="1" w:styleId="WW-Rahmeninhalt1111111">
    <w:name w:val="WW-Rahmeninhalt1111111"/>
    <w:basedOn w:val="Textkrper"/>
    <w:rsid w:val="00D92B32"/>
  </w:style>
  <w:style w:type="paragraph" w:customStyle="1" w:styleId="western">
    <w:name w:val="western"/>
    <w:basedOn w:val="Standard"/>
    <w:rsid w:val="00D92B32"/>
    <w:pPr>
      <w:suppressAutoHyphens w:val="0"/>
      <w:spacing w:before="100" w:line="363" w:lineRule="atLeast"/>
      <w:jc w:val="both"/>
    </w:pPr>
    <w:rPr>
      <w:rFonts w:cs="Arial"/>
      <w:b/>
      <w:bCs/>
      <w:sz w:val="24"/>
    </w:rPr>
  </w:style>
  <w:style w:type="paragraph" w:styleId="Textkrper2">
    <w:name w:val="Body Text 2"/>
    <w:basedOn w:val="Standard"/>
    <w:semiHidden/>
    <w:rsid w:val="00D92B32"/>
    <w:pPr>
      <w:spacing w:line="400" w:lineRule="exact"/>
      <w:jc w:val="both"/>
    </w:pPr>
    <w:rPr>
      <w:rFonts w:cs="Arial"/>
      <w:i/>
      <w:iCs/>
      <w:sz w:val="24"/>
    </w:rPr>
  </w:style>
  <w:style w:type="paragraph" w:styleId="Textkrper3">
    <w:name w:val="Body Text 3"/>
    <w:basedOn w:val="Standard"/>
    <w:semiHidden/>
    <w:rsid w:val="00D92B32"/>
    <w:pPr>
      <w:spacing w:line="400" w:lineRule="exact"/>
      <w:jc w:val="both"/>
    </w:pPr>
    <w:rPr>
      <w:b/>
      <w:bCs/>
      <w:color w:val="000000"/>
      <w:sz w:val="24"/>
    </w:rPr>
  </w:style>
  <w:style w:type="paragraph" w:customStyle="1" w:styleId="TabellenInhalt">
    <w:name w:val="Tabellen Inhalt"/>
    <w:basedOn w:val="Standard"/>
    <w:rsid w:val="00D92B32"/>
    <w:pPr>
      <w:suppressLineNumbers/>
    </w:pPr>
  </w:style>
  <w:style w:type="paragraph" w:customStyle="1" w:styleId="Tabellenberschrift">
    <w:name w:val="Tabellen Überschrift"/>
    <w:basedOn w:val="TabellenInhalt"/>
    <w:rsid w:val="00D92B32"/>
    <w:pPr>
      <w:jc w:val="center"/>
    </w:pPr>
    <w:rPr>
      <w:b/>
      <w:bCs/>
    </w:rPr>
  </w:style>
  <w:style w:type="paragraph" w:styleId="Sprechblasentext">
    <w:name w:val="Balloon Text"/>
    <w:basedOn w:val="Standard"/>
    <w:link w:val="SprechblasentextZchn"/>
    <w:uiPriority w:val="99"/>
    <w:semiHidden/>
    <w:unhideWhenUsed/>
    <w:rsid w:val="00291725"/>
    <w:rPr>
      <w:rFonts w:ascii="Tahoma" w:hAnsi="Tahoma"/>
      <w:sz w:val="16"/>
      <w:szCs w:val="16"/>
    </w:rPr>
  </w:style>
  <w:style w:type="character" w:customStyle="1" w:styleId="SprechblasentextZchn">
    <w:name w:val="Sprechblasentext Zchn"/>
    <w:link w:val="Sprechblasentext"/>
    <w:uiPriority w:val="99"/>
    <w:semiHidden/>
    <w:rsid w:val="00291725"/>
    <w:rPr>
      <w:rFonts w:ascii="Tahoma" w:hAnsi="Tahoma" w:cs="Tahoma"/>
      <w:sz w:val="16"/>
      <w:szCs w:val="16"/>
      <w:lang w:eastAsia="ar-SA"/>
    </w:rPr>
  </w:style>
  <w:style w:type="paragraph" w:styleId="StandardWeb">
    <w:name w:val="Normal (Web)"/>
    <w:basedOn w:val="Standard"/>
    <w:uiPriority w:val="99"/>
    <w:semiHidden/>
    <w:unhideWhenUsed/>
    <w:rsid w:val="00156DEC"/>
    <w:pPr>
      <w:suppressAutoHyphens w:val="0"/>
      <w:spacing w:before="100" w:beforeAutospacing="1" w:after="100" w:afterAutospacing="1"/>
    </w:pPr>
    <w:rPr>
      <w:rFonts w:ascii="Times New Roman" w:hAnsi="Times New Roman"/>
      <w:sz w:val="24"/>
      <w:lang w:eastAsia="de-DE"/>
    </w:rPr>
  </w:style>
  <w:style w:type="character" w:styleId="Kommentarzeichen">
    <w:name w:val="annotation reference"/>
    <w:uiPriority w:val="99"/>
    <w:semiHidden/>
    <w:unhideWhenUsed/>
    <w:rsid w:val="00F96882"/>
    <w:rPr>
      <w:sz w:val="16"/>
      <w:szCs w:val="16"/>
    </w:rPr>
  </w:style>
  <w:style w:type="paragraph" w:styleId="Kommentartext">
    <w:name w:val="annotation text"/>
    <w:basedOn w:val="Standard"/>
    <w:link w:val="KommentartextZchn"/>
    <w:uiPriority w:val="99"/>
    <w:semiHidden/>
    <w:unhideWhenUsed/>
    <w:rsid w:val="00F96882"/>
    <w:rPr>
      <w:sz w:val="20"/>
      <w:szCs w:val="20"/>
    </w:rPr>
  </w:style>
  <w:style w:type="character" w:customStyle="1" w:styleId="KommentartextZchn">
    <w:name w:val="Kommentartext Zchn"/>
    <w:link w:val="Kommentartext"/>
    <w:uiPriority w:val="99"/>
    <w:semiHidden/>
    <w:rsid w:val="00F96882"/>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96882"/>
    <w:rPr>
      <w:b/>
      <w:bCs/>
    </w:rPr>
  </w:style>
  <w:style w:type="character" w:customStyle="1" w:styleId="KommentarthemaZchn">
    <w:name w:val="Kommentarthema Zchn"/>
    <w:link w:val="Kommentarthema"/>
    <w:uiPriority w:val="99"/>
    <w:semiHidden/>
    <w:rsid w:val="00F96882"/>
    <w:rPr>
      <w:rFonts w:ascii="Arial" w:hAnsi="Arial"/>
      <w:b/>
      <w:bCs/>
      <w:lang w:eastAsia="ar-SA"/>
    </w:rPr>
  </w:style>
  <w:style w:type="character" w:customStyle="1" w:styleId="A0">
    <w:name w:val="A0"/>
    <w:uiPriority w:val="99"/>
    <w:rsid w:val="009F4AB6"/>
    <w:rPr>
      <w:rFonts w:cs="Futura LT Book"/>
      <w:color w:val="000000"/>
      <w:sz w:val="16"/>
      <w:szCs w:val="16"/>
    </w:rPr>
  </w:style>
  <w:style w:type="paragraph" w:customStyle="1" w:styleId="Pa0">
    <w:name w:val="Pa0"/>
    <w:basedOn w:val="Standard"/>
    <w:next w:val="Standard"/>
    <w:uiPriority w:val="99"/>
    <w:rsid w:val="00850A63"/>
    <w:pPr>
      <w:suppressAutoHyphens w:val="0"/>
      <w:autoSpaceDE w:val="0"/>
      <w:autoSpaceDN w:val="0"/>
      <w:adjustRightInd w:val="0"/>
      <w:spacing w:line="241" w:lineRule="atLeast"/>
    </w:pPr>
    <w:rPr>
      <w:rFonts w:ascii="Futura LT Book" w:hAnsi="Futura LT Book"/>
      <w:sz w:val="24"/>
      <w:lang w:eastAsia="de-DE"/>
    </w:rPr>
  </w:style>
  <w:style w:type="paragraph" w:customStyle="1" w:styleId="Default">
    <w:name w:val="Default"/>
    <w:rsid w:val="000440AF"/>
    <w:pPr>
      <w:autoSpaceDE w:val="0"/>
      <w:autoSpaceDN w:val="0"/>
      <w:adjustRightInd w:val="0"/>
    </w:pPr>
    <w:rPr>
      <w:rFonts w:ascii="Futura LT Book" w:hAnsi="Futura LT Book" w:cs="Futura LT Book"/>
      <w:color w:val="000000"/>
      <w:sz w:val="24"/>
      <w:szCs w:val="24"/>
    </w:rPr>
  </w:style>
  <w:style w:type="paragraph" w:styleId="berarbeitung">
    <w:name w:val="Revision"/>
    <w:hidden/>
    <w:uiPriority w:val="99"/>
    <w:semiHidden/>
    <w:rsid w:val="00FF130E"/>
    <w:rPr>
      <w:rFonts w:ascii="Arial" w:hAnsi="Arial"/>
      <w:sz w:val="22"/>
      <w:szCs w:val="24"/>
      <w:lang w:eastAsia="ar-SA"/>
    </w:rPr>
  </w:style>
  <w:style w:type="character" w:customStyle="1" w:styleId="KopfzeileZchn">
    <w:name w:val="Kopfzeile Zchn"/>
    <w:link w:val="Kopfzeile"/>
    <w:rsid w:val="00AB24C9"/>
    <w:rPr>
      <w:rFonts w:ascii="Arial" w:hAnsi="Arial"/>
      <w:sz w:val="22"/>
      <w:szCs w:val="24"/>
      <w:lang w:eastAsia="ar-SA"/>
    </w:rPr>
  </w:style>
  <w:style w:type="paragraph" w:styleId="Listenabsatz">
    <w:name w:val="List Paragraph"/>
    <w:basedOn w:val="Standard"/>
    <w:uiPriority w:val="34"/>
    <w:qFormat/>
    <w:rsid w:val="00A55F59"/>
    <w:pPr>
      <w:suppressAutoHyphens w:val="0"/>
      <w:spacing w:before="100" w:beforeAutospacing="1" w:after="100" w:afterAutospacing="1"/>
    </w:pPr>
    <w:rPr>
      <w:rFonts w:ascii="Times New Roman" w:hAnsi="Times New Roman"/>
      <w:sz w:val="24"/>
      <w:lang w:eastAsia="de-DE"/>
    </w:rPr>
  </w:style>
  <w:style w:type="table" w:styleId="Tabellenraster">
    <w:name w:val="Table Grid"/>
    <w:basedOn w:val="NormaleTabelle"/>
    <w:uiPriority w:val="59"/>
    <w:rsid w:val="00F71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8E6CE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F502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A658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16913"/>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16513"/>
    <w:rPr>
      <w:color w:val="605E5C"/>
      <w:shd w:val="clear" w:color="auto" w:fill="E1DFDD"/>
    </w:rPr>
  </w:style>
  <w:style w:type="character" w:customStyle="1" w:styleId="berschrift1Zchn">
    <w:name w:val="Überschrift 1 Zchn"/>
    <w:basedOn w:val="Absatz-Standardschriftart"/>
    <w:link w:val="berschrift1"/>
    <w:rsid w:val="00E43D52"/>
    <w:rPr>
      <w:rFonts w:ascii="Arial" w:hAnsi="Arial"/>
      <w:b/>
      <w:bCs/>
      <w:sz w:val="4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082">
      <w:bodyDiv w:val="1"/>
      <w:marLeft w:val="0"/>
      <w:marRight w:val="0"/>
      <w:marTop w:val="0"/>
      <w:marBottom w:val="0"/>
      <w:divBdr>
        <w:top w:val="none" w:sz="0" w:space="0" w:color="auto"/>
        <w:left w:val="none" w:sz="0" w:space="0" w:color="auto"/>
        <w:bottom w:val="none" w:sz="0" w:space="0" w:color="auto"/>
        <w:right w:val="none" w:sz="0" w:space="0" w:color="auto"/>
      </w:divBdr>
    </w:div>
    <w:div w:id="77601633">
      <w:bodyDiv w:val="1"/>
      <w:marLeft w:val="0"/>
      <w:marRight w:val="0"/>
      <w:marTop w:val="0"/>
      <w:marBottom w:val="0"/>
      <w:divBdr>
        <w:top w:val="none" w:sz="0" w:space="0" w:color="auto"/>
        <w:left w:val="none" w:sz="0" w:space="0" w:color="auto"/>
        <w:bottom w:val="none" w:sz="0" w:space="0" w:color="auto"/>
        <w:right w:val="none" w:sz="0" w:space="0" w:color="auto"/>
      </w:divBdr>
      <w:divsChild>
        <w:div w:id="1016611328">
          <w:marLeft w:val="0"/>
          <w:marRight w:val="0"/>
          <w:marTop w:val="0"/>
          <w:marBottom w:val="0"/>
          <w:divBdr>
            <w:top w:val="none" w:sz="0" w:space="0" w:color="auto"/>
            <w:left w:val="none" w:sz="0" w:space="0" w:color="auto"/>
            <w:bottom w:val="none" w:sz="0" w:space="0" w:color="auto"/>
            <w:right w:val="none" w:sz="0" w:space="0" w:color="auto"/>
          </w:divBdr>
        </w:div>
      </w:divsChild>
    </w:div>
    <w:div w:id="154493445">
      <w:bodyDiv w:val="1"/>
      <w:marLeft w:val="0"/>
      <w:marRight w:val="0"/>
      <w:marTop w:val="0"/>
      <w:marBottom w:val="0"/>
      <w:divBdr>
        <w:top w:val="none" w:sz="0" w:space="0" w:color="auto"/>
        <w:left w:val="none" w:sz="0" w:space="0" w:color="auto"/>
        <w:bottom w:val="none" w:sz="0" w:space="0" w:color="auto"/>
        <w:right w:val="none" w:sz="0" w:space="0" w:color="auto"/>
      </w:divBdr>
    </w:div>
    <w:div w:id="265039603">
      <w:bodyDiv w:val="1"/>
      <w:marLeft w:val="0"/>
      <w:marRight w:val="0"/>
      <w:marTop w:val="0"/>
      <w:marBottom w:val="0"/>
      <w:divBdr>
        <w:top w:val="none" w:sz="0" w:space="0" w:color="auto"/>
        <w:left w:val="none" w:sz="0" w:space="0" w:color="auto"/>
        <w:bottom w:val="none" w:sz="0" w:space="0" w:color="auto"/>
        <w:right w:val="none" w:sz="0" w:space="0" w:color="auto"/>
      </w:divBdr>
    </w:div>
    <w:div w:id="496304571">
      <w:bodyDiv w:val="1"/>
      <w:marLeft w:val="0"/>
      <w:marRight w:val="0"/>
      <w:marTop w:val="0"/>
      <w:marBottom w:val="0"/>
      <w:divBdr>
        <w:top w:val="none" w:sz="0" w:space="0" w:color="auto"/>
        <w:left w:val="none" w:sz="0" w:space="0" w:color="auto"/>
        <w:bottom w:val="none" w:sz="0" w:space="0" w:color="auto"/>
        <w:right w:val="none" w:sz="0" w:space="0" w:color="auto"/>
      </w:divBdr>
    </w:div>
    <w:div w:id="499391103">
      <w:bodyDiv w:val="1"/>
      <w:marLeft w:val="0"/>
      <w:marRight w:val="0"/>
      <w:marTop w:val="0"/>
      <w:marBottom w:val="0"/>
      <w:divBdr>
        <w:top w:val="none" w:sz="0" w:space="0" w:color="auto"/>
        <w:left w:val="none" w:sz="0" w:space="0" w:color="auto"/>
        <w:bottom w:val="none" w:sz="0" w:space="0" w:color="auto"/>
        <w:right w:val="none" w:sz="0" w:space="0" w:color="auto"/>
      </w:divBdr>
    </w:div>
    <w:div w:id="553321723">
      <w:bodyDiv w:val="1"/>
      <w:marLeft w:val="0"/>
      <w:marRight w:val="0"/>
      <w:marTop w:val="0"/>
      <w:marBottom w:val="0"/>
      <w:divBdr>
        <w:top w:val="none" w:sz="0" w:space="0" w:color="auto"/>
        <w:left w:val="none" w:sz="0" w:space="0" w:color="auto"/>
        <w:bottom w:val="none" w:sz="0" w:space="0" w:color="auto"/>
        <w:right w:val="none" w:sz="0" w:space="0" w:color="auto"/>
      </w:divBdr>
    </w:div>
    <w:div w:id="654845836">
      <w:bodyDiv w:val="1"/>
      <w:marLeft w:val="0"/>
      <w:marRight w:val="0"/>
      <w:marTop w:val="0"/>
      <w:marBottom w:val="0"/>
      <w:divBdr>
        <w:top w:val="none" w:sz="0" w:space="0" w:color="auto"/>
        <w:left w:val="none" w:sz="0" w:space="0" w:color="auto"/>
        <w:bottom w:val="none" w:sz="0" w:space="0" w:color="auto"/>
        <w:right w:val="none" w:sz="0" w:space="0" w:color="auto"/>
      </w:divBdr>
    </w:div>
    <w:div w:id="707267735">
      <w:bodyDiv w:val="1"/>
      <w:marLeft w:val="0"/>
      <w:marRight w:val="0"/>
      <w:marTop w:val="0"/>
      <w:marBottom w:val="0"/>
      <w:divBdr>
        <w:top w:val="none" w:sz="0" w:space="0" w:color="auto"/>
        <w:left w:val="none" w:sz="0" w:space="0" w:color="auto"/>
        <w:bottom w:val="none" w:sz="0" w:space="0" w:color="auto"/>
        <w:right w:val="none" w:sz="0" w:space="0" w:color="auto"/>
      </w:divBdr>
    </w:div>
    <w:div w:id="738478632">
      <w:bodyDiv w:val="1"/>
      <w:marLeft w:val="0"/>
      <w:marRight w:val="0"/>
      <w:marTop w:val="0"/>
      <w:marBottom w:val="0"/>
      <w:divBdr>
        <w:top w:val="none" w:sz="0" w:space="0" w:color="auto"/>
        <w:left w:val="none" w:sz="0" w:space="0" w:color="auto"/>
        <w:bottom w:val="none" w:sz="0" w:space="0" w:color="auto"/>
        <w:right w:val="none" w:sz="0" w:space="0" w:color="auto"/>
      </w:divBdr>
    </w:div>
    <w:div w:id="747075494">
      <w:bodyDiv w:val="1"/>
      <w:marLeft w:val="0"/>
      <w:marRight w:val="0"/>
      <w:marTop w:val="0"/>
      <w:marBottom w:val="0"/>
      <w:divBdr>
        <w:top w:val="none" w:sz="0" w:space="0" w:color="auto"/>
        <w:left w:val="none" w:sz="0" w:space="0" w:color="auto"/>
        <w:bottom w:val="none" w:sz="0" w:space="0" w:color="auto"/>
        <w:right w:val="none" w:sz="0" w:space="0" w:color="auto"/>
      </w:divBdr>
    </w:div>
    <w:div w:id="782765532">
      <w:bodyDiv w:val="1"/>
      <w:marLeft w:val="0"/>
      <w:marRight w:val="0"/>
      <w:marTop w:val="0"/>
      <w:marBottom w:val="0"/>
      <w:divBdr>
        <w:top w:val="none" w:sz="0" w:space="0" w:color="auto"/>
        <w:left w:val="none" w:sz="0" w:space="0" w:color="auto"/>
        <w:bottom w:val="none" w:sz="0" w:space="0" w:color="auto"/>
        <w:right w:val="none" w:sz="0" w:space="0" w:color="auto"/>
      </w:divBdr>
    </w:div>
    <w:div w:id="937517068">
      <w:bodyDiv w:val="1"/>
      <w:marLeft w:val="0"/>
      <w:marRight w:val="0"/>
      <w:marTop w:val="0"/>
      <w:marBottom w:val="0"/>
      <w:divBdr>
        <w:top w:val="none" w:sz="0" w:space="0" w:color="auto"/>
        <w:left w:val="none" w:sz="0" w:space="0" w:color="auto"/>
        <w:bottom w:val="none" w:sz="0" w:space="0" w:color="auto"/>
        <w:right w:val="none" w:sz="0" w:space="0" w:color="auto"/>
      </w:divBdr>
    </w:div>
    <w:div w:id="1124227966">
      <w:bodyDiv w:val="1"/>
      <w:marLeft w:val="0"/>
      <w:marRight w:val="0"/>
      <w:marTop w:val="0"/>
      <w:marBottom w:val="0"/>
      <w:divBdr>
        <w:top w:val="none" w:sz="0" w:space="0" w:color="auto"/>
        <w:left w:val="none" w:sz="0" w:space="0" w:color="auto"/>
        <w:bottom w:val="none" w:sz="0" w:space="0" w:color="auto"/>
        <w:right w:val="none" w:sz="0" w:space="0" w:color="auto"/>
      </w:divBdr>
    </w:div>
    <w:div w:id="1255821310">
      <w:bodyDiv w:val="1"/>
      <w:marLeft w:val="0"/>
      <w:marRight w:val="0"/>
      <w:marTop w:val="0"/>
      <w:marBottom w:val="0"/>
      <w:divBdr>
        <w:top w:val="none" w:sz="0" w:space="0" w:color="auto"/>
        <w:left w:val="none" w:sz="0" w:space="0" w:color="auto"/>
        <w:bottom w:val="none" w:sz="0" w:space="0" w:color="auto"/>
        <w:right w:val="none" w:sz="0" w:space="0" w:color="auto"/>
      </w:divBdr>
    </w:div>
    <w:div w:id="1270699970">
      <w:bodyDiv w:val="1"/>
      <w:marLeft w:val="0"/>
      <w:marRight w:val="0"/>
      <w:marTop w:val="0"/>
      <w:marBottom w:val="0"/>
      <w:divBdr>
        <w:top w:val="none" w:sz="0" w:space="0" w:color="auto"/>
        <w:left w:val="none" w:sz="0" w:space="0" w:color="auto"/>
        <w:bottom w:val="none" w:sz="0" w:space="0" w:color="auto"/>
        <w:right w:val="none" w:sz="0" w:space="0" w:color="auto"/>
      </w:divBdr>
      <w:divsChild>
        <w:div w:id="91513109">
          <w:marLeft w:val="0"/>
          <w:marRight w:val="0"/>
          <w:marTop w:val="0"/>
          <w:marBottom w:val="0"/>
          <w:divBdr>
            <w:top w:val="none" w:sz="0" w:space="0" w:color="auto"/>
            <w:left w:val="none" w:sz="0" w:space="0" w:color="auto"/>
            <w:bottom w:val="none" w:sz="0" w:space="0" w:color="auto"/>
            <w:right w:val="none" w:sz="0" w:space="0" w:color="auto"/>
          </w:divBdr>
        </w:div>
        <w:div w:id="282659783">
          <w:marLeft w:val="0"/>
          <w:marRight w:val="0"/>
          <w:marTop w:val="0"/>
          <w:marBottom w:val="0"/>
          <w:divBdr>
            <w:top w:val="none" w:sz="0" w:space="0" w:color="auto"/>
            <w:left w:val="none" w:sz="0" w:space="0" w:color="auto"/>
            <w:bottom w:val="none" w:sz="0" w:space="0" w:color="auto"/>
            <w:right w:val="none" w:sz="0" w:space="0" w:color="auto"/>
          </w:divBdr>
        </w:div>
        <w:div w:id="582493631">
          <w:marLeft w:val="0"/>
          <w:marRight w:val="0"/>
          <w:marTop w:val="0"/>
          <w:marBottom w:val="0"/>
          <w:divBdr>
            <w:top w:val="none" w:sz="0" w:space="0" w:color="auto"/>
            <w:left w:val="none" w:sz="0" w:space="0" w:color="auto"/>
            <w:bottom w:val="none" w:sz="0" w:space="0" w:color="auto"/>
            <w:right w:val="none" w:sz="0" w:space="0" w:color="auto"/>
          </w:divBdr>
        </w:div>
        <w:div w:id="587226601">
          <w:marLeft w:val="0"/>
          <w:marRight w:val="0"/>
          <w:marTop w:val="0"/>
          <w:marBottom w:val="0"/>
          <w:divBdr>
            <w:top w:val="none" w:sz="0" w:space="0" w:color="auto"/>
            <w:left w:val="none" w:sz="0" w:space="0" w:color="auto"/>
            <w:bottom w:val="none" w:sz="0" w:space="0" w:color="auto"/>
            <w:right w:val="none" w:sz="0" w:space="0" w:color="auto"/>
          </w:divBdr>
        </w:div>
        <w:div w:id="665399430">
          <w:marLeft w:val="0"/>
          <w:marRight w:val="0"/>
          <w:marTop w:val="0"/>
          <w:marBottom w:val="0"/>
          <w:divBdr>
            <w:top w:val="none" w:sz="0" w:space="0" w:color="auto"/>
            <w:left w:val="none" w:sz="0" w:space="0" w:color="auto"/>
            <w:bottom w:val="none" w:sz="0" w:space="0" w:color="auto"/>
            <w:right w:val="none" w:sz="0" w:space="0" w:color="auto"/>
          </w:divBdr>
        </w:div>
        <w:div w:id="1425762305">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1864828931">
          <w:marLeft w:val="0"/>
          <w:marRight w:val="0"/>
          <w:marTop w:val="0"/>
          <w:marBottom w:val="0"/>
          <w:divBdr>
            <w:top w:val="none" w:sz="0" w:space="0" w:color="auto"/>
            <w:left w:val="none" w:sz="0" w:space="0" w:color="auto"/>
            <w:bottom w:val="none" w:sz="0" w:space="0" w:color="auto"/>
            <w:right w:val="none" w:sz="0" w:space="0" w:color="auto"/>
          </w:divBdr>
        </w:div>
        <w:div w:id="1895114768">
          <w:marLeft w:val="0"/>
          <w:marRight w:val="0"/>
          <w:marTop w:val="0"/>
          <w:marBottom w:val="0"/>
          <w:divBdr>
            <w:top w:val="none" w:sz="0" w:space="0" w:color="auto"/>
            <w:left w:val="none" w:sz="0" w:space="0" w:color="auto"/>
            <w:bottom w:val="none" w:sz="0" w:space="0" w:color="auto"/>
            <w:right w:val="none" w:sz="0" w:space="0" w:color="auto"/>
          </w:divBdr>
        </w:div>
        <w:div w:id="2006474695">
          <w:marLeft w:val="0"/>
          <w:marRight w:val="0"/>
          <w:marTop w:val="0"/>
          <w:marBottom w:val="0"/>
          <w:divBdr>
            <w:top w:val="none" w:sz="0" w:space="0" w:color="auto"/>
            <w:left w:val="none" w:sz="0" w:space="0" w:color="auto"/>
            <w:bottom w:val="none" w:sz="0" w:space="0" w:color="auto"/>
            <w:right w:val="none" w:sz="0" w:space="0" w:color="auto"/>
          </w:divBdr>
        </w:div>
        <w:div w:id="2066755864">
          <w:marLeft w:val="0"/>
          <w:marRight w:val="0"/>
          <w:marTop w:val="0"/>
          <w:marBottom w:val="0"/>
          <w:divBdr>
            <w:top w:val="none" w:sz="0" w:space="0" w:color="auto"/>
            <w:left w:val="none" w:sz="0" w:space="0" w:color="auto"/>
            <w:bottom w:val="none" w:sz="0" w:space="0" w:color="auto"/>
            <w:right w:val="none" w:sz="0" w:space="0" w:color="auto"/>
          </w:divBdr>
        </w:div>
        <w:div w:id="2098363807">
          <w:marLeft w:val="0"/>
          <w:marRight w:val="0"/>
          <w:marTop w:val="0"/>
          <w:marBottom w:val="0"/>
          <w:divBdr>
            <w:top w:val="none" w:sz="0" w:space="0" w:color="auto"/>
            <w:left w:val="none" w:sz="0" w:space="0" w:color="auto"/>
            <w:bottom w:val="none" w:sz="0" w:space="0" w:color="auto"/>
            <w:right w:val="none" w:sz="0" w:space="0" w:color="auto"/>
          </w:divBdr>
        </w:div>
        <w:div w:id="2123574330">
          <w:marLeft w:val="0"/>
          <w:marRight w:val="0"/>
          <w:marTop w:val="0"/>
          <w:marBottom w:val="0"/>
          <w:divBdr>
            <w:top w:val="none" w:sz="0" w:space="0" w:color="auto"/>
            <w:left w:val="none" w:sz="0" w:space="0" w:color="auto"/>
            <w:bottom w:val="none" w:sz="0" w:space="0" w:color="auto"/>
            <w:right w:val="none" w:sz="0" w:space="0" w:color="auto"/>
          </w:divBdr>
        </w:div>
        <w:div w:id="2125341131">
          <w:marLeft w:val="0"/>
          <w:marRight w:val="0"/>
          <w:marTop w:val="0"/>
          <w:marBottom w:val="0"/>
          <w:divBdr>
            <w:top w:val="none" w:sz="0" w:space="0" w:color="auto"/>
            <w:left w:val="none" w:sz="0" w:space="0" w:color="auto"/>
            <w:bottom w:val="none" w:sz="0" w:space="0" w:color="auto"/>
            <w:right w:val="none" w:sz="0" w:space="0" w:color="auto"/>
          </w:divBdr>
        </w:div>
      </w:divsChild>
    </w:div>
    <w:div w:id="1684816963">
      <w:bodyDiv w:val="1"/>
      <w:marLeft w:val="0"/>
      <w:marRight w:val="0"/>
      <w:marTop w:val="0"/>
      <w:marBottom w:val="0"/>
      <w:divBdr>
        <w:top w:val="none" w:sz="0" w:space="0" w:color="auto"/>
        <w:left w:val="none" w:sz="0" w:space="0" w:color="auto"/>
        <w:bottom w:val="none" w:sz="0" w:space="0" w:color="auto"/>
        <w:right w:val="none" w:sz="0" w:space="0" w:color="auto"/>
      </w:divBdr>
      <w:divsChild>
        <w:div w:id="63720715">
          <w:marLeft w:val="0"/>
          <w:marRight w:val="0"/>
          <w:marTop w:val="0"/>
          <w:marBottom w:val="0"/>
          <w:divBdr>
            <w:top w:val="none" w:sz="0" w:space="0" w:color="auto"/>
            <w:left w:val="none" w:sz="0" w:space="0" w:color="auto"/>
            <w:bottom w:val="none" w:sz="0" w:space="0" w:color="auto"/>
            <w:right w:val="none" w:sz="0" w:space="0" w:color="auto"/>
          </w:divBdr>
        </w:div>
        <w:div w:id="1041200232">
          <w:marLeft w:val="0"/>
          <w:marRight w:val="0"/>
          <w:marTop w:val="0"/>
          <w:marBottom w:val="0"/>
          <w:divBdr>
            <w:top w:val="none" w:sz="0" w:space="0" w:color="auto"/>
            <w:left w:val="none" w:sz="0" w:space="0" w:color="auto"/>
            <w:bottom w:val="none" w:sz="0" w:space="0" w:color="auto"/>
            <w:right w:val="none" w:sz="0" w:space="0" w:color="auto"/>
          </w:divBdr>
        </w:div>
        <w:div w:id="1243643773">
          <w:marLeft w:val="0"/>
          <w:marRight w:val="0"/>
          <w:marTop w:val="0"/>
          <w:marBottom w:val="0"/>
          <w:divBdr>
            <w:top w:val="none" w:sz="0" w:space="0" w:color="auto"/>
            <w:left w:val="none" w:sz="0" w:space="0" w:color="auto"/>
            <w:bottom w:val="none" w:sz="0" w:space="0" w:color="auto"/>
            <w:right w:val="none" w:sz="0" w:space="0" w:color="auto"/>
          </w:divBdr>
        </w:div>
        <w:div w:id="1403017951">
          <w:marLeft w:val="0"/>
          <w:marRight w:val="0"/>
          <w:marTop w:val="0"/>
          <w:marBottom w:val="0"/>
          <w:divBdr>
            <w:top w:val="none" w:sz="0" w:space="0" w:color="auto"/>
            <w:left w:val="none" w:sz="0" w:space="0" w:color="auto"/>
            <w:bottom w:val="none" w:sz="0" w:space="0" w:color="auto"/>
            <w:right w:val="none" w:sz="0" w:space="0" w:color="auto"/>
          </w:divBdr>
        </w:div>
        <w:div w:id="1747990888">
          <w:marLeft w:val="0"/>
          <w:marRight w:val="0"/>
          <w:marTop w:val="0"/>
          <w:marBottom w:val="0"/>
          <w:divBdr>
            <w:top w:val="none" w:sz="0" w:space="0" w:color="auto"/>
            <w:left w:val="none" w:sz="0" w:space="0" w:color="auto"/>
            <w:bottom w:val="none" w:sz="0" w:space="0" w:color="auto"/>
            <w:right w:val="none" w:sz="0" w:space="0" w:color="auto"/>
          </w:divBdr>
        </w:div>
        <w:div w:id="1902670779">
          <w:marLeft w:val="0"/>
          <w:marRight w:val="0"/>
          <w:marTop w:val="0"/>
          <w:marBottom w:val="0"/>
          <w:divBdr>
            <w:top w:val="none" w:sz="0" w:space="0" w:color="auto"/>
            <w:left w:val="none" w:sz="0" w:space="0" w:color="auto"/>
            <w:bottom w:val="none" w:sz="0" w:space="0" w:color="auto"/>
            <w:right w:val="none" w:sz="0" w:space="0" w:color="auto"/>
          </w:divBdr>
        </w:div>
      </w:divsChild>
    </w:div>
    <w:div w:id="1719620431">
      <w:bodyDiv w:val="1"/>
      <w:marLeft w:val="0"/>
      <w:marRight w:val="0"/>
      <w:marTop w:val="0"/>
      <w:marBottom w:val="0"/>
      <w:divBdr>
        <w:top w:val="none" w:sz="0" w:space="0" w:color="auto"/>
        <w:left w:val="none" w:sz="0" w:space="0" w:color="auto"/>
        <w:bottom w:val="none" w:sz="0" w:space="0" w:color="auto"/>
        <w:right w:val="none" w:sz="0" w:space="0" w:color="auto"/>
      </w:divBdr>
    </w:div>
    <w:div w:id="20861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F0D43-49A6-4201-9DC2-FE643448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1446</Words>
  <Characters>9110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12/01-51W</vt:lpstr>
    </vt:vector>
  </TitlesOfParts>
  <Company>maxit Baustoffwerke GmbH</Company>
  <LinksUpToDate>false</LinksUpToDate>
  <CharactersWithSpaces>10535</CharactersWithSpaces>
  <SharedDoc>false</SharedDoc>
  <HLinks>
    <vt:vector size="6" baseType="variant">
      <vt:variant>
        <vt:i4>5767212</vt:i4>
      </vt:variant>
      <vt:variant>
        <vt:i4>0</vt:i4>
      </vt:variant>
      <vt:variant>
        <vt:i4>0</vt:i4>
      </vt:variant>
      <vt:variant>
        <vt:i4>5</vt:i4>
      </vt:variant>
      <vt:variant>
        <vt:lpwstr>mailto:reinhard.tyrok@maxit.de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S.Kasper</dc:creator>
  <cp:lastModifiedBy>A. Klose</cp:lastModifiedBy>
  <cp:revision>4</cp:revision>
  <cp:lastPrinted>2020-09-02T12:37:00Z</cp:lastPrinted>
  <dcterms:created xsi:type="dcterms:W3CDTF">2023-10-16T14:08:00Z</dcterms:created>
  <dcterms:modified xsi:type="dcterms:W3CDTF">2023-10-17T06:27:00Z</dcterms:modified>
</cp:coreProperties>
</file>